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A" w:rsidRDefault="00785C8A" w:rsidP="00785C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85C8A">
        <w:rPr>
          <w:rFonts w:ascii="Times New Roman" w:hAnsi="Times New Roman" w:cs="Times New Roman"/>
          <w:sz w:val="36"/>
          <w:szCs w:val="36"/>
          <w:u w:val="single"/>
        </w:rPr>
        <w:t>МУНИЦИПАЛЬНОЕ ОБЩЕОБРАЗОВАТЕЛЬНОЕ БЮДЖЕТНОЕ</w:t>
      </w:r>
      <w:r w:rsidRPr="00785C8A">
        <w:rPr>
          <w:rFonts w:ascii="Times New Roman" w:hAnsi="Times New Roman" w:cs="Times New Roman"/>
          <w:sz w:val="36"/>
          <w:szCs w:val="36"/>
          <w:u w:val="single"/>
        </w:rPr>
        <w:br/>
        <w:t xml:space="preserve">УЧРЕЖДЕНИЕ «ВОЛХОВСКАЯ ГОРОДСКАЯ ГИМНАЗИЯ </w:t>
      </w:r>
      <w:r w:rsidR="003760A2">
        <w:rPr>
          <w:rFonts w:ascii="Times New Roman" w:hAnsi="Times New Roman" w:cs="Times New Roman"/>
          <w:sz w:val="36"/>
          <w:szCs w:val="36"/>
          <w:u w:val="single"/>
        </w:rPr>
        <w:t xml:space="preserve">№ 3 </w:t>
      </w:r>
      <w:r w:rsidRPr="00785C8A">
        <w:rPr>
          <w:rFonts w:ascii="Times New Roman" w:hAnsi="Times New Roman" w:cs="Times New Roman"/>
          <w:sz w:val="36"/>
          <w:szCs w:val="36"/>
          <w:u w:val="single"/>
        </w:rPr>
        <w:t>ИМЕНИ ГЕРОЯ СОВЕТСКОГО СОЮЗА АЛЕКСАНДРА ЛУКЬЯНОВА</w:t>
      </w:r>
      <w:r w:rsidR="00462745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:rsidR="00785C8A" w:rsidRDefault="00785C8A" w:rsidP="00785C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25902" w:rsidRDefault="00425902" w:rsidP="004259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="004D3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УТВЕРЖДЕНО              </w:t>
      </w:r>
      <w:r w:rsidR="00AA20E6">
        <w:rPr>
          <w:rFonts w:ascii="Times New Roman" w:hAnsi="Times New Roman" w:cs="Times New Roman"/>
          <w:sz w:val="28"/>
          <w:szCs w:val="28"/>
        </w:rPr>
        <w:t xml:space="preserve"> </w:t>
      </w:r>
      <w:r w:rsidR="004D359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2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A20E6" w:rsidRDefault="00425902" w:rsidP="00730A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AA20E6" w:rsidRDefault="00AA20E6" w:rsidP="00730A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2590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от 19.12.2019</w:t>
      </w:r>
      <w:r w:rsidR="004D3597">
        <w:rPr>
          <w:rFonts w:ascii="Times New Roman" w:hAnsi="Times New Roman" w:cs="Times New Roman"/>
          <w:sz w:val="28"/>
          <w:szCs w:val="28"/>
        </w:rPr>
        <w:t xml:space="preserve">    </w:t>
      </w:r>
      <w:r w:rsidR="00425902">
        <w:rPr>
          <w:rFonts w:ascii="Times New Roman" w:hAnsi="Times New Roman" w:cs="Times New Roman"/>
          <w:sz w:val="28"/>
          <w:szCs w:val="28"/>
        </w:rPr>
        <w:t xml:space="preserve">                           приказом №775 от 19.12.2019</w:t>
      </w:r>
      <w:r w:rsidR="004D359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D3597" w:rsidRDefault="004D3597" w:rsidP="004D359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C75FA" w:rsidRDefault="001C75FA" w:rsidP="00785C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C75FA" w:rsidRDefault="001C75FA" w:rsidP="00785C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85C8A" w:rsidRPr="00B47C22" w:rsidRDefault="00F67C60" w:rsidP="00B47C22">
      <w:pPr>
        <w:spacing w:line="240" w:lineRule="atLeas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C8A" w:rsidRPr="00785C8A">
        <w:rPr>
          <w:rFonts w:ascii="Times New Roman" w:hAnsi="Times New Roman" w:cs="Times New Roman"/>
          <w:b/>
          <w:sz w:val="72"/>
          <w:szCs w:val="72"/>
        </w:rPr>
        <w:t>ПРОГРАММА РАЗВИТИЯ</w:t>
      </w:r>
    </w:p>
    <w:p w:rsidR="005A1C05" w:rsidRDefault="00425902" w:rsidP="00425902">
      <w:pPr>
        <w:spacing w:line="240" w:lineRule="atLeas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r w:rsidR="001C75FA">
        <w:rPr>
          <w:rFonts w:ascii="Times New Roman" w:hAnsi="Times New Roman" w:cs="Times New Roman"/>
          <w:b/>
          <w:sz w:val="72"/>
          <w:szCs w:val="72"/>
        </w:rPr>
        <w:t>до 2024</w:t>
      </w:r>
      <w:r w:rsidR="00785C8A">
        <w:rPr>
          <w:rFonts w:ascii="Times New Roman" w:hAnsi="Times New Roman" w:cs="Times New Roman"/>
          <w:b/>
          <w:sz w:val="72"/>
          <w:szCs w:val="72"/>
        </w:rPr>
        <w:t xml:space="preserve"> го</w:t>
      </w:r>
      <w:r w:rsidR="005A1C05">
        <w:rPr>
          <w:rFonts w:ascii="Times New Roman" w:hAnsi="Times New Roman" w:cs="Times New Roman"/>
          <w:b/>
          <w:sz w:val="72"/>
          <w:szCs w:val="72"/>
        </w:rPr>
        <w:t>да</w:t>
      </w:r>
    </w:p>
    <w:p w:rsidR="005A1C05" w:rsidRDefault="005A1C05" w:rsidP="005A1C05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A1C05" w:rsidRDefault="00987857" w:rsidP="005A1C05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87857">
        <w:rPr>
          <w:rFonts w:ascii="Times New Roman" w:hAnsi="Times New Roman" w:cs="Times New Roman"/>
          <w:b/>
          <w:sz w:val="32"/>
          <w:szCs w:val="32"/>
        </w:rPr>
        <w:t>п</w:t>
      </w:r>
      <w:r w:rsidR="005A1C05" w:rsidRPr="00987857">
        <w:rPr>
          <w:rFonts w:ascii="Times New Roman" w:hAnsi="Times New Roman" w:cs="Times New Roman"/>
          <w:b/>
          <w:sz w:val="32"/>
          <w:szCs w:val="32"/>
        </w:rPr>
        <w:t>риоритетная стратегическая задача</w:t>
      </w:r>
      <w:r w:rsidR="005A1C05">
        <w:rPr>
          <w:rFonts w:ascii="Times New Roman" w:hAnsi="Times New Roman" w:cs="Times New Roman"/>
          <w:sz w:val="32"/>
          <w:szCs w:val="32"/>
        </w:rPr>
        <w:t xml:space="preserve"> развития</w:t>
      </w:r>
      <w:r w:rsidR="00B87D33">
        <w:rPr>
          <w:rFonts w:ascii="Times New Roman" w:hAnsi="Times New Roman" w:cs="Times New Roman"/>
          <w:sz w:val="32"/>
          <w:szCs w:val="32"/>
        </w:rPr>
        <w:t xml:space="preserve"> гимназии - это</w:t>
      </w:r>
      <w:r w:rsidR="005A1C05">
        <w:rPr>
          <w:rFonts w:ascii="Times New Roman" w:hAnsi="Times New Roman" w:cs="Times New Roman"/>
          <w:sz w:val="32"/>
          <w:szCs w:val="32"/>
        </w:rPr>
        <w:t xml:space="preserve"> </w:t>
      </w:r>
      <w:r w:rsidR="00B47C22" w:rsidRPr="005A1C05">
        <w:rPr>
          <w:rFonts w:ascii="Times New Roman" w:hAnsi="Times New Roman" w:cs="Times New Roman"/>
          <w:sz w:val="32"/>
          <w:szCs w:val="32"/>
        </w:rPr>
        <w:t>«…формирование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</w:t>
      </w:r>
    </w:p>
    <w:p w:rsidR="002327C5" w:rsidRDefault="00B47C22" w:rsidP="00B87D33">
      <w:pPr>
        <w:spacing w:line="240" w:lineRule="atLeast"/>
        <w:jc w:val="both"/>
        <w:rPr>
          <w:rFonts w:ascii="Times New Roman" w:hAnsi="Times New Roman" w:cs="Times New Roman"/>
          <w:color w:val="020C22"/>
          <w:sz w:val="32"/>
          <w:szCs w:val="32"/>
        </w:rPr>
      </w:pPr>
      <w:r w:rsidRPr="005A1C05">
        <w:rPr>
          <w:rFonts w:ascii="Times New Roman" w:hAnsi="Times New Roman" w:cs="Times New Roman"/>
          <w:sz w:val="32"/>
          <w:szCs w:val="32"/>
        </w:rPr>
        <w:t xml:space="preserve"> </w:t>
      </w:r>
      <w:r w:rsidR="005A1C05">
        <w:rPr>
          <w:rFonts w:ascii="Times New Roman" w:hAnsi="Times New Roman" w:cs="Times New Roman"/>
          <w:sz w:val="32"/>
          <w:szCs w:val="32"/>
        </w:rPr>
        <w:t>(</w:t>
      </w:r>
      <w:r w:rsidR="005A1C05" w:rsidRPr="005A1C05">
        <w:rPr>
          <w:rFonts w:ascii="Times New Roman" w:hAnsi="Times New Roman" w:cs="Times New Roman"/>
          <w:sz w:val="32"/>
          <w:szCs w:val="32"/>
        </w:rPr>
        <w:t xml:space="preserve">из </w:t>
      </w:r>
      <w:r w:rsidR="005A1C05" w:rsidRPr="005A1C05">
        <w:rPr>
          <w:rFonts w:ascii="Times New Roman" w:hAnsi="Times New Roman" w:cs="Times New Roman"/>
          <w:bCs/>
          <w:color w:val="020C22"/>
          <w:sz w:val="32"/>
          <w:szCs w:val="32"/>
        </w:rPr>
        <w:t>Указ</w:t>
      </w:r>
      <w:r w:rsidR="005A1C05">
        <w:rPr>
          <w:rFonts w:ascii="Times New Roman" w:hAnsi="Times New Roman" w:cs="Times New Roman"/>
          <w:bCs/>
          <w:color w:val="020C22"/>
          <w:sz w:val="32"/>
          <w:szCs w:val="32"/>
        </w:rPr>
        <w:t>а</w:t>
      </w:r>
      <w:r w:rsidR="005A1C05" w:rsidRPr="005A1C05">
        <w:rPr>
          <w:rFonts w:ascii="Times New Roman" w:hAnsi="Times New Roman" w:cs="Times New Roman"/>
          <w:bCs/>
          <w:color w:val="020C22"/>
          <w:sz w:val="32"/>
          <w:szCs w:val="32"/>
        </w:rPr>
        <w:t xml:space="preserve"> Президента Российской Федерации</w:t>
      </w:r>
      <w:r w:rsidR="005A1C05">
        <w:rPr>
          <w:rFonts w:ascii="Times New Roman" w:hAnsi="Times New Roman" w:cs="Times New Roman"/>
          <w:bCs/>
          <w:color w:val="020C22"/>
          <w:sz w:val="32"/>
          <w:szCs w:val="32"/>
        </w:rPr>
        <w:t xml:space="preserve"> В.В. Путина </w:t>
      </w:r>
      <w:r w:rsidR="005A1C05" w:rsidRPr="005A1C05">
        <w:rPr>
          <w:rFonts w:ascii="Times New Roman" w:hAnsi="Times New Roman" w:cs="Times New Roman"/>
          <w:bCs/>
          <w:color w:val="020C22"/>
          <w:sz w:val="32"/>
          <w:szCs w:val="32"/>
        </w:rPr>
        <w:t>«О национальных целях и стратегических задачах развития Российской Федерации на период до 2024 года»</w:t>
      </w:r>
      <w:r w:rsidR="005A1C05" w:rsidRPr="005A1C0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A1C05" w:rsidRPr="005A1C05">
        <w:rPr>
          <w:rFonts w:ascii="Times New Roman" w:hAnsi="Times New Roman" w:cs="Times New Roman"/>
          <w:color w:val="020C22"/>
          <w:sz w:val="32"/>
          <w:szCs w:val="32"/>
        </w:rPr>
        <w:t>от 7 мая 2018 год</w:t>
      </w:r>
      <w:r w:rsidR="00B87D33">
        <w:rPr>
          <w:rFonts w:ascii="Times New Roman" w:hAnsi="Times New Roman" w:cs="Times New Roman"/>
          <w:color w:val="020C22"/>
          <w:sz w:val="32"/>
          <w:szCs w:val="32"/>
        </w:rPr>
        <w:t>а</w:t>
      </w:r>
      <w:r w:rsidR="00CB2408">
        <w:rPr>
          <w:rFonts w:ascii="Times New Roman" w:hAnsi="Times New Roman" w:cs="Times New Roman"/>
          <w:color w:val="020C22"/>
          <w:sz w:val="32"/>
          <w:szCs w:val="32"/>
        </w:rPr>
        <w:t>)</w:t>
      </w:r>
    </w:p>
    <w:p w:rsidR="001C75FA" w:rsidRDefault="001C75FA" w:rsidP="00B87D33">
      <w:pPr>
        <w:spacing w:line="240" w:lineRule="atLeast"/>
        <w:jc w:val="both"/>
        <w:rPr>
          <w:rFonts w:ascii="Times New Roman" w:hAnsi="Times New Roman" w:cs="Times New Roman"/>
          <w:color w:val="020C22"/>
          <w:sz w:val="32"/>
          <w:szCs w:val="32"/>
        </w:rPr>
      </w:pPr>
    </w:p>
    <w:p w:rsidR="001C75FA" w:rsidRPr="00B87D33" w:rsidRDefault="001C75FA" w:rsidP="00B87D33">
      <w:pPr>
        <w:spacing w:line="240" w:lineRule="atLeast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color w:val="020C22"/>
          <w:sz w:val="32"/>
          <w:szCs w:val="32"/>
        </w:rPr>
        <w:t xml:space="preserve">                                                 -2019-</w:t>
      </w:r>
    </w:p>
    <w:p w:rsidR="00AA20E6" w:rsidRDefault="00AA20E6" w:rsidP="002327C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5C8A" w:rsidRPr="003760A2" w:rsidRDefault="00AA20E6" w:rsidP="00232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</w:t>
      </w:r>
      <w:r w:rsidR="00F71BF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327C5" w:rsidRPr="003760A2">
        <w:rPr>
          <w:rFonts w:ascii="Times New Roman" w:hAnsi="Times New Roman" w:cs="Times New Roman"/>
          <w:sz w:val="28"/>
          <w:szCs w:val="28"/>
        </w:rPr>
        <w:t>ОГЛАВЛЕНИЕ</w:t>
      </w:r>
    </w:p>
    <w:p w:rsidR="002327C5" w:rsidRPr="003760A2" w:rsidRDefault="002327C5" w:rsidP="00232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0A2">
        <w:rPr>
          <w:rFonts w:ascii="Times New Roman" w:hAnsi="Times New Roman" w:cs="Times New Roman"/>
          <w:sz w:val="28"/>
          <w:szCs w:val="28"/>
        </w:rPr>
        <w:t>Информационная справка</w:t>
      </w:r>
      <w:r w:rsidR="00AA20E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F2C24">
        <w:rPr>
          <w:rFonts w:ascii="Times New Roman" w:hAnsi="Times New Roman" w:cs="Times New Roman"/>
          <w:sz w:val="28"/>
          <w:szCs w:val="28"/>
        </w:rPr>
        <w:t>…….3</w:t>
      </w:r>
    </w:p>
    <w:p w:rsidR="00E60C33" w:rsidRPr="003760A2" w:rsidRDefault="00E60C33" w:rsidP="00E60C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0A2">
        <w:rPr>
          <w:rFonts w:ascii="Times New Roman" w:hAnsi="Times New Roman" w:cs="Times New Roman"/>
          <w:sz w:val="28"/>
          <w:szCs w:val="28"/>
        </w:rPr>
        <w:t>Правовые основания и правовой статус</w:t>
      </w:r>
      <w:r w:rsidR="00BF2C24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8D44C1">
        <w:rPr>
          <w:rFonts w:ascii="Times New Roman" w:hAnsi="Times New Roman" w:cs="Times New Roman"/>
          <w:sz w:val="28"/>
          <w:szCs w:val="28"/>
        </w:rPr>
        <w:t>.5</w:t>
      </w:r>
    </w:p>
    <w:p w:rsidR="002327C5" w:rsidRPr="003760A2" w:rsidRDefault="002327C5" w:rsidP="00232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0A2">
        <w:rPr>
          <w:rFonts w:ascii="Times New Roman" w:hAnsi="Times New Roman" w:cs="Times New Roman"/>
          <w:sz w:val="28"/>
          <w:szCs w:val="28"/>
        </w:rPr>
        <w:t>Образовательная парадигма</w:t>
      </w:r>
      <w:r w:rsidR="008D44C1">
        <w:rPr>
          <w:rFonts w:ascii="Times New Roman" w:hAnsi="Times New Roman" w:cs="Times New Roman"/>
          <w:sz w:val="28"/>
          <w:szCs w:val="28"/>
        </w:rPr>
        <w:t>……………………………………………..5</w:t>
      </w:r>
    </w:p>
    <w:p w:rsidR="00E60C33" w:rsidRPr="003760A2" w:rsidRDefault="005A7022" w:rsidP="00232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общегуманитарного образования и гуманитарной культуры</w:t>
      </w:r>
      <w:r w:rsidR="008D44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F71BF9">
        <w:rPr>
          <w:rFonts w:ascii="Times New Roman" w:hAnsi="Times New Roman" w:cs="Times New Roman"/>
          <w:sz w:val="28"/>
          <w:szCs w:val="28"/>
        </w:rPr>
        <w:t>5</w:t>
      </w:r>
    </w:p>
    <w:p w:rsidR="002327C5" w:rsidRPr="003760A2" w:rsidRDefault="002327C5" w:rsidP="00232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0A2">
        <w:rPr>
          <w:rFonts w:ascii="Times New Roman" w:hAnsi="Times New Roman" w:cs="Times New Roman"/>
          <w:sz w:val="28"/>
          <w:szCs w:val="28"/>
        </w:rPr>
        <w:t>Образовательная система</w:t>
      </w:r>
      <w:r w:rsidR="00F71BF9">
        <w:rPr>
          <w:rFonts w:ascii="Times New Roman" w:hAnsi="Times New Roman" w:cs="Times New Roman"/>
          <w:sz w:val="28"/>
          <w:szCs w:val="28"/>
        </w:rPr>
        <w:t>………………………………………………..6</w:t>
      </w:r>
    </w:p>
    <w:p w:rsidR="002327C5" w:rsidRPr="003760A2" w:rsidRDefault="002327C5" w:rsidP="00232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0A2">
        <w:rPr>
          <w:rFonts w:ascii="Times New Roman" w:hAnsi="Times New Roman" w:cs="Times New Roman"/>
          <w:sz w:val="28"/>
          <w:szCs w:val="28"/>
        </w:rPr>
        <w:t>Приоритеты инновационного развития</w:t>
      </w:r>
      <w:r w:rsidR="00F71BF9">
        <w:rPr>
          <w:rFonts w:ascii="Times New Roman" w:hAnsi="Times New Roman" w:cs="Times New Roman"/>
          <w:sz w:val="28"/>
          <w:szCs w:val="28"/>
        </w:rPr>
        <w:t>………………………………...7</w:t>
      </w:r>
    </w:p>
    <w:p w:rsidR="00E60C33" w:rsidRPr="003760A2" w:rsidRDefault="00292BD9" w:rsidP="00232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0A2">
        <w:rPr>
          <w:rFonts w:ascii="Times New Roman" w:hAnsi="Times New Roman" w:cs="Times New Roman"/>
          <w:sz w:val="28"/>
          <w:szCs w:val="28"/>
        </w:rPr>
        <w:t xml:space="preserve">Целевые установки, </w:t>
      </w:r>
      <w:r w:rsidR="00C5534F" w:rsidRPr="003760A2">
        <w:rPr>
          <w:rFonts w:ascii="Times New Roman" w:hAnsi="Times New Roman" w:cs="Times New Roman"/>
          <w:sz w:val="28"/>
          <w:szCs w:val="28"/>
        </w:rPr>
        <w:t>цель</w:t>
      </w:r>
      <w:r w:rsidR="00E60C33" w:rsidRPr="003760A2">
        <w:rPr>
          <w:rFonts w:ascii="Times New Roman" w:hAnsi="Times New Roman" w:cs="Times New Roman"/>
          <w:sz w:val="28"/>
          <w:szCs w:val="28"/>
        </w:rPr>
        <w:t xml:space="preserve"> и задачи Программ</w:t>
      </w:r>
      <w:r w:rsidR="009F767A">
        <w:rPr>
          <w:rFonts w:ascii="Times New Roman" w:hAnsi="Times New Roman" w:cs="Times New Roman"/>
          <w:sz w:val="28"/>
          <w:szCs w:val="28"/>
        </w:rPr>
        <w:t>ы развития</w:t>
      </w:r>
      <w:r w:rsidR="00F71BF9">
        <w:rPr>
          <w:rFonts w:ascii="Times New Roman" w:hAnsi="Times New Roman" w:cs="Times New Roman"/>
          <w:sz w:val="28"/>
          <w:szCs w:val="28"/>
        </w:rPr>
        <w:t>……………...7</w:t>
      </w:r>
    </w:p>
    <w:p w:rsidR="00C655A5" w:rsidRDefault="00C655A5" w:rsidP="00224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PEST-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F71B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………………………………………………………………8</w:t>
      </w:r>
    </w:p>
    <w:p w:rsidR="00E60C33" w:rsidRPr="003760A2" w:rsidRDefault="0022498F" w:rsidP="00224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0A2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5A7022">
        <w:rPr>
          <w:rFonts w:ascii="Times New Roman" w:hAnsi="Times New Roman" w:cs="Times New Roman"/>
          <w:sz w:val="28"/>
          <w:szCs w:val="28"/>
        </w:rPr>
        <w:t>-</w:t>
      </w:r>
      <w:r w:rsidR="00BE3754" w:rsidRPr="003760A2">
        <w:rPr>
          <w:rFonts w:ascii="Times New Roman" w:hAnsi="Times New Roman" w:cs="Times New Roman"/>
          <w:sz w:val="28"/>
          <w:szCs w:val="28"/>
        </w:rPr>
        <w:t>анализ</w:t>
      </w:r>
      <w:r w:rsidR="00F71BF9">
        <w:rPr>
          <w:rFonts w:ascii="Times New Roman" w:hAnsi="Times New Roman" w:cs="Times New Roman"/>
          <w:sz w:val="28"/>
          <w:szCs w:val="28"/>
        </w:rPr>
        <w:t>……………………………………………………………..8</w:t>
      </w:r>
    </w:p>
    <w:p w:rsidR="00A46113" w:rsidRPr="003760A2" w:rsidRDefault="00A46113" w:rsidP="00224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0A2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среды</w:t>
      </w:r>
      <w:r w:rsidR="00F71BF9">
        <w:rPr>
          <w:rFonts w:ascii="Times New Roman" w:hAnsi="Times New Roman" w:cs="Times New Roman"/>
          <w:sz w:val="28"/>
          <w:szCs w:val="28"/>
        </w:rPr>
        <w:t>…….</w:t>
      </w:r>
      <w:r w:rsidR="003836AE">
        <w:rPr>
          <w:rFonts w:ascii="Times New Roman" w:hAnsi="Times New Roman" w:cs="Times New Roman"/>
          <w:sz w:val="28"/>
          <w:szCs w:val="28"/>
        </w:rPr>
        <w:t>.</w:t>
      </w:r>
      <w:r w:rsidR="00F71BF9">
        <w:rPr>
          <w:rFonts w:ascii="Times New Roman" w:hAnsi="Times New Roman" w:cs="Times New Roman"/>
          <w:sz w:val="28"/>
          <w:szCs w:val="28"/>
        </w:rPr>
        <w:t>10</w:t>
      </w:r>
    </w:p>
    <w:p w:rsidR="00FE6FFF" w:rsidRDefault="00FE6FFF" w:rsidP="00FE6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C33" w:rsidRPr="003760A2">
        <w:rPr>
          <w:rFonts w:ascii="Times New Roman" w:hAnsi="Times New Roman" w:cs="Times New Roman"/>
          <w:sz w:val="28"/>
          <w:szCs w:val="28"/>
        </w:rPr>
        <w:t>Технологии обучения</w:t>
      </w:r>
      <w:r w:rsidR="00F71BF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3836AE">
        <w:rPr>
          <w:rFonts w:ascii="Times New Roman" w:hAnsi="Times New Roman" w:cs="Times New Roman"/>
          <w:sz w:val="28"/>
          <w:szCs w:val="28"/>
        </w:rPr>
        <w:t>…</w:t>
      </w:r>
      <w:r w:rsidR="00F71BF9">
        <w:rPr>
          <w:rFonts w:ascii="Times New Roman" w:hAnsi="Times New Roman" w:cs="Times New Roman"/>
          <w:sz w:val="28"/>
          <w:szCs w:val="28"/>
        </w:rPr>
        <w:t>10</w:t>
      </w:r>
    </w:p>
    <w:p w:rsidR="00E60C33" w:rsidRPr="00FE6FFF" w:rsidRDefault="00E60C33" w:rsidP="00FE6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FF">
        <w:rPr>
          <w:rFonts w:ascii="Times New Roman" w:hAnsi="Times New Roman" w:cs="Times New Roman"/>
          <w:sz w:val="28"/>
          <w:szCs w:val="28"/>
        </w:rPr>
        <w:t>Технологии управления. Лидирующая роль руководства в развитии гимназии</w:t>
      </w:r>
      <w:r w:rsidR="00F71B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3836AE">
        <w:rPr>
          <w:rFonts w:ascii="Times New Roman" w:hAnsi="Times New Roman" w:cs="Times New Roman"/>
          <w:sz w:val="28"/>
          <w:szCs w:val="28"/>
        </w:rPr>
        <w:t>12</w:t>
      </w:r>
    </w:p>
    <w:p w:rsidR="00E60C33" w:rsidRPr="003760A2" w:rsidRDefault="00FE6FFF" w:rsidP="00232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C33" w:rsidRPr="003760A2">
        <w:rPr>
          <w:rFonts w:ascii="Times New Roman" w:hAnsi="Times New Roman" w:cs="Times New Roman"/>
          <w:sz w:val="28"/>
          <w:szCs w:val="28"/>
        </w:rPr>
        <w:t>Этапы реализации</w:t>
      </w:r>
      <w:r w:rsidR="009F767A">
        <w:rPr>
          <w:rFonts w:ascii="Times New Roman" w:hAnsi="Times New Roman" w:cs="Times New Roman"/>
          <w:sz w:val="28"/>
          <w:szCs w:val="28"/>
        </w:rPr>
        <w:t xml:space="preserve"> Программы развития</w:t>
      </w:r>
      <w:r w:rsidR="003836AE">
        <w:rPr>
          <w:rFonts w:ascii="Times New Roman" w:hAnsi="Times New Roman" w:cs="Times New Roman"/>
          <w:sz w:val="28"/>
          <w:szCs w:val="28"/>
        </w:rPr>
        <w:t>……………………………….14</w:t>
      </w:r>
    </w:p>
    <w:p w:rsidR="00E60C33" w:rsidRPr="003760A2" w:rsidRDefault="00FE6FFF" w:rsidP="00BF5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68" w:rsidRPr="003760A2">
        <w:rPr>
          <w:rFonts w:ascii="Times New Roman" w:hAnsi="Times New Roman" w:cs="Times New Roman"/>
          <w:sz w:val="28"/>
          <w:szCs w:val="28"/>
        </w:rPr>
        <w:t>Приоритетные направления образовательной деятельности пе</w:t>
      </w:r>
      <w:r w:rsidR="009F767A">
        <w:rPr>
          <w:rFonts w:ascii="Times New Roman" w:hAnsi="Times New Roman" w:cs="Times New Roman"/>
          <w:sz w:val="28"/>
          <w:szCs w:val="28"/>
        </w:rPr>
        <w:t>дагогического коллектива</w:t>
      </w:r>
      <w:r w:rsidR="003836AE">
        <w:rPr>
          <w:rFonts w:ascii="Times New Roman" w:hAnsi="Times New Roman" w:cs="Times New Roman"/>
          <w:sz w:val="28"/>
          <w:szCs w:val="28"/>
        </w:rPr>
        <w:t>……………………………………………..15</w:t>
      </w:r>
    </w:p>
    <w:p w:rsidR="00E60C33" w:rsidRPr="003760A2" w:rsidRDefault="00FE6FFF" w:rsidP="00232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C33" w:rsidRPr="003760A2">
        <w:rPr>
          <w:rFonts w:ascii="Times New Roman" w:hAnsi="Times New Roman" w:cs="Times New Roman"/>
          <w:sz w:val="28"/>
          <w:szCs w:val="28"/>
        </w:rPr>
        <w:t>Механизм оценки результатов</w:t>
      </w:r>
      <w:r w:rsidR="003836AE">
        <w:rPr>
          <w:rFonts w:ascii="Times New Roman" w:hAnsi="Times New Roman" w:cs="Times New Roman"/>
          <w:sz w:val="28"/>
          <w:szCs w:val="28"/>
        </w:rPr>
        <w:t>………………………………………….16</w:t>
      </w:r>
    </w:p>
    <w:p w:rsidR="00FE1C5E" w:rsidRPr="00C5282A" w:rsidRDefault="00FE6FFF" w:rsidP="00232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5E" w:rsidRPr="003760A2">
        <w:rPr>
          <w:rFonts w:ascii="Times New Roman" w:hAnsi="Times New Roman" w:cs="Times New Roman"/>
          <w:sz w:val="28"/>
          <w:szCs w:val="28"/>
        </w:rPr>
        <w:t>Аннотация реализуемых проектов</w:t>
      </w:r>
      <w:r w:rsidR="003836AE">
        <w:rPr>
          <w:rFonts w:ascii="Times New Roman" w:hAnsi="Times New Roman" w:cs="Times New Roman"/>
          <w:sz w:val="28"/>
          <w:szCs w:val="28"/>
        </w:rPr>
        <w:t>……………………………………...16</w:t>
      </w:r>
    </w:p>
    <w:p w:rsidR="00C5282A" w:rsidRPr="00C5282A" w:rsidRDefault="00C5282A" w:rsidP="00C528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282A">
        <w:rPr>
          <w:rFonts w:ascii="Times New Roman" w:hAnsi="Times New Roman" w:cs="Times New Roman"/>
          <w:sz w:val="28"/>
          <w:szCs w:val="28"/>
        </w:rPr>
        <w:t>Приложение. Показатели финансовой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33" w:rsidRDefault="00E60C33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E6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3E" w:rsidRDefault="0031733E" w:rsidP="00AA496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20E6" w:rsidRDefault="00AA20E6" w:rsidP="00AA20E6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99497B" w:rsidRPr="00AA20E6" w:rsidRDefault="0031733E" w:rsidP="00AA20E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E6">
        <w:rPr>
          <w:rFonts w:ascii="Times New Roman" w:hAnsi="Times New Roman" w:cs="Times New Roman"/>
          <w:sz w:val="24"/>
          <w:szCs w:val="24"/>
        </w:rPr>
        <w:lastRenderedPageBreak/>
        <w:t>Информационная справка.</w:t>
      </w:r>
    </w:p>
    <w:p w:rsidR="0099497B" w:rsidRPr="00FF3511" w:rsidRDefault="00FF3511" w:rsidP="0078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99497B" w:rsidRPr="0099497B">
        <w:rPr>
          <w:rFonts w:ascii="Times New Roman" w:hAnsi="Times New Roman" w:cs="Times New Roman"/>
          <w:b/>
          <w:i/>
          <w:sz w:val="24"/>
          <w:szCs w:val="24"/>
        </w:rPr>
        <w:t>од</w:t>
      </w:r>
      <w:r w:rsidR="0099497B" w:rsidRPr="0099497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9497B" w:rsidRPr="0099497B">
        <w:rPr>
          <w:rFonts w:ascii="Times New Roman" w:hAnsi="Times New Roman" w:cs="Times New Roman"/>
          <w:b/>
          <w:i/>
          <w:sz w:val="24"/>
          <w:szCs w:val="24"/>
        </w:rPr>
        <w:t>основания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99497B" w:rsidRPr="0099497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1996</w:t>
      </w:r>
    </w:p>
    <w:p w:rsidR="0099497B" w:rsidRDefault="00FF3511" w:rsidP="00787E68">
      <w:pPr>
        <w:pStyle w:val="1"/>
        <w:spacing w:line="360" w:lineRule="auto"/>
        <w:rPr>
          <w:i/>
          <w:szCs w:val="24"/>
        </w:rPr>
      </w:pPr>
      <w:r>
        <w:rPr>
          <w:b/>
          <w:i/>
          <w:szCs w:val="24"/>
        </w:rPr>
        <w:t>Д</w:t>
      </w:r>
      <w:r w:rsidR="0099497B" w:rsidRPr="0099497B">
        <w:rPr>
          <w:b/>
          <w:i/>
          <w:szCs w:val="24"/>
        </w:rPr>
        <w:t>евиз</w:t>
      </w:r>
      <w:r w:rsidR="0099497B" w:rsidRPr="0099497B">
        <w:rPr>
          <w:i/>
          <w:szCs w:val="24"/>
        </w:rPr>
        <w:t xml:space="preserve"> -  </w:t>
      </w:r>
      <w:r w:rsidR="0099497B" w:rsidRPr="0099497B">
        <w:rPr>
          <w:i/>
          <w:szCs w:val="24"/>
          <w:lang w:val="en-US"/>
        </w:rPr>
        <w:t>Non</w:t>
      </w:r>
      <w:r w:rsidR="0099497B" w:rsidRPr="0099497B">
        <w:rPr>
          <w:i/>
          <w:szCs w:val="24"/>
        </w:rPr>
        <w:t xml:space="preserve"> </w:t>
      </w:r>
      <w:r w:rsidR="0099497B" w:rsidRPr="0099497B">
        <w:rPr>
          <w:i/>
          <w:szCs w:val="24"/>
          <w:lang w:val="en-US"/>
        </w:rPr>
        <w:t>scholae</w:t>
      </w:r>
      <w:r w:rsidR="0099497B" w:rsidRPr="0099497B">
        <w:rPr>
          <w:i/>
          <w:szCs w:val="24"/>
        </w:rPr>
        <w:t xml:space="preserve">, </w:t>
      </w:r>
      <w:r w:rsidR="0099497B" w:rsidRPr="0099497B">
        <w:rPr>
          <w:i/>
          <w:szCs w:val="24"/>
          <w:lang w:val="en-US"/>
        </w:rPr>
        <w:t>sed</w:t>
      </w:r>
      <w:r w:rsidR="0099497B" w:rsidRPr="0099497B">
        <w:rPr>
          <w:i/>
          <w:szCs w:val="24"/>
        </w:rPr>
        <w:t xml:space="preserve"> </w:t>
      </w:r>
      <w:r w:rsidR="0099497B" w:rsidRPr="0099497B">
        <w:rPr>
          <w:i/>
          <w:szCs w:val="24"/>
          <w:lang w:val="en-US"/>
        </w:rPr>
        <w:t>vitae</w:t>
      </w:r>
      <w:r w:rsidR="0099497B" w:rsidRPr="0099497B">
        <w:rPr>
          <w:i/>
          <w:szCs w:val="24"/>
        </w:rPr>
        <w:t xml:space="preserve"> </w:t>
      </w:r>
      <w:r w:rsidR="0099497B" w:rsidRPr="0099497B">
        <w:rPr>
          <w:i/>
          <w:szCs w:val="24"/>
          <w:lang w:val="en-US"/>
        </w:rPr>
        <w:t>discimus</w:t>
      </w:r>
      <w:r w:rsidR="0099497B" w:rsidRPr="0099497B">
        <w:rPr>
          <w:i/>
          <w:szCs w:val="24"/>
        </w:rPr>
        <w:t xml:space="preserve"> (учимся не для школы, а для жизни) </w:t>
      </w:r>
    </w:p>
    <w:p w:rsidR="0020246B" w:rsidRPr="00FF3511" w:rsidRDefault="00FF3511" w:rsidP="00787E6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20246B" w:rsidRPr="00FF3511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46B" w:rsidRPr="00FF3511">
        <w:rPr>
          <w:rFonts w:ascii="Times New Roman" w:hAnsi="Times New Roman" w:cs="Times New Roman"/>
          <w:i/>
          <w:sz w:val="24"/>
          <w:szCs w:val="24"/>
        </w:rPr>
        <w:t xml:space="preserve"> - Дмитрий Львович Бенькович, Заслуженный учитель Российской Федерации, кандидат педагогических наук</w:t>
      </w:r>
      <w:r w:rsidR="00787E68">
        <w:rPr>
          <w:rFonts w:ascii="Times New Roman" w:hAnsi="Times New Roman" w:cs="Times New Roman"/>
          <w:i/>
          <w:sz w:val="24"/>
          <w:szCs w:val="24"/>
        </w:rPr>
        <w:t>, доцент</w:t>
      </w:r>
    </w:p>
    <w:p w:rsidR="00787E68" w:rsidRPr="00E45AA5" w:rsidRDefault="00FF3511" w:rsidP="00787E68">
      <w:pPr>
        <w:rPr>
          <w:b/>
          <w:sz w:val="24"/>
          <w:szCs w:val="24"/>
        </w:rPr>
      </w:pPr>
      <w:r w:rsidRPr="00E45AA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</w:t>
      </w:r>
      <w:r w:rsidR="0020246B" w:rsidRPr="00E45AA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агра</w:t>
      </w:r>
      <w:r w:rsidRPr="00E45AA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ды, дипломы </w:t>
      </w:r>
      <w:r w:rsidRPr="00E45AA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7E68">
        <w:rPr>
          <w:rFonts w:ascii="Times New Roman" w:hAnsi="Times New Roman" w:cs="Times New Roman"/>
        </w:rPr>
        <w:t xml:space="preserve">√ </w:t>
      </w:r>
      <w:r w:rsidRPr="00787E68">
        <w:rPr>
          <w:rFonts w:ascii="Times New Roman" w:hAnsi="Times New Roman" w:cs="Times New Roman"/>
          <w:sz w:val="24"/>
          <w:szCs w:val="24"/>
        </w:rPr>
        <w:t>ЛАУРЕАТ областного конкурса «Школа года»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 xml:space="preserve">√ ПОБЕДИТЕЛЬ конкурса на присуждение Премии Правительства Ленинградской области по качеству 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 xml:space="preserve">√ ЛАУРЕАТ Всероссийского конкурса по математике Федеральной Научно-Образовательной Программы «Юность. Наука. Культура» 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>√ ПОБЕДИТЕЛЬ всероссийского конкурса «Социальный Форум»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>√ ПОБЕДИТЕЛЬ Федерального конкурса социальных проектов поддержки Партией «Единая Россия»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 xml:space="preserve">√ ПОБЕДИТЕЛЬ конкурса Приоритетных Национальных Проектов в сфере «Образование» 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 xml:space="preserve">√ ПОБЕДИТЕЛЬ муниципального конкурса «Лучший коллектив» Волховского муниципального района 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>√ ЗОЛОТАЯ ЗВЕЗДА ПОБЕДИТЕЛЯ НАЦИОНАЛЬНОЙ ПРЕМИИ «ЭЛИТА РОССИЙСКОГО ОБРАЗОВАНИЯ» - 2016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>√ ЛАУРЕАТ НАЦИОНАЛЬНОГО КОНКУРСА 100 ЛУЧШИХ ОБРАЗОВАТЕЛЬНЫХ УЧРЕЖДЕНИЙ РОССИЙСКОЙ ФЕДЕРАЦИИ – 2017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>√ ДИПЛОМ ЛАУРЕАТА ВСЕРОССИЙСКОГО КОНКУРСА САЙТОВ ОБРАЗОВАТЕЛЬНЫХ УЧРЕЖДЕНИЙ КАТЕГОРИИ «ОБЩЕОБРАЗОВАТЕЛЬНЫЕ ОРГАНИЗАЦИИ»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>√ ДИПЛОМ ОБЩЕРОССИЙСКОГО РЕЙТИНГА ШКОЛЬНЫХ САЙТОВ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>√ ЛАУРЕАТ РЕЙТИНГА ТОП – 500 ОБРАЗОВАТЕЛЬНЫХ ОРГАНИЗАЦИЙ (ФЕДЕРАЛЬНЫЙ СПИСОК)- 2017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>√ ЛАУРЕАТ ВСЕРОССИЙСКОГО КОНКУРСА «ОБРАЗОВАТЕЛЬНАЯ ОРГАНИЗАЦИЯ  ВЕКА. ЛИГА ЛИДЕРОВ – 2017</w:t>
      </w:r>
      <w:r w:rsidRPr="00787E68">
        <w:rPr>
          <w:rFonts w:ascii="Times New Roman" w:hAnsi="Times New Roman" w:cs="Times New Roman"/>
          <w:b/>
          <w:sz w:val="24"/>
          <w:szCs w:val="24"/>
        </w:rPr>
        <w:t>»</w:t>
      </w:r>
    </w:p>
    <w:p w:rsidR="00787E68" w:rsidRPr="00787E68" w:rsidRDefault="00787E68" w:rsidP="00787E68">
      <w:pPr>
        <w:tabs>
          <w:tab w:val="left" w:pos="21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 xml:space="preserve">√ ЛАУРЕАТ </w:t>
      </w:r>
      <w:r w:rsidRPr="00787E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7E68">
        <w:rPr>
          <w:rFonts w:ascii="Times New Roman" w:hAnsi="Times New Roman" w:cs="Times New Roman"/>
          <w:sz w:val="24"/>
          <w:szCs w:val="24"/>
        </w:rPr>
        <w:t xml:space="preserve"> ВСЕРОССИЙСКОГО ФЕСТИВАЛЯ ИННОВАЦИОННЫХ ПРОДУКТОВ - 2019</w:t>
      </w:r>
    </w:p>
    <w:p w:rsidR="00787E68" w:rsidRPr="00787E68" w:rsidRDefault="00787E68" w:rsidP="00787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E68">
        <w:rPr>
          <w:rFonts w:ascii="Times New Roman" w:hAnsi="Times New Roman" w:cs="Times New Roman"/>
          <w:sz w:val="24"/>
          <w:szCs w:val="24"/>
        </w:rPr>
        <w:t xml:space="preserve">√ ДИПЛОМ ПОБЕДИТЕЛЯ </w:t>
      </w:r>
      <w:r w:rsidRPr="00787E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7E68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787E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87E68">
        <w:rPr>
          <w:rFonts w:ascii="Times New Roman" w:hAnsi="Times New Roman" w:cs="Times New Roman"/>
          <w:sz w:val="24"/>
          <w:szCs w:val="24"/>
        </w:rPr>
        <w:t>МЕЖДУНАРОДНОГО ОТКРЫТОГО КОНКУРСА САЙТОВ «ЛУЧШИЙ ОБРАЗОВАТЕЛЬНЫЙ САЙТ – 2019»</w:t>
      </w:r>
    </w:p>
    <w:p w:rsidR="00FF3511" w:rsidRDefault="00FF3511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11">
        <w:rPr>
          <w:rFonts w:ascii="Times New Roman" w:hAnsi="Times New Roman" w:cs="Times New Roman"/>
          <w:b/>
          <w:i/>
          <w:sz w:val="24"/>
          <w:szCs w:val="24"/>
        </w:rPr>
        <w:t xml:space="preserve">Традиции </w:t>
      </w:r>
      <w:r>
        <w:rPr>
          <w:rFonts w:ascii="Times New Roman" w:hAnsi="Times New Roman" w:cs="Times New Roman"/>
          <w:sz w:val="24"/>
          <w:szCs w:val="24"/>
        </w:rPr>
        <w:t>– в</w:t>
      </w:r>
      <w:r w:rsidRPr="0020246B">
        <w:rPr>
          <w:rFonts w:ascii="Times New Roman" w:hAnsi="Times New Roman" w:cs="Times New Roman"/>
          <w:sz w:val="24"/>
          <w:szCs w:val="24"/>
        </w:rPr>
        <w:t xml:space="preserve"> гимназии находят продолжение традиции российских гимназий </w:t>
      </w:r>
      <w:r w:rsidRPr="0020246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0246B">
        <w:rPr>
          <w:rFonts w:ascii="Times New Roman" w:hAnsi="Times New Roman" w:cs="Times New Roman"/>
          <w:sz w:val="24"/>
          <w:szCs w:val="24"/>
        </w:rPr>
        <w:t xml:space="preserve"> - </w:t>
      </w:r>
      <w:r w:rsidRPr="0020246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0246B">
        <w:rPr>
          <w:rFonts w:ascii="Times New Roman" w:hAnsi="Times New Roman" w:cs="Times New Roman"/>
          <w:sz w:val="24"/>
          <w:szCs w:val="24"/>
        </w:rPr>
        <w:t xml:space="preserve"> веков. И двести лет тому назад, и сейчас ожидание общества относительно гимназий одинаковы. Великий русский ученый М.В. Ломоносов, основатель первого Российского </w:t>
      </w:r>
      <w:r w:rsidRPr="0020246B">
        <w:rPr>
          <w:rFonts w:ascii="Times New Roman" w:hAnsi="Times New Roman" w:cs="Times New Roman"/>
          <w:sz w:val="24"/>
          <w:szCs w:val="24"/>
        </w:rPr>
        <w:lastRenderedPageBreak/>
        <w:t>университета и при нем гимназии, говорил, что «гимназия является основой всех свободных  наук и искусств. Из нее, следует ожидать, выйдет просвещенное юношество; молодые люди должны приучаться к правильному образу мышления и добрым нравам».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46B">
        <w:rPr>
          <w:rFonts w:ascii="Times New Roman" w:hAnsi="Times New Roman" w:cs="Times New Roman"/>
          <w:sz w:val="24"/>
          <w:szCs w:val="24"/>
        </w:rPr>
        <w:t xml:space="preserve">Высказывания М.В. Ломоносова созвучны идеям, которые </w:t>
      </w:r>
      <w:r w:rsidR="00787E68">
        <w:rPr>
          <w:rFonts w:ascii="Times New Roman" w:hAnsi="Times New Roman" w:cs="Times New Roman"/>
          <w:sz w:val="24"/>
          <w:szCs w:val="24"/>
        </w:rPr>
        <w:t>реализуются Волховской</w:t>
      </w:r>
      <w:r w:rsidRPr="0020246B">
        <w:rPr>
          <w:rFonts w:ascii="Times New Roman" w:hAnsi="Times New Roman" w:cs="Times New Roman"/>
          <w:sz w:val="24"/>
          <w:szCs w:val="24"/>
        </w:rPr>
        <w:t xml:space="preserve"> гимназией. </w:t>
      </w:r>
    </w:p>
    <w:p w:rsidR="00063ADC" w:rsidRPr="0099497B" w:rsidRDefault="00063ADC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11">
        <w:rPr>
          <w:rFonts w:ascii="Times New Roman" w:hAnsi="Times New Roman" w:cs="Times New Roman"/>
          <w:b/>
          <w:i/>
          <w:sz w:val="24"/>
          <w:szCs w:val="24"/>
        </w:rPr>
        <w:t>Педагогические кадры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99497B">
        <w:rPr>
          <w:rFonts w:ascii="Times New Roman" w:hAnsi="Times New Roman" w:cs="Times New Roman"/>
          <w:sz w:val="24"/>
          <w:szCs w:val="24"/>
        </w:rPr>
        <w:t xml:space="preserve"> гимназии преподают специалисты высокой професси</w:t>
      </w:r>
      <w:r>
        <w:rPr>
          <w:rFonts w:ascii="Times New Roman" w:hAnsi="Times New Roman" w:cs="Times New Roman"/>
          <w:sz w:val="24"/>
          <w:szCs w:val="24"/>
        </w:rPr>
        <w:t>ональной квалификации, среди которых</w:t>
      </w:r>
      <w:r w:rsidRPr="0099497B">
        <w:rPr>
          <w:rFonts w:ascii="Times New Roman" w:hAnsi="Times New Roman" w:cs="Times New Roman"/>
          <w:sz w:val="24"/>
          <w:szCs w:val="24"/>
        </w:rPr>
        <w:t xml:space="preserve"> Заслуженный учитель Российской Федерации, Почетные работники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97B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4272">
        <w:rPr>
          <w:rFonts w:ascii="Times New Roman" w:hAnsi="Times New Roman" w:cs="Times New Roman"/>
          <w:sz w:val="24"/>
          <w:szCs w:val="24"/>
        </w:rPr>
        <w:t xml:space="preserve"> </w:t>
      </w:r>
      <w:r w:rsidR="00075BC3">
        <w:rPr>
          <w:rFonts w:ascii="Times New Roman" w:hAnsi="Times New Roman" w:cs="Times New Roman"/>
          <w:sz w:val="24"/>
          <w:szCs w:val="24"/>
        </w:rPr>
        <w:t>учитель, удостоенный медали</w:t>
      </w:r>
      <w:r w:rsidRPr="0099497B">
        <w:rPr>
          <w:rFonts w:ascii="Times New Roman" w:hAnsi="Times New Roman" w:cs="Times New Roman"/>
          <w:sz w:val="24"/>
          <w:szCs w:val="24"/>
        </w:rPr>
        <w:t xml:space="preserve"> ордена «За заслуги перед Отечеством» </w:t>
      </w:r>
      <w:r w:rsidRPr="009949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497B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9497B">
        <w:rPr>
          <w:rFonts w:ascii="Times New Roman" w:hAnsi="Times New Roman" w:cs="Times New Roman"/>
          <w:sz w:val="24"/>
          <w:szCs w:val="24"/>
        </w:rPr>
        <w:t>лауреаты и победители муниципальных и региональных конку</w:t>
      </w:r>
      <w:r>
        <w:rPr>
          <w:rFonts w:ascii="Times New Roman" w:hAnsi="Times New Roman" w:cs="Times New Roman"/>
          <w:sz w:val="24"/>
          <w:szCs w:val="24"/>
        </w:rPr>
        <w:t>рсов «Учитель года»</w:t>
      </w:r>
      <w:r w:rsidRPr="0099497B">
        <w:rPr>
          <w:rFonts w:ascii="Times New Roman" w:hAnsi="Times New Roman" w:cs="Times New Roman"/>
          <w:sz w:val="24"/>
          <w:szCs w:val="24"/>
        </w:rPr>
        <w:t>, кандидаты</w:t>
      </w:r>
      <w:r>
        <w:rPr>
          <w:rFonts w:ascii="Times New Roman" w:hAnsi="Times New Roman" w:cs="Times New Roman"/>
          <w:sz w:val="24"/>
          <w:szCs w:val="24"/>
        </w:rPr>
        <w:t xml:space="preserve"> наук, авторы учебно-</w:t>
      </w:r>
      <w:r w:rsidRPr="0099497B">
        <w:rPr>
          <w:rFonts w:ascii="Times New Roman" w:hAnsi="Times New Roman" w:cs="Times New Roman"/>
          <w:sz w:val="24"/>
          <w:szCs w:val="24"/>
        </w:rPr>
        <w:t>методических пособий, научно-методических публикаций.</w:t>
      </w:r>
    </w:p>
    <w:p w:rsidR="00FF3511" w:rsidRPr="0020246B" w:rsidRDefault="00787E68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="00FF3511" w:rsidRPr="00FF3511">
        <w:rPr>
          <w:rFonts w:ascii="Times New Roman" w:hAnsi="Times New Roman" w:cs="Times New Roman"/>
          <w:b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FF3511" w:rsidRPr="00FF3511">
        <w:rPr>
          <w:rFonts w:ascii="Times New Roman" w:hAnsi="Times New Roman" w:cs="Times New Roman"/>
          <w:b/>
          <w:i/>
          <w:sz w:val="24"/>
          <w:szCs w:val="24"/>
        </w:rPr>
        <w:t>щиеся</w:t>
      </w:r>
      <w:r w:rsidR="00FF3511">
        <w:rPr>
          <w:rFonts w:ascii="Times New Roman" w:hAnsi="Times New Roman" w:cs="Times New Roman"/>
          <w:sz w:val="24"/>
          <w:szCs w:val="24"/>
        </w:rPr>
        <w:t xml:space="preserve"> </w:t>
      </w:r>
      <w:r w:rsidR="00E45AA5">
        <w:rPr>
          <w:rFonts w:ascii="Times New Roman" w:hAnsi="Times New Roman" w:cs="Times New Roman"/>
          <w:sz w:val="24"/>
          <w:szCs w:val="24"/>
        </w:rPr>
        <w:t>–</w:t>
      </w:r>
      <w:r w:rsidR="00FF3511">
        <w:rPr>
          <w:rFonts w:ascii="Times New Roman" w:hAnsi="Times New Roman" w:cs="Times New Roman"/>
          <w:sz w:val="24"/>
          <w:szCs w:val="24"/>
        </w:rPr>
        <w:t xml:space="preserve"> </w:t>
      </w:r>
      <w:r w:rsidR="00E45AA5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FF35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="00E45AA5">
        <w:rPr>
          <w:rFonts w:ascii="Times New Roman" w:hAnsi="Times New Roman" w:cs="Times New Roman"/>
          <w:sz w:val="24"/>
          <w:szCs w:val="24"/>
        </w:rPr>
        <w:t>получают более</w:t>
      </w:r>
      <w:r>
        <w:rPr>
          <w:rFonts w:ascii="Times New Roman" w:hAnsi="Times New Roman" w:cs="Times New Roman"/>
          <w:sz w:val="24"/>
          <w:szCs w:val="24"/>
        </w:rPr>
        <w:t xml:space="preserve"> 500 учеников</w:t>
      </w:r>
      <w:r w:rsidR="00E45AA5">
        <w:rPr>
          <w:rFonts w:ascii="Times New Roman" w:hAnsi="Times New Roman" w:cs="Times New Roman"/>
          <w:sz w:val="24"/>
          <w:szCs w:val="24"/>
        </w:rPr>
        <w:t>,</w:t>
      </w:r>
      <w:r w:rsidR="0099497B" w:rsidRPr="0099497B">
        <w:rPr>
          <w:rFonts w:ascii="Times New Roman" w:hAnsi="Times New Roman" w:cs="Times New Roman"/>
          <w:sz w:val="24"/>
          <w:szCs w:val="24"/>
        </w:rPr>
        <w:t xml:space="preserve"> </w:t>
      </w:r>
      <w:r w:rsidR="00E45A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реди них</w:t>
      </w:r>
      <w:r w:rsidR="00FF3511" w:rsidRPr="00202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победители и призеры муниципальных, региональных</w:t>
      </w:r>
      <w:r w:rsidR="00FF3511" w:rsidRPr="00202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FF3511" w:rsidRPr="0020246B">
        <w:rPr>
          <w:rFonts w:ascii="Times New Roman" w:hAnsi="Times New Roman" w:cs="Times New Roman"/>
          <w:sz w:val="24"/>
          <w:szCs w:val="24"/>
        </w:rPr>
        <w:t>российских оли</w:t>
      </w:r>
      <w:r>
        <w:rPr>
          <w:rFonts w:ascii="Times New Roman" w:hAnsi="Times New Roman" w:cs="Times New Roman"/>
          <w:sz w:val="24"/>
          <w:szCs w:val="24"/>
        </w:rPr>
        <w:t>мпиад и конкурсов; спортивных состязаний</w:t>
      </w:r>
      <w:r w:rsidR="00FF3511" w:rsidRPr="0020246B">
        <w:rPr>
          <w:rFonts w:ascii="Times New Roman" w:hAnsi="Times New Roman" w:cs="Times New Roman"/>
          <w:sz w:val="24"/>
          <w:szCs w:val="24"/>
        </w:rPr>
        <w:t>.</w:t>
      </w:r>
    </w:p>
    <w:p w:rsidR="00063ADC" w:rsidRDefault="00063ADC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DC">
        <w:rPr>
          <w:rFonts w:ascii="Times New Roman" w:hAnsi="Times New Roman" w:cs="Times New Roman"/>
          <w:b/>
          <w:i/>
          <w:sz w:val="24"/>
          <w:szCs w:val="24"/>
        </w:rPr>
        <w:t>Государственно-общественное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20246B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246B">
        <w:rPr>
          <w:rFonts w:ascii="Times New Roman" w:hAnsi="Times New Roman" w:cs="Times New Roman"/>
          <w:sz w:val="24"/>
          <w:szCs w:val="24"/>
        </w:rPr>
        <w:t xml:space="preserve"> гимназии</w:t>
      </w:r>
      <w:r>
        <w:rPr>
          <w:rFonts w:ascii="Times New Roman" w:hAnsi="Times New Roman" w:cs="Times New Roman"/>
          <w:sz w:val="24"/>
          <w:szCs w:val="24"/>
        </w:rPr>
        <w:t xml:space="preserve">, Родительским Собранием, Родительскими Комитетами, </w:t>
      </w:r>
      <w:r w:rsidRPr="002024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ченическим Советом</w:t>
      </w:r>
      <w:r w:rsidRPr="0020246B">
        <w:rPr>
          <w:rFonts w:ascii="Times New Roman" w:hAnsi="Times New Roman" w:cs="Times New Roman"/>
          <w:sz w:val="24"/>
          <w:szCs w:val="24"/>
        </w:rPr>
        <w:t>.</w:t>
      </w:r>
    </w:p>
    <w:p w:rsidR="00AA4960" w:rsidRPr="00176AE2" w:rsidRDefault="00063ADC" w:rsidP="00BF2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Реализуемые п</w:t>
      </w:r>
      <w:r w:rsidRPr="007273BC">
        <w:rPr>
          <w:rFonts w:ascii="Times New Roman" w:hAnsi="Times New Roman" w:cs="Times New Roman"/>
          <w:b/>
          <w:i/>
          <w:sz w:val="24"/>
          <w:szCs w:val="24"/>
        </w:rPr>
        <w:t>роекты</w:t>
      </w:r>
      <w:r w:rsidRPr="0020246B">
        <w:rPr>
          <w:rFonts w:ascii="Times New Roman" w:hAnsi="Times New Roman" w:cs="Times New Roman"/>
          <w:sz w:val="24"/>
          <w:szCs w:val="24"/>
        </w:rPr>
        <w:t xml:space="preserve"> - «Гимназия – Университет», </w:t>
      </w:r>
      <w:r w:rsidRPr="00496D51">
        <w:rPr>
          <w:rFonts w:ascii="Times New Roman" w:hAnsi="Times New Roman" w:cs="Times New Roman"/>
          <w:sz w:val="24"/>
          <w:szCs w:val="24"/>
        </w:rPr>
        <w:t>«Память</w:t>
      </w:r>
      <w:r>
        <w:rPr>
          <w:rFonts w:ascii="Times New Roman" w:hAnsi="Times New Roman" w:cs="Times New Roman"/>
          <w:sz w:val="24"/>
          <w:szCs w:val="24"/>
        </w:rPr>
        <w:t xml:space="preserve"> сердца</w:t>
      </w:r>
      <w:r w:rsidRPr="00496D51">
        <w:rPr>
          <w:rFonts w:ascii="Times New Roman" w:hAnsi="Times New Roman" w:cs="Times New Roman"/>
          <w:sz w:val="24"/>
          <w:szCs w:val="24"/>
        </w:rPr>
        <w:t>»</w:t>
      </w:r>
      <w:r w:rsidR="00C2465E">
        <w:rPr>
          <w:rFonts w:ascii="Times New Roman" w:hAnsi="Times New Roman" w:cs="Times New Roman"/>
          <w:sz w:val="24"/>
          <w:szCs w:val="24"/>
        </w:rPr>
        <w:t xml:space="preserve">, «Литературная </w:t>
      </w:r>
      <w:r>
        <w:rPr>
          <w:rFonts w:ascii="Times New Roman" w:hAnsi="Times New Roman" w:cs="Times New Roman"/>
          <w:sz w:val="24"/>
          <w:szCs w:val="24"/>
        </w:rPr>
        <w:t xml:space="preserve">Гимназия», </w:t>
      </w:r>
      <w:r w:rsidRPr="00496D51">
        <w:rPr>
          <w:rFonts w:ascii="Times New Roman" w:hAnsi="Times New Roman" w:cs="Times New Roman"/>
          <w:sz w:val="24"/>
          <w:szCs w:val="24"/>
        </w:rPr>
        <w:t>«Гимназический пресс-клуб»</w:t>
      </w:r>
      <w:r w:rsidR="00AA4960">
        <w:rPr>
          <w:rFonts w:ascii="Times New Roman" w:hAnsi="Times New Roman" w:cs="Times New Roman"/>
          <w:sz w:val="24"/>
          <w:szCs w:val="24"/>
        </w:rPr>
        <w:t xml:space="preserve">, </w:t>
      </w:r>
      <w:r w:rsidR="00AA4960" w:rsidRPr="00176AE2">
        <w:rPr>
          <w:rFonts w:ascii="Times New Roman" w:hAnsi="Times New Roman" w:cs="Times New Roman"/>
          <w:sz w:val="24"/>
          <w:szCs w:val="24"/>
        </w:rPr>
        <w:t>Музей «Эвакогоспиталь – 95»</w:t>
      </w:r>
      <w:r w:rsidR="00AA4960">
        <w:rPr>
          <w:rFonts w:ascii="Times New Roman" w:hAnsi="Times New Roman" w:cs="Times New Roman"/>
          <w:sz w:val="24"/>
          <w:szCs w:val="24"/>
        </w:rPr>
        <w:t>,</w:t>
      </w:r>
      <w:r w:rsidR="00AA4960" w:rsidRPr="00176AE2">
        <w:rPr>
          <w:rFonts w:ascii="Times New Roman" w:hAnsi="Times New Roman" w:cs="Times New Roman"/>
          <w:sz w:val="24"/>
          <w:szCs w:val="24"/>
        </w:rPr>
        <w:t xml:space="preserve"> Виртуальный музей «Героя Советск</w:t>
      </w:r>
      <w:r w:rsidR="00AA4960">
        <w:rPr>
          <w:rFonts w:ascii="Times New Roman" w:hAnsi="Times New Roman" w:cs="Times New Roman"/>
          <w:sz w:val="24"/>
          <w:szCs w:val="24"/>
        </w:rPr>
        <w:t>ого Союза Александра Лукьянова»</w:t>
      </w:r>
      <w:r w:rsidR="00FF46BE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AA4960">
        <w:rPr>
          <w:rFonts w:ascii="Times New Roman" w:hAnsi="Times New Roman" w:cs="Times New Roman"/>
          <w:sz w:val="24"/>
          <w:szCs w:val="24"/>
        </w:rPr>
        <w:t>.</w:t>
      </w:r>
    </w:p>
    <w:p w:rsidR="00AA4960" w:rsidRPr="00176AE2" w:rsidRDefault="008F439D" w:rsidP="00BF2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Проектный модуль</w:t>
      </w:r>
      <w:r w:rsidR="00AA4960">
        <w:rPr>
          <w:rFonts w:ascii="Times New Roman" w:hAnsi="Times New Roman" w:cs="Times New Roman"/>
          <w:sz w:val="24"/>
          <w:szCs w:val="24"/>
        </w:rPr>
        <w:t xml:space="preserve"> </w:t>
      </w:r>
      <w:r w:rsidR="00AA4960">
        <w:rPr>
          <w:rFonts w:ascii="Times New Roman" w:hAnsi="Times New Roman" w:cs="Times New Roman"/>
          <w:i/>
          <w:sz w:val="24"/>
          <w:szCs w:val="24"/>
        </w:rPr>
        <w:t>-</w:t>
      </w:r>
      <w:r w:rsidR="00AA4960" w:rsidRPr="00AA4960">
        <w:rPr>
          <w:rFonts w:ascii="Times New Roman" w:hAnsi="Times New Roman" w:cs="Times New Roman"/>
          <w:sz w:val="24"/>
          <w:szCs w:val="24"/>
        </w:rPr>
        <w:t xml:space="preserve"> </w:t>
      </w:r>
      <w:r w:rsidR="00AA4960" w:rsidRPr="00176AE2">
        <w:rPr>
          <w:rFonts w:ascii="Times New Roman" w:hAnsi="Times New Roman" w:cs="Times New Roman"/>
          <w:sz w:val="24"/>
          <w:szCs w:val="24"/>
        </w:rPr>
        <w:t>Медиа-центр: газета, радио-телестудия</w:t>
      </w:r>
      <w:r w:rsidR="00FF46BE">
        <w:rPr>
          <w:rFonts w:ascii="Times New Roman" w:hAnsi="Times New Roman" w:cs="Times New Roman"/>
          <w:sz w:val="24"/>
          <w:szCs w:val="24"/>
        </w:rPr>
        <w:t>.</w:t>
      </w:r>
    </w:p>
    <w:p w:rsidR="00063ADC" w:rsidRPr="0020246B" w:rsidRDefault="00063ADC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Социальные</w:t>
      </w:r>
      <w:r w:rsidRPr="00063ADC">
        <w:rPr>
          <w:rFonts w:ascii="Times New Roman" w:hAnsi="Times New Roman" w:cs="Times New Roman"/>
          <w:b/>
          <w:i/>
          <w:sz w:val="24"/>
          <w:szCs w:val="24"/>
        </w:rPr>
        <w:t xml:space="preserve"> партнер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F43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3ADC">
        <w:rPr>
          <w:rFonts w:ascii="Times New Roman" w:hAnsi="Times New Roman" w:cs="Times New Roman"/>
          <w:i/>
          <w:sz w:val="24"/>
          <w:szCs w:val="24"/>
        </w:rPr>
        <w:t>-</w:t>
      </w:r>
      <w:r w:rsidR="008F43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Волховский филиал ФГБОУ</w:t>
      </w:r>
      <w:r w:rsidR="008F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B5B">
        <w:rPr>
          <w:rFonts w:ascii="Times New Roman" w:hAnsi="Times New Roman" w:cs="Times New Roman"/>
          <w:sz w:val="24"/>
          <w:szCs w:val="24"/>
        </w:rPr>
        <w:t>РГПУ им. А.И. Герцена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A1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Академическая гимназия</w:t>
      </w:r>
      <w:r w:rsidRPr="00496D51">
        <w:rPr>
          <w:rFonts w:ascii="Times New Roman" w:hAnsi="Times New Roman" w:cs="Times New Roman"/>
          <w:sz w:val="24"/>
          <w:szCs w:val="24"/>
        </w:rPr>
        <w:t xml:space="preserve"> имени Д.К. Фаддеева СПбГУ</w:t>
      </w:r>
      <w:r w:rsidR="00AA4960">
        <w:rPr>
          <w:rFonts w:ascii="Times New Roman" w:hAnsi="Times New Roman" w:cs="Times New Roman"/>
          <w:sz w:val="24"/>
          <w:szCs w:val="24"/>
        </w:rPr>
        <w:t xml:space="preserve">, </w:t>
      </w:r>
      <w:r w:rsidR="008F439D">
        <w:rPr>
          <w:rFonts w:ascii="Times New Roman" w:hAnsi="Times New Roman" w:cs="Times New Roman"/>
          <w:sz w:val="24"/>
          <w:szCs w:val="24"/>
        </w:rPr>
        <w:t>ГБУ</w:t>
      </w:r>
      <w:r w:rsidR="00AA4960" w:rsidRPr="00176AE2">
        <w:rPr>
          <w:rFonts w:ascii="Times New Roman" w:hAnsi="Times New Roman" w:cs="Times New Roman"/>
          <w:sz w:val="24"/>
          <w:szCs w:val="24"/>
        </w:rPr>
        <w:t>ДО Центр «Интеллект»</w:t>
      </w:r>
      <w:r w:rsidR="006C7A9E">
        <w:rPr>
          <w:rFonts w:ascii="Times New Roman" w:hAnsi="Times New Roman" w:cs="Times New Roman"/>
          <w:sz w:val="24"/>
          <w:szCs w:val="24"/>
        </w:rPr>
        <w:t>, КИЦ им. А.С. Пушкина.</w:t>
      </w:r>
    </w:p>
    <w:p w:rsidR="00BF2C24" w:rsidRDefault="00CF2ECA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Учебно-методическая, </w:t>
      </w:r>
      <w:r w:rsidR="00AE4039" w:rsidRPr="00AE4039">
        <w:rPr>
          <w:rFonts w:ascii="Times New Roman" w:hAnsi="Times New Roman" w:cs="Times New Roman"/>
          <w:b/>
          <w:i/>
          <w:sz w:val="24"/>
          <w:szCs w:val="24"/>
        </w:rPr>
        <w:t>исследовательская, 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участием предметных</w:t>
      </w:r>
      <w:r w:rsidR="0099497B" w:rsidRPr="0020246B">
        <w:rPr>
          <w:rFonts w:ascii="Times New Roman" w:hAnsi="Times New Roman" w:cs="Times New Roman"/>
          <w:sz w:val="24"/>
          <w:szCs w:val="24"/>
        </w:rPr>
        <w:t xml:space="preserve"> кафед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4272">
        <w:rPr>
          <w:rFonts w:ascii="Times New Roman" w:hAnsi="Times New Roman" w:cs="Times New Roman"/>
          <w:sz w:val="24"/>
          <w:szCs w:val="24"/>
        </w:rPr>
        <w:t>, творчески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64272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CD43F6">
        <w:rPr>
          <w:rFonts w:ascii="Times New Roman" w:hAnsi="Times New Roman" w:cs="Times New Roman"/>
          <w:sz w:val="24"/>
          <w:szCs w:val="24"/>
        </w:rPr>
        <w:t>учителей, учеников</w:t>
      </w:r>
      <w:r w:rsidR="0099497B" w:rsidRPr="0020246B">
        <w:rPr>
          <w:rFonts w:ascii="Times New Roman" w:hAnsi="Times New Roman" w:cs="Times New Roman"/>
          <w:sz w:val="24"/>
          <w:szCs w:val="24"/>
        </w:rPr>
        <w:t>.</w:t>
      </w:r>
      <w:r w:rsidR="00164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7B" w:rsidRDefault="00CF2ECA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перехода на</w:t>
      </w:r>
      <w:r w:rsidR="00164272">
        <w:rPr>
          <w:rFonts w:ascii="Times New Roman" w:hAnsi="Times New Roman" w:cs="Times New Roman"/>
          <w:sz w:val="24"/>
          <w:szCs w:val="24"/>
        </w:rPr>
        <w:t xml:space="preserve"> ФГОС СОО индивидуальная проектная деятельность старшеклассников является неотъемлемой частью образовательного процесса.</w:t>
      </w:r>
    </w:p>
    <w:p w:rsidR="00BF2C24" w:rsidRDefault="00AE4039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39">
        <w:rPr>
          <w:rFonts w:ascii="Times New Roman" w:hAnsi="Times New Roman" w:cs="Times New Roman"/>
          <w:b/>
          <w:i/>
          <w:sz w:val="24"/>
          <w:szCs w:val="24"/>
        </w:rPr>
        <w:t>Перспективы развития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99497B" w:rsidRPr="0020246B">
        <w:rPr>
          <w:rFonts w:ascii="Times New Roman" w:hAnsi="Times New Roman" w:cs="Times New Roman"/>
          <w:sz w:val="24"/>
          <w:szCs w:val="24"/>
        </w:rPr>
        <w:t xml:space="preserve"> 2014 года вследствие реорганизации и присоединения классов Волховской средней общеобразовательной школы №3 увеличился контингент </w:t>
      </w:r>
      <w:r w:rsidR="005A7022">
        <w:rPr>
          <w:rFonts w:ascii="Times New Roman" w:hAnsi="Times New Roman" w:cs="Times New Roman"/>
          <w:sz w:val="24"/>
          <w:szCs w:val="24"/>
        </w:rPr>
        <w:t>об</w:t>
      </w:r>
      <w:r w:rsidR="0099497B" w:rsidRPr="0020246B">
        <w:rPr>
          <w:rFonts w:ascii="Times New Roman" w:hAnsi="Times New Roman" w:cs="Times New Roman"/>
          <w:sz w:val="24"/>
          <w:szCs w:val="24"/>
        </w:rPr>
        <w:t>уча</w:t>
      </w:r>
      <w:r w:rsidR="005A7022">
        <w:rPr>
          <w:rFonts w:ascii="Times New Roman" w:hAnsi="Times New Roman" w:cs="Times New Roman"/>
          <w:sz w:val="24"/>
          <w:szCs w:val="24"/>
        </w:rPr>
        <w:t>ю</w:t>
      </w:r>
      <w:r w:rsidR="0099497B" w:rsidRPr="0020246B">
        <w:rPr>
          <w:rFonts w:ascii="Times New Roman" w:hAnsi="Times New Roman" w:cs="Times New Roman"/>
          <w:sz w:val="24"/>
          <w:szCs w:val="24"/>
        </w:rPr>
        <w:t>щихся и педагогических работн</w:t>
      </w:r>
      <w:r w:rsidR="009F767A">
        <w:rPr>
          <w:rFonts w:ascii="Times New Roman" w:hAnsi="Times New Roman" w:cs="Times New Roman"/>
          <w:sz w:val="24"/>
          <w:szCs w:val="24"/>
        </w:rPr>
        <w:t xml:space="preserve">иков гимназии. </w:t>
      </w:r>
    </w:p>
    <w:p w:rsidR="00BF2C24" w:rsidRDefault="009F767A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</w:t>
      </w:r>
      <w:r w:rsidR="0099497B" w:rsidRPr="00202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началось </w:t>
      </w:r>
      <w:r w:rsidR="0099497B" w:rsidRPr="0020246B">
        <w:rPr>
          <w:rFonts w:ascii="Times New Roman" w:hAnsi="Times New Roman" w:cs="Times New Roman"/>
          <w:sz w:val="24"/>
          <w:szCs w:val="24"/>
        </w:rPr>
        <w:t>строитель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="00F35AEA">
        <w:rPr>
          <w:rFonts w:ascii="Times New Roman" w:hAnsi="Times New Roman" w:cs="Times New Roman"/>
          <w:sz w:val="24"/>
          <w:szCs w:val="24"/>
        </w:rPr>
        <w:t xml:space="preserve"> нового здания гимназии на 6</w:t>
      </w:r>
      <w:r w:rsidR="0099497B" w:rsidRPr="0020246B">
        <w:rPr>
          <w:rFonts w:ascii="Times New Roman" w:hAnsi="Times New Roman" w:cs="Times New Roman"/>
          <w:sz w:val="24"/>
          <w:szCs w:val="24"/>
        </w:rPr>
        <w:t xml:space="preserve">00 мест по юридическому адресу: улица А. Лукьянова, д. 4. </w:t>
      </w:r>
    </w:p>
    <w:p w:rsidR="00BF2C24" w:rsidRDefault="00BF2C24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</w:t>
      </w:r>
      <w:r w:rsidR="00312A6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C1322">
        <w:rPr>
          <w:rFonts w:ascii="Times New Roman" w:hAnsi="Times New Roman" w:cs="Times New Roman"/>
          <w:sz w:val="24"/>
          <w:szCs w:val="24"/>
        </w:rPr>
        <w:t>я</w:t>
      </w:r>
      <w:r w:rsidR="001D69A0">
        <w:rPr>
          <w:rFonts w:ascii="Times New Roman" w:hAnsi="Times New Roman" w:cs="Times New Roman"/>
          <w:sz w:val="24"/>
          <w:szCs w:val="24"/>
        </w:rPr>
        <w:t xml:space="preserve"> </w:t>
      </w:r>
      <w:r w:rsidR="00CA7DF3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, связанные</w:t>
      </w:r>
      <w:r w:rsidR="00622FD2">
        <w:rPr>
          <w:rFonts w:ascii="Times New Roman" w:hAnsi="Times New Roman" w:cs="Times New Roman"/>
          <w:sz w:val="24"/>
          <w:szCs w:val="24"/>
        </w:rPr>
        <w:t xml:space="preserve"> с переездом в новое здание,</w:t>
      </w:r>
      <w:r w:rsidR="00CA7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</w:t>
      </w:r>
      <w:r w:rsidR="00AD286C">
        <w:rPr>
          <w:rFonts w:ascii="Times New Roman" w:hAnsi="Times New Roman" w:cs="Times New Roman"/>
          <w:sz w:val="24"/>
          <w:szCs w:val="24"/>
        </w:rPr>
        <w:t>т в</w:t>
      </w:r>
      <w:r w:rsidR="001D69A0">
        <w:rPr>
          <w:rFonts w:ascii="Times New Roman" w:hAnsi="Times New Roman" w:cs="Times New Roman"/>
          <w:sz w:val="24"/>
          <w:szCs w:val="24"/>
        </w:rPr>
        <w:t xml:space="preserve"> о</w:t>
      </w:r>
      <w:r w:rsidR="00312A6E">
        <w:rPr>
          <w:rFonts w:ascii="Times New Roman" w:hAnsi="Times New Roman" w:cs="Times New Roman"/>
          <w:sz w:val="24"/>
          <w:szCs w:val="24"/>
        </w:rPr>
        <w:t>птимизаци</w:t>
      </w:r>
      <w:r w:rsidR="001D69A0">
        <w:rPr>
          <w:rFonts w:ascii="Times New Roman" w:hAnsi="Times New Roman" w:cs="Times New Roman"/>
          <w:sz w:val="24"/>
          <w:szCs w:val="24"/>
        </w:rPr>
        <w:t>и</w:t>
      </w:r>
      <w:r w:rsidR="002C1322">
        <w:rPr>
          <w:rFonts w:ascii="Times New Roman" w:hAnsi="Times New Roman" w:cs="Times New Roman"/>
          <w:sz w:val="24"/>
          <w:szCs w:val="24"/>
        </w:rPr>
        <w:t xml:space="preserve"> условий и ресурсов</w:t>
      </w:r>
      <w:r w:rsidR="00CA7DF3">
        <w:rPr>
          <w:rFonts w:ascii="Times New Roman" w:hAnsi="Times New Roman" w:cs="Times New Roman"/>
          <w:sz w:val="24"/>
          <w:szCs w:val="24"/>
        </w:rPr>
        <w:t>,</w:t>
      </w:r>
      <w:r w:rsidR="002C1322">
        <w:rPr>
          <w:rFonts w:ascii="Times New Roman" w:hAnsi="Times New Roman" w:cs="Times New Roman"/>
          <w:sz w:val="24"/>
          <w:szCs w:val="24"/>
        </w:rPr>
        <w:t xml:space="preserve"> </w:t>
      </w:r>
      <w:r w:rsidR="00CA7DF3">
        <w:rPr>
          <w:rFonts w:ascii="Times New Roman" w:hAnsi="Times New Roman" w:cs="Times New Roman"/>
          <w:sz w:val="24"/>
          <w:szCs w:val="24"/>
        </w:rPr>
        <w:t xml:space="preserve"> эффективной организации образовательного процесса</w:t>
      </w:r>
      <w:r w:rsidR="005C1D48">
        <w:rPr>
          <w:rFonts w:ascii="Times New Roman" w:hAnsi="Times New Roman" w:cs="Times New Roman"/>
          <w:sz w:val="24"/>
          <w:szCs w:val="24"/>
        </w:rPr>
        <w:t xml:space="preserve">, реализации творческих инициатив, направленных на достижение </w:t>
      </w:r>
      <w:r w:rsidR="00F26453">
        <w:rPr>
          <w:rFonts w:ascii="Times New Roman" w:hAnsi="Times New Roman" w:cs="Times New Roman"/>
          <w:sz w:val="24"/>
          <w:szCs w:val="24"/>
        </w:rPr>
        <w:t>поставленных целей и задач</w:t>
      </w:r>
      <w:r w:rsidR="001E4EAE">
        <w:rPr>
          <w:rFonts w:ascii="Times New Roman" w:hAnsi="Times New Roman" w:cs="Times New Roman"/>
          <w:sz w:val="24"/>
          <w:szCs w:val="24"/>
        </w:rPr>
        <w:t>.</w:t>
      </w:r>
      <w:r w:rsidR="00312A6E">
        <w:rPr>
          <w:rFonts w:ascii="Times New Roman" w:hAnsi="Times New Roman" w:cs="Times New Roman"/>
          <w:sz w:val="24"/>
          <w:szCs w:val="24"/>
        </w:rPr>
        <w:t xml:space="preserve"> </w:t>
      </w:r>
      <w:r w:rsidR="001E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24" w:rsidRDefault="00BF2C24" w:rsidP="00BF2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EA" w:rsidRPr="00BC3F87" w:rsidRDefault="00F35AEA" w:rsidP="00AA20E6">
      <w:pPr>
        <w:pStyle w:val="a3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E0746">
        <w:rPr>
          <w:rFonts w:ascii="Times New Roman" w:hAnsi="Times New Roman" w:cs="Times New Roman"/>
          <w:sz w:val="24"/>
          <w:szCs w:val="24"/>
        </w:rPr>
        <w:t>Правовые основания и правовой статус.</w:t>
      </w:r>
    </w:p>
    <w:tbl>
      <w:tblPr>
        <w:tblStyle w:val="ac"/>
        <w:tblW w:w="9356" w:type="dxa"/>
        <w:tblInd w:w="108" w:type="dxa"/>
        <w:tblLook w:val="04A0"/>
      </w:tblPr>
      <w:tblGrid>
        <w:gridCol w:w="4253"/>
        <w:gridCol w:w="5103"/>
      </w:tblGrid>
      <w:tr w:rsidR="00F046B6" w:rsidRPr="00BC3F87" w:rsidTr="00BC3F87">
        <w:tc>
          <w:tcPr>
            <w:tcW w:w="4253" w:type="dxa"/>
          </w:tcPr>
          <w:p w:rsidR="00F046B6" w:rsidRPr="00BC3F87" w:rsidRDefault="00F046B6" w:rsidP="00BC3F8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</w:t>
            </w:r>
            <w:r w:rsidR="00BF2C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 w:rsidR="008D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C3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регистрации </w:t>
            </w:r>
            <w:r w:rsidR="008D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</w:t>
            </w:r>
            <w:r w:rsidRPr="00BC3F87">
              <w:rPr>
                <w:rFonts w:ascii="Times New Roman" w:eastAsia="Calibri" w:hAnsi="Times New Roman" w:cs="Times New Roman"/>
                <w:sz w:val="24"/>
                <w:szCs w:val="24"/>
              </w:rPr>
              <w:t>(номер, дата выдачи, кем выдано)</w:t>
            </w:r>
          </w:p>
        </w:tc>
        <w:tc>
          <w:tcPr>
            <w:tcW w:w="5103" w:type="dxa"/>
            <w:vAlign w:val="bottom"/>
          </w:tcPr>
          <w:p w:rsidR="00F046B6" w:rsidRDefault="008D44C1" w:rsidP="00F323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47-АВ 134533</w:t>
            </w:r>
          </w:p>
          <w:p w:rsidR="008D44C1" w:rsidRPr="00BC3F87" w:rsidRDefault="008D44C1" w:rsidP="00F323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10.11.2014; Управлением Федеральной службы государственной регистрации, кадастра и картографии по Ленинградской области</w:t>
            </w:r>
          </w:p>
        </w:tc>
      </w:tr>
      <w:tr w:rsidR="00F046B6" w:rsidRPr="00BC3F87" w:rsidTr="00BC3F87">
        <w:tc>
          <w:tcPr>
            <w:tcW w:w="4253" w:type="dxa"/>
          </w:tcPr>
          <w:p w:rsidR="00F046B6" w:rsidRPr="00BC3F87" w:rsidRDefault="00F046B6" w:rsidP="00BC3F8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F87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(номер, дата выдачи, кем выдана)</w:t>
            </w:r>
          </w:p>
        </w:tc>
        <w:tc>
          <w:tcPr>
            <w:tcW w:w="5103" w:type="dxa"/>
            <w:vAlign w:val="bottom"/>
          </w:tcPr>
          <w:p w:rsidR="00F046B6" w:rsidRPr="00BC3F87" w:rsidRDefault="00F3237D" w:rsidP="00B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47Л01 № 0001165 от 23.10</w:t>
            </w:r>
            <w:r w:rsidR="00BF7C44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F046B6" w:rsidRPr="00BC3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46B6" w:rsidRPr="00BC3F87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общего и профессионального образования Ленинградской области</w:t>
            </w:r>
          </w:p>
        </w:tc>
      </w:tr>
      <w:tr w:rsidR="00F046B6" w:rsidRPr="00BC3F87" w:rsidTr="00BC3F87">
        <w:tc>
          <w:tcPr>
            <w:tcW w:w="4253" w:type="dxa"/>
          </w:tcPr>
          <w:p w:rsidR="00F046B6" w:rsidRPr="00BC3F87" w:rsidRDefault="00F046B6" w:rsidP="00BC3F8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F8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 (номер, дата выдачи, кем выдано)</w:t>
            </w:r>
          </w:p>
        </w:tc>
        <w:tc>
          <w:tcPr>
            <w:tcW w:w="5103" w:type="dxa"/>
            <w:vAlign w:val="bottom"/>
          </w:tcPr>
          <w:p w:rsidR="00F046B6" w:rsidRPr="00BC3F87" w:rsidRDefault="00F3237D" w:rsidP="00B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 А01 № 0000521</w:t>
            </w:r>
            <w:r w:rsidR="00F046B6" w:rsidRPr="00BC3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20.10.2015</w:t>
            </w:r>
            <w:r w:rsidR="00F046B6" w:rsidRPr="00BC3F87">
              <w:rPr>
                <w:rFonts w:ascii="Times New Roman" w:eastAsia="Calibri" w:hAnsi="Times New Roman" w:cs="Times New Roman"/>
                <w:sz w:val="24"/>
                <w:szCs w:val="24"/>
              </w:rPr>
              <w:t>; Комитетом общего и профессионального образования Ленинградской области</w:t>
            </w:r>
          </w:p>
        </w:tc>
      </w:tr>
    </w:tbl>
    <w:p w:rsidR="00B308BC" w:rsidRDefault="00B308BC" w:rsidP="00B308BC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012CB" w:rsidRPr="00425902" w:rsidRDefault="006B4305" w:rsidP="00AA20E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902">
        <w:rPr>
          <w:rFonts w:ascii="Times New Roman" w:hAnsi="Times New Roman" w:cs="Times New Roman"/>
          <w:sz w:val="24"/>
          <w:szCs w:val="24"/>
        </w:rPr>
        <w:t>Образовательная парадигма.</w:t>
      </w:r>
    </w:p>
    <w:p w:rsidR="007F0198" w:rsidRPr="00425902" w:rsidRDefault="00F3237D" w:rsidP="007F0198">
      <w:pPr>
        <w:jc w:val="both"/>
        <w:rPr>
          <w:rFonts w:ascii="Times New Roman" w:hAnsi="Times New Roman" w:cs="Times New Roman"/>
          <w:sz w:val="24"/>
          <w:szCs w:val="24"/>
        </w:rPr>
      </w:pPr>
      <w:r w:rsidRPr="00425902">
        <w:rPr>
          <w:rFonts w:ascii="Times New Roman" w:hAnsi="Times New Roman" w:cs="Times New Roman"/>
          <w:sz w:val="24"/>
          <w:szCs w:val="24"/>
        </w:rPr>
        <w:t>Программа развития до 2024</w:t>
      </w:r>
      <w:r w:rsidR="002378B0" w:rsidRPr="00425902">
        <w:rPr>
          <w:rFonts w:ascii="Times New Roman" w:hAnsi="Times New Roman" w:cs="Times New Roman"/>
          <w:sz w:val="24"/>
          <w:szCs w:val="24"/>
        </w:rPr>
        <w:t xml:space="preserve"> года содержит концептуальное обоснование приоритетных направлений функционирования и развития гимназии как инновационного образовательного учреждения повышенного уровня обучения</w:t>
      </w:r>
      <w:r w:rsidR="003C4192" w:rsidRPr="00425902">
        <w:rPr>
          <w:rFonts w:ascii="Times New Roman" w:hAnsi="Times New Roman" w:cs="Times New Roman"/>
          <w:sz w:val="24"/>
          <w:szCs w:val="24"/>
        </w:rPr>
        <w:t xml:space="preserve">. В </w:t>
      </w:r>
      <w:r w:rsidR="001A75B5" w:rsidRPr="00425902">
        <w:rPr>
          <w:rFonts w:ascii="Times New Roman" w:hAnsi="Times New Roman" w:cs="Times New Roman"/>
          <w:sz w:val="24"/>
          <w:szCs w:val="24"/>
        </w:rPr>
        <w:t xml:space="preserve">соответствии с базовой </w:t>
      </w:r>
      <w:r w:rsidRPr="00425902">
        <w:rPr>
          <w:rFonts w:ascii="Times New Roman" w:hAnsi="Times New Roman" w:cs="Times New Roman"/>
          <w:sz w:val="24"/>
          <w:szCs w:val="24"/>
        </w:rPr>
        <w:t xml:space="preserve">многопрофильной </w:t>
      </w:r>
      <w:r w:rsidR="001A75B5" w:rsidRPr="00425902">
        <w:rPr>
          <w:rFonts w:ascii="Times New Roman" w:hAnsi="Times New Roman" w:cs="Times New Roman"/>
          <w:sz w:val="24"/>
          <w:szCs w:val="24"/>
        </w:rPr>
        <w:t xml:space="preserve">моделью </w:t>
      </w:r>
      <w:r w:rsidR="00711B82" w:rsidRPr="00425902">
        <w:rPr>
          <w:rFonts w:ascii="Times New Roman" w:hAnsi="Times New Roman" w:cs="Times New Roman"/>
        </w:rPr>
        <w:t xml:space="preserve">(от греч. παράδειγμα </w:t>
      </w:r>
      <w:r w:rsidR="00FF46BE" w:rsidRPr="00425902">
        <w:rPr>
          <w:rFonts w:ascii="Times New Roman" w:hAnsi="Times New Roman" w:cs="Times New Roman"/>
        </w:rPr>
        <w:t>«п</w:t>
      </w:r>
      <w:r w:rsidR="001A75B5" w:rsidRPr="00425902">
        <w:rPr>
          <w:rFonts w:ascii="Times New Roman" w:hAnsi="Times New Roman" w:cs="Times New Roman"/>
        </w:rPr>
        <w:t>ример, модель, образец»)</w:t>
      </w:r>
      <w:r w:rsidR="001A75B5" w:rsidRPr="00425902">
        <w:t xml:space="preserve"> </w:t>
      </w:r>
      <w:r w:rsidR="00DA49C7" w:rsidRPr="00425902">
        <w:rPr>
          <w:rFonts w:ascii="Times New Roman" w:hAnsi="Times New Roman" w:cs="Times New Roman"/>
          <w:sz w:val="24"/>
          <w:szCs w:val="24"/>
        </w:rPr>
        <w:t xml:space="preserve">с 2019 года </w:t>
      </w:r>
      <w:r w:rsidR="001A75B5" w:rsidRPr="00425902">
        <w:rPr>
          <w:rFonts w:ascii="Times New Roman" w:hAnsi="Times New Roman" w:cs="Times New Roman"/>
          <w:sz w:val="24"/>
          <w:szCs w:val="24"/>
        </w:rPr>
        <w:t>в</w:t>
      </w:r>
      <w:r w:rsidR="001A75B5" w:rsidRPr="00425902">
        <w:t xml:space="preserve"> </w:t>
      </w:r>
      <w:r w:rsidR="003C4192" w:rsidRPr="00425902">
        <w:rPr>
          <w:rFonts w:ascii="Times New Roman" w:hAnsi="Times New Roman" w:cs="Times New Roman"/>
          <w:sz w:val="24"/>
          <w:szCs w:val="24"/>
        </w:rPr>
        <w:t>гимназии</w:t>
      </w:r>
      <w:r w:rsidR="002378B0" w:rsidRPr="00425902">
        <w:rPr>
          <w:rFonts w:ascii="Times New Roman" w:hAnsi="Times New Roman" w:cs="Times New Roman"/>
          <w:sz w:val="24"/>
          <w:szCs w:val="24"/>
        </w:rPr>
        <w:t xml:space="preserve"> реализую</w:t>
      </w:r>
      <w:r w:rsidR="003C4192" w:rsidRPr="00425902">
        <w:rPr>
          <w:rFonts w:ascii="Times New Roman" w:hAnsi="Times New Roman" w:cs="Times New Roman"/>
          <w:sz w:val="24"/>
          <w:szCs w:val="24"/>
        </w:rPr>
        <w:t xml:space="preserve">тся </w:t>
      </w:r>
      <w:r w:rsidR="00711B82" w:rsidRPr="00425902">
        <w:rPr>
          <w:rFonts w:ascii="Times New Roman" w:hAnsi="Times New Roman" w:cs="Times New Roman"/>
          <w:sz w:val="24"/>
          <w:szCs w:val="24"/>
        </w:rPr>
        <w:t xml:space="preserve">гуманитарный, </w:t>
      </w:r>
      <w:r w:rsidR="002378B0" w:rsidRPr="00425902">
        <w:rPr>
          <w:rFonts w:ascii="Times New Roman" w:hAnsi="Times New Roman" w:cs="Times New Roman"/>
          <w:sz w:val="24"/>
          <w:szCs w:val="24"/>
        </w:rPr>
        <w:t>социально-экономический</w:t>
      </w:r>
      <w:r w:rsidR="00711B82" w:rsidRPr="00425902">
        <w:rPr>
          <w:rFonts w:ascii="Times New Roman" w:hAnsi="Times New Roman" w:cs="Times New Roman"/>
          <w:sz w:val="24"/>
          <w:szCs w:val="24"/>
        </w:rPr>
        <w:t xml:space="preserve">, естественнонаучный, технический </w:t>
      </w:r>
      <w:r w:rsidR="002378B0" w:rsidRPr="00425902">
        <w:rPr>
          <w:rFonts w:ascii="Times New Roman" w:hAnsi="Times New Roman" w:cs="Times New Roman"/>
          <w:sz w:val="24"/>
          <w:szCs w:val="24"/>
        </w:rPr>
        <w:t xml:space="preserve"> проф</w:t>
      </w:r>
      <w:r w:rsidR="00B116FB" w:rsidRPr="00425902">
        <w:rPr>
          <w:rFonts w:ascii="Times New Roman" w:hAnsi="Times New Roman" w:cs="Times New Roman"/>
          <w:sz w:val="24"/>
          <w:szCs w:val="24"/>
        </w:rPr>
        <w:t xml:space="preserve">или обучения. </w:t>
      </w:r>
      <w:r w:rsidR="00DA49C7" w:rsidRPr="00425902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925CC1" w:rsidRPr="00425902">
        <w:rPr>
          <w:rFonts w:ascii="Times New Roman" w:hAnsi="Times New Roman" w:cs="Times New Roman"/>
          <w:sz w:val="24"/>
          <w:szCs w:val="24"/>
        </w:rPr>
        <w:t>перехода на</w:t>
      </w:r>
      <w:r w:rsidR="00DA49C7" w:rsidRPr="00425902">
        <w:rPr>
          <w:rFonts w:ascii="Times New Roman" w:hAnsi="Times New Roman" w:cs="Times New Roman"/>
          <w:sz w:val="24"/>
          <w:szCs w:val="24"/>
        </w:rPr>
        <w:t xml:space="preserve"> ФГОС СОО м</w:t>
      </w:r>
      <w:r w:rsidR="00453C1A" w:rsidRPr="00425902">
        <w:rPr>
          <w:rFonts w:ascii="Times New Roman" w:hAnsi="Times New Roman" w:cs="Times New Roman"/>
          <w:sz w:val="24"/>
          <w:szCs w:val="24"/>
        </w:rPr>
        <w:t xml:space="preserve">одификация </w:t>
      </w:r>
      <w:r w:rsidR="006520B9" w:rsidRPr="00425902">
        <w:rPr>
          <w:rFonts w:ascii="Times New Roman" w:hAnsi="Times New Roman" w:cs="Times New Roman"/>
          <w:sz w:val="24"/>
          <w:szCs w:val="24"/>
        </w:rPr>
        <w:t>образовательн</w:t>
      </w:r>
      <w:r w:rsidR="00453C1A" w:rsidRPr="00425902">
        <w:rPr>
          <w:rFonts w:ascii="Times New Roman" w:hAnsi="Times New Roman" w:cs="Times New Roman"/>
          <w:sz w:val="24"/>
          <w:szCs w:val="24"/>
        </w:rPr>
        <w:t>ой</w:t>
      </w:r>
      <w:r w:rsidR="006520B9" w:rsidRPr="00425902">
        <w:rPr>
          <w:rFonts w:ascii="Times New Roman" w:hAnsi="Times New Roman" w:cs="Times New Roman"/>
          <w:sz w:val="24"/>
          <w:szCs w:val="24"/>
        </w:rPr>
        <w:t xml:space="preserve"> парадигм</w:t>
      </w:r>
      <w:r w:rsidR="00453C1A" w:rsidRPr="00425902">
        <w:rPr>
          <w:rFonts w:ascii="Times New Roman" w:hAnsi="Times New Roman" w:cs="Times New Roman"/>
          <w:sz w:val="24"/>
          <w:szCs w:val="24"/>
        </w:rPr>
        <w:t>ы</w:t>
      </w:r>
      <w:r w:rsidR="006520B9" w:rsidRPr="00425902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DA49C7" w:rsidRPr="00425902">
        <w:rPr>
          <w:rFonts w:ascii="Times New Roman" w:hAnsi="Times New Roman" w:cs="Times New Roman"/>
          <w:sz w:val="24"/>
          <w:szCs w:val="24"/>
        </w:rPr>
        <w:t xml:space="preserve"> «от гуманитарной к многопрофильной»</w:t>
      </w:r>
      <w:r w:rsidR="00B116FB" w:rsidRPr="00425902">
        <w:rPr>
          <w:rFonts w:ascii="Times New Roman" w:hAnsi="Times New Roman" w:cs="Times New Roman"/>
          <w:sz w:val="24"/>
          <w:szCs w:val="24"/>
        </w:rPr>
        <w:t xml:space="preserve">, </w:t>
      </w:r>
      <w:r w:rsidR="006520B9" w:rsidRPr="00425902">
        <w:rPr>
          <w:rFonts w:ascii="Times New Roman" w:hAnsi="Times New Roman" w:cs="Times New Roman"/>
          <w:sz w:val="24"/>
          <w:szCs w:val="24"/>
        </w:rPr>
        <w:t>обусловлен</w:t>
      </w:r>
      <w:r w:rsidR="00453C1A" w:rsidRPr="00425902">
        <w:rPr>
          <w:rFonts w:ascii="Times New Roman" w:hAnsi="Times New Roman" w:cs="Times New Roman"/>
          <w:sz w:val="24"/>
          <w:szCs w:val="24"/>
        </w:rPr>
        <w:t xml:space="preserve">а </w:t>
      </w:r>
      <w:r w:rsidR="00DA49C7" w:rsidRPr="00425902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453C1A" w:rsidRPr="00425902">
        <w:rPr>
          <w:rFonts w:ascii="Times New Roman" w:hAnsi="Times New Roman" w:cs="Times New Roman"/>
          <w:sz w:val="24"/>
          <w:szCs w:val="24"/>
        </w:rPr>
        <w:t>обеспечени</w:t>
      </w:r>
      <w:r w:rsidR="00DA49C7" w:rsidRPr="00425902">
        <w:rPr>
          <w:rFonts w:ascii="Times New Roman" w:hAnsi="Times New Roman" w:cs="Times New Roman"/>
          <w:sz w:val="24"/>
          <w:szCs w:val="24"/>
        </w:rPr>
        <w:t>я</w:t>
      </w:r>
      <w:r w:rsidR="00B116FB" w:rsidRPr="00425902">
        <w:rPr>
          <w:rFonts w:ascii="Times New Roman" w:hAnsi="Times New Roman" w:cs="Times New Roman"/>
          <w:sz w:val="24"/>
          <w:szCs w:val="24"/>
        </w:rPr>
        <w:t xml:space="preserve"> ра</w:t>
      </w:r>
      <w:r w:rsidR="006520B9" w:rsidRPr="00425902">
        <w:rPr>
          <w:rFonts w:ascii="Times New Roman" w:hAnsi="Times New Roman" w:cs="Times New Roman"/>
          <w:sz w:val="24"/>
          <w:szCs w:val="24"/>
        </w:rPr>
        <w:t>зносторон</w:t>
      </w:r>
      <w:r w:rsidR="00453C1A" w:rsidRPr="00425902">
        <w:rPr>
          <w:rFonts w:ascii="Times New Roman" w:hAnsi="Times New Roman" w:cs="Times New Roman"/>
          <w:sz w:val="24"/>
          <w:szCs w:val="24"/>
        </w:rPr>
        <w:t>них</w:t>
      </w:r>
      <w:r w:rsidR="006520B9" w:rsidRPr="00425902">
        <w:rPr>
          <w:rFonts w:ascii="Times New Roman" w:hAnsi="Times New Roman" w:cs="Times New Roman"/>
          <w:sz w:val="24"/>
          <w:szCs w:val="24"/>
        </w:rPr>
        <w:t xml:space="preserve"> </w:t>
      </w:r>
      <w:r w:rsidR="00B116FB" w:rsidRPr="00425902">
        <w:rPr>
          <w:rFonts w:ascii="Times New Roman" w:hAnsi="Times New Roman" w:cs="Times New Roman"/>
          <w:sz w:val="24"/>
          <w:szCs w:val="24"/>
        </w:rPr>
        <w:t>образовательны</w:t>
      </w:r>
      <w:r w:rsidR="00453C1A" w:rsidRPr="00425902">
        <w:rPr>
          <w:rFonts w:ascii="Times New Roman" w:hAnsi="Times New Roman" w:cs="Times New Roman"/>
          <w:sz w:val="24"/>
          <w:szCs w:val="24"/>
        </w:rPr>
        <w:t>х</w:t>
      </w:r>
      <w:r w:rsidR="00B116FB" w:rsidRPr="00425902">
        <w:rPr>
          <w:rFonts w:ascii="Times New Roman" w:hAnsi="Times New Roman" w:cs="Times New Roman"/>
          <w:sz w:val="24"/>
          <w:szCs w:val="24"/>
        </w:rPr>
        <w:t xml:space="preserve"> предпочтени</w:t>
      </w:r>
      <w:r w:rsidR="00925CC1" w:rsidRPr="00425902">
        <w:rPr>
          <w:rFonts w:ascii="Times New Roman" w:hAnsi="Times New Roman" w:cs="Times New Roman"/>
          <w:sz w:val="24"/>
          <w:szCs w:val="24"/>
        </w:rPr>
        <w:t>й</w:t>
      </w:r>
      <w:r w:rsidR="007F0198" w:rsidRPr="00425902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образования. </w:t>
      </w:r>
      <w:r w:rsidR="00925CC1" w:rsidRPr="00425902">
        <w:rPr>
          <w:rFonts w:ascii="Times New Roman" w:hAnsi="Times New Roman" w:cs="Times New Roman"/>
          <w:sz w:val="24"/>
          <w:szCs w:val="24"/>
        </w:rPr>
        <w:t>Вместе с тем</w:t>
      </w:r>
      <w:r w:rsidR="007F0198" w:rsidRPr="00425902">
        <w:rPr>
          <w:rFonts w:ascii="Times New Roman" w:hAnsi="Times New Roman" w:cs="Times New Roman"/>
          <w:sz w:val="24"/>
          <w:szCs w:val="24"/>
        </w:rPr>
        <w:t>,</w:t>
      </w:r>
      <w:r w:rsidR="00925CC1" w:rsidRPr="00425902">
        <w:rPr>
          <w:rFonts w:ascii="Times New Roman" w:hAnsi="Times New Roman" w:cs="Times New Roman"/>
          <w:sz w:val="24"/>
          <w:szCs w:val="24"/>
        </w:rPr>
        <w:t xml:space="preserve"> переход на многопрофильную модель</w:t>
      </w:r>
      <w:r w:rsidR="00DA49C7" w:rsidRPr="00425902">
        <w:rPr>
          <w:rFonts w:ascii="Times New Roman" w:hAnsi="Times New Roman" w:cs="Times New Roman"/>
          <w:sz w:val="24"/>
          <w:szCs w:val="24"/>
        </w:rPr>
        <w:t xml:space="preserve"> </w:t>
      </w:r>
      <w:r w:rsidR="00E4658D" w:rsidRPr="00425902">
        <w:rPr>
          <w:rFonts w:ascii="Times New Roman" w:hAnsi="Times New Roman" w:cs="Times New Roman"/>
          <w:sz w:val="24"/>
          <w:szCs w:val="24"/>
        </w:rPr>
        <w:t>не противоречит</w:t>
      </w:r>
      <w:r w:rsidR="00DA49C7" w:rsidRPr="00425902">
        <w:rPr>
          <w:rFonts w:ascii="Times New Roman" w:hAnsi="Times New Roman" w:cs="Times New Roman"/>
          <w:sz w:val="24"/>
          <w:szCs w:val="24"/>
        </w:rPr>
        <w:t xml:space="preserve"> </w:t>
      </w:r>
      <w:r w:rsidR="00E4658D" w:rsidRPr="00425902">
        <w:rPr>
          <w:rFonts w:ascii="Times New Roman" w:hAnsi="Times New Roman" w:cs="Times New Roman"/>
          <w:sz w:val="24"/>
          <w:szCs w:val="24"/>
        </w:rPr>
        <w:t>принципа</w:t>
      </w:r>
      <w:r w:rsidR="00925CC1" w:rsidRPr="00425902">
        <w:rPr>
          <w:rFonts w:ascii="Times New Roman" w:hAnsi="Times New Roman" w:cs="Times New Roman"/>
          <w:sz w:val="24"/>
          <w:szCs w:val="24"/>
        </w:rPr>
        <w:t>м</w:t>
      </w:r>
      <w:r w:rsidR="00E4658D" w:rsidRPr="00425902">
        <w:rPr>
          <w:rFonts w:ascii="Times New Roman" w:hAnsi="Times New Roman" w:cs="Times New Roman"/>
          <w:sz w:val="24"/>
          <w:szCs w:val="24"/>
        </w:rPr>
        <w:t xml:space="preserve"> </w:t>
      </w:r>
      <w:r w:rsidR="006520B9" w:rsidRPr="00425902">
        <w:rPr>
          <w:rFonts w:ascii="Times New Roman" w:hAnsi="Times New Roman" w:cs="Times New Roman"/>
          <w:sz w:val="24"/>
          <w:szCs w:val="24"/>
        </w:rPr>
        <w:t>общегуманитарного образования</w:t>
      </w:r>
      <w:r w:rsidR="00925CC1" w:rsidRPr="00425902">
        <w:rPr>
          <w:rFonts w:ascii="Times New Roman" w:hAnsi="Times New Roman" w:cs="Times New Roman"/>
          <w:sz w:val="24"/>
          <w:szCs w:val="24"/>
        </w:rPr>
        <w:t xml:space="preserve"> и гуманитарной культуры</w:t>
      </w:r>
      <w:r w:rsidR="00E4658D" w:rsidRPr="00425902">
        <w:rPr>
          <w:rFonts w:ascii="Times New Roman" w:hAnsi="Times New Roman" w:cs="Times New Roman"/>
          <w:sz w:val="24"/>
          <w:szCs w:val="24"/>
        </w:rPr>
        <w:t>,</w:t>
      </w:r>
      <w:r w:rsidR="00925CC1" w:rsidRPr="00425902">
        <w:rPr>
          <w:rFonts w:ascii="Times New Roman" w:hAnsi="Times New Roman" w:cs="Times New Roman"/>
          <w:sz w:val="24"/>
          <w:szCs w:val="24"/>
        </w:rPr>
        <w:t xml:space="preserve"> </w:t>
      </w:r>
      <w:r w:rsidR="007F0198" w:rsidRPr="00425902">
        <w:rPr>
          <w:rFonts w:ascii="Times New Roman" w:hAnsi="Times New Roman" w:cs="Times New Roman"/>
          <w:sz w:val="24"/>
          <w:szCs w:val="24"/>
        </w:rPr>
        <w:t>на ко</w:t>
      </w:r>
      <w:r w:rsidR="001E4EAE" w:rsidRPr="00425902">
        <w:rPr>
          <w:rFonts w:ascii="Times New Roman" w:hAnsi="Times New Roman" w:cs="Times New Roman"/>
          <w:sz w:val="24"/>
          <w:szCs w:val="24"/>
        </w:rPr>
        <w:t xml:space="preserve">торых строилась </w:t>
      </w:r>
      <w:r w:rsidR="00925CC1" w:rsidRPr="00425902">
        <w:rPr>
          <w:rFonts w:ascii="Times New Roman" w:hAnsi="Times New Roman" w:cs="Times New Roman"/>
          <w:sz w:val="24"/>
          <w:szCs w:val="24"/>
        </w:rPr>
        <w:t>к</w:t>
      </w:r>
      <w:r w:rsidR="007F0198" w:rsidRPr="00425902">
        <w:rPr>
          <w:rFonts w:ascii="Times New Roman" w:hAnsi="Times New Roman" w:cs="Times New Roman"/>
          <w:sz w:val="24"/>
          <w:szCs w:val="24"/>
        </w:rPr>
        <w:t>онцепция гуманитаризации и гуманизации образования, принятая педагогическим коллективом в 1996 году.</w:t>
      </w:r>
    </w:p>
    <w:p w:rsidR="007E0746" w:rsidRPr="00425902" w:rsidRDefault="001E4EAE" w:rsidP="00AA20E6">
      <w:pPr>
        <w:pStyle w:val="a3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902">
        <w:rPr>
          <w:rFonts w:ascii="Times New Roman" w:hAnsi="Times New Roman" w:cs="Times New Roman"/>
          <w:sz w:val="24"/>
          <w:szCs w:val="24"/>
        </w:rPr>
        <w:t>Актуаль</w:t>
      </w:r>
      <w:r w:rsidR="001F2C09" w:rsidRPr="00425902">
        <w:rPr>
          <w:rFonts w:ascii="Times New Roman" w:hAnsi="Times New Roman" w:cs="Times New Roman"/>
          <w:sz w:val="24"/>
          <w:szCs w:val="24"/>
        </w:rPr>
        <w:t>ность общ</w:t>
      </w:r>
      <w:r w:rsidRPr="00425902">
        <w:rPr>
          <w:rFonts w:ascii="Times New Roman" w:hAnsi="Times New Roman" w:cs="Times New Roman"/>
          <w:sz w:val="24"/>
          <w:szCs w:val="24"/>
        </w:rPr>
        <w:t>егуманитарного образования и гуманитарной культуры</w:t>
      </w:r>
      <w:r w:rsidR="007E0746" w:rsidRPr="00425902">
        <w:rPr>
          <w:rFonts w:ascii="Times New Roman" w:hAnsi="Times New Roman" w:cs="Times New Roman"/>
          <w:sz w:val="24"/>
          <w:szCs w:val="24"/>
        </w:rPr>
        <w:t>.</w:t>
      </w:r>
    </w:p>
    <w:p w:rsidR="00D50AD9" w:rsidRPr="00425902" w:rsidRDefault="00D50AD9" w:rsidP="001F2C09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5902">
        <w:rPr>
          <w:rFonts w:ascii="Times New Roman" w:hAnsi="Times New Roman" w:cs="Times New Roman"/>
          <w:i/>
          <w:sz w:val="24"/>
          <w:szCs w:val="24"/>
        </w:rPr>
        <w:t>«Будущее  можно улучшить активным вмешательством</w:t>
      </w:r>
    </w:p>
    <w:p w:rsidR="00D50AD9" w:rsidRPr="00425902" w:rsidRDefault="00D50AD9" w:rsidP="001F2C09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5902">
        <w:rPr>
          <w:rFonts w:ascii="Times New Roman" w:hAnsi="Times New Roman" w:cs="Times New Roman"/>
          <w:i/>
          <w:sz w:val="24"/>
          <w:szCs w:val="24"/>
        </w:rPr>
        <w:t xml:space="preserve"> в настоящее, которое необходимо глубоко познать» </w:t>
      </w:r>
    </w:p>
    <w:p w:rsidR="00D012CB" w:rsidRPr="00425902" w:rsidRDefault="00D50AD9" w:rsidP="001F2C09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5902">
        <w:rPr>
          <w:rFonts w:ascii="Times New Roman" w:hAnsi="Times New Roman" w:cs="Times New Roman"/>
          <w:i/>
          <w:sz w:val="24"/>
          <w:szCs w:val="24"/>
        </w:rPr>
        <w:t>(В.В. Мехедов)</w:t>
      </w:r>
    </w:p>
    <w:p w:rsidR="00D012CB" w:rsidRPr="007E0746" w:rsidRDefault="00916BAA" w:rsidP="00484D5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902">
        <w:rPr>
          <w:rFonts w:ascii="Times New Roman" w:hAnsi="Times New Roman" w:cs="Times New Roman"/>
          <w:i/>
          <w:sz w:val="24"/>
          <w:szCs w:val="24"/>
        </w:rPr>
        <w:t>Гуманитаризация</w:t>
      </w:r>
      <w:r w:rsidRPr="00425902">
        <w:rPr>
          <w:rFonts w:ascii="Times New Roman" w:hAnsi="Times New Roman" w:cs="Times New Roman"/>
          <w:sz w:val="24"/>
          <w:szCs w:val="24"/>
        </w:rPr>
        <w:t xml:space="preserve"> – важнейшее</w:t>
      </w:r>
      <w:r w:rsidR="00D012CB" w:rsidRPr="00425902">
        <w:rPr>
          <w:rFonts w:ascii="Times New Roman" w:hAnsi="Times New Roman" w:cs="Times New Roman"/>
          <w:sz w:val="24"/>
          <w:szCs w:val="24"/>
        </w:rPr>
        <w:t xml:space="preserve"> направление в развитии гимназического образования. </w:t>
      </w:r>
      <w:r w:rsidR="00D012CB" w:rsidRPr="00425902">
        <w:rPr>
          <w:rFonts w:ascii="Times New Roman" w:hAnsi="Times New Roman" w:cs="Times New Roman"/>
          <w:i/>
          <w:sz w:val="24"/>
          <w:szCs w:val="24"/>
        </w:rPr>
        <w:t>Гуманитаризация</w:t>
      </w:r>
      <w:r w:rsidRPr="00425902">
        <w:rPr>
          <w:rFonts w:ascii="Times New Roman" w:hAnsi="Times New Roman" w:cs="Times New Roman"/>
          <w:sz w:val="24"/>
          <w:szCs w:val="24"/>
        </w:rPr>
        <w:t xml:space="preserve">, </w:t>
      </w:r>
      <w:r w:rsidR="00D012CB" w:rsidRPr="00425902">
        <w:rPr>
          <w:rFonts w:ascii="Times New Roman" w:hAnsi="Times New Roman" w:cs="Times New Roman"/>
          <w:sz w:val="24"/>
          <w:szCs w:val="24"/>
        </w:rPr>
        <w:t>как процесс формирования гуманитарной культуры</w:t>
      </w:r>
      <w:r w:rsidRPr="00425902">
        <w:rPr>
          <w:rFonts w:ascii="Times New Roman" w:hAnsi="Times New Roman" w:cs="Times New Roman"/>
          <w:sz w:val="24"/>
          <w:szCs w:val="24"/>
        </w:rPr>
        <w:t>,</w:t>
      </w:r>
      <w:r w:rsidR="00D012CB" w:rsidRPr="00425902">
        <w:rPr>
          <w:rFonts w:ascii="Times New Roman" w:hAnsi="Times New Roman" w:cs="Times New Roman"/>
          <w:sz w:val="24"/>
          <w:szCs w:val="24"/>
        </w:rPr>
        <w:t xml:space="preserve"> отождествляется с духовной культурой. Гуманитарная культура возникает как результат и высшее проявление духовной, идеальной деятельности человека. Пронизывая все уровни культурного организма, гуманитарная культура концентрируется вокруг идеальных, духовных основ человеческого бытия. Значение гуманитарной культуры состоит в том, что она всеми доступными ей средствами – теоретическими, практически-педагогическими  художественными – утверждает и формирует в сознании общества идею </w:t>
      </w:r>
      <w:r w:rsidR="00D012CB" w:rsidRPr="00425902">
        <w:rPr>
          <w:rFonts w:ascii="Times New Roman" w:hAnsi="Times New Roman" w:cs="Times New Roman"/>
          <w:sz w:val="24"/>
          <w:szCs w:val="24"/>
        </w:rPr>
        <w:lastRenderedPageBreak/>
        <w:t>высше</w:t>
      </w:r>
      <w:r w:rsidR="00D012CB" w:rsidRPr="007E0746">
        <w:rPr>
          <w:rFonts w:ascii="Times New Roman" w:hAnsi="Times New Roman" w:cs="Times New Roman"/>
          <w:sz w:val="24"/>
          <w:szCs w:val="24"/>
        </w:rPr>
        <w:t xml:space="preserve">й ценности Человека, понимаемого в диалектически противоречивом единстве индивидуального и общечеловеческого. </w:t>
      </w:r>
      <w:r w:rsidR="00FA7590">
        <w:rPr>
          <w:rFonts w:ascii="Times New Roman" w:hAnsi="Times New Roman" w:cs="Times New Roman"/>
          <w:sz w:val="24"/>
          <w:szCs w:val="24"/>
        </w:rPr>
        <w:t>Г</w:t>
      </w:r>
      <w:r w:rsidR="00D012CB" w:rsidRPr="007E0746">
        <w:rPr>
          <w:rFonts w:ascii="Times New Roman" w:hAnsi="Times New Roman" w:cs="Times New Roman"/>
          <w:sz w:val="24"/>
          <w:szCs w:val="24"/>
        </w:rPr>
        <w:t xml:space="preserve">уманитарная культура, находя свое концентрированное выражение в </w:t>
      </w:r>
      <w:r w:rsidR="002314B3">
        <w:rPr>
          <w:rFonts w:ascii="Times New Roman" w:hAnsi="Times New Roman" w:cs="Times New Roman"/>
          <w:sz w:val="24"/>
          <w:szCs w:val="24"/>
        </w:rPr>
        <w:t xml:space="preserve">языке, философии, </w:t>
      </w:r>
      <w:r w:rsidR="00D012CB" w:rsidRPr="007E0746">
        <w:rPr>
          <w:rFonts w:ascii="Times New Roman" w:hAnsi="Times New Roman" w:cs="Times New Roman"/>
          <w:sz w:val="24"/>
          <w:szCs w:val="24"/>
        </w:rPr>
        <w:t>иску</w:t>
      </w:r>
      <w:r w:rsidR="002314B3">
        <w:rPr>
          <w:rFonts w:ascii="Times New Roman" w:hAnsi="Times New Roman" w:cs="Times New Roman"/>
          <w:sz w:val="24"/>
          <w:szCs w:val="24"/>
        </w:rPr>
        <w:t>сстве отражается в</w:t>
      </w:r>
      <w:r w:rsidR="00D012CB" w:rsidRPr="007E0746">
        <w:rPr>
          <w:rFonts w:ascii="Times New Roman" w:hAnsi="Times New Roman" w:cs="Times New Roman"/>
          <w:sz w:val="24"/>
          <w:szCs w:val="24"/>
        </w:rPr>
        <w:t xml:space="preserve"> системе базовых культурных ц</w:t>
      </w:r>
      <w:r w:rsidR="002314B3">
        <w:rPr>
          <w:rFonts w:ascii="Times New Roman" w:hAnsi="Times New Roman" w:cs="Times New Roman"/>
          <w:sz w:val="24"/>
          <w:szCs w:val="24"/>
        </w:rPr>
        <w:t xml:space="preserve">енностей - </w:t>
      </w:r>
      <w:r w:rsidR="00D012CB" w:rsidRPr="007E0746">
        <w:rPr>
          <w:rFonts w:ascii="Times New Roman" w:hAnsi="Times New Roman" w:cs="Times New Roman"/>
          <w:sz w:val="24"/>
          <w:szCs w:val="24"/>
        </w:rPr>
        <w:t>общественной нравственнос</w:t>
      </w:r>
      <w:r w:rsidR="002314B3">
        <w:rPr>
          <w:rFonts w:ascii="Times New Roman" w:hAnsi="Times New Roman" w:cs="Times New Roman"/>
          <w:sz w:val="24"/>
          <w:szCs w:val="24"/>
        </w:rPr>
        <w:t>ти, этических нормах, традициях</w:t>
      </w:r>
      <w:r w:rsidR="00D012CB" w:rsidRPr="007E0746">
        <w:rPr>
          <w:rFonts w:ascii="Times New Roman" w:hAnsi="Times New Roman" w:cs="Times New Roman"/>
          <w:sz w:val="24"/>
          <w:szCs w:val="24"/>
        </w:rPr>
        <w:t xml:space="preserve">. Особое место в культуре занимает искусство как универсальный способ художественного освоения человеком мира. Искусство гуманитарно по своей природе, поскольку непосредственно участвует в процессе «очеловечивания человека». Столь же значим в культуре язык, в котором фиксируется и сохраняется картина мира, свойственная тому или иному культурному сообществу. Язык  - это «лицо народа» (В. Гумбольдт). Именно через сферу языка «человек может непосредственно ощутить свою принадлежность к мировой истории и одновременно глубже понять свою культурно-историческую уникальность» (К.А. Филиппов). </w:t>
      </w:r>
    </w:p>
    <w:p w:rsidR="00484D5E" w:rsidRDefault="00D012CB" w:rsidP="00484D5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902">
        <w:rPr>
          <w:rFonts w:ascii="Times New Roman" w:hAnsi="Times New Roman" w:cs="Times New Roman"/>
          <w:sz w:val="24"/>
          <w:szCs w:val="24"/>
        </w:rPr>
        <w:t>Воплощение идеи общегуманитарного образования в гимназии осн</w:t>
      </w:r>
      <w:r w:rsidR="002314B3" w:rsidRPr="00425902">
        <w:rPr>
          <w:rFonts w:ascii="Times New Roman" w:hAnsi="Times New Roman" w:cs="Times New Roman"/>
          <w:sz w:val="24"/>
          <w:szCs w:val="24"/>
        </w:rPr>
        <w:t>овывается на приобщении ее воспитанников</w:t>
      </w:r>
      <w:r w:rsidRPr="00425902">
        <w:rPr>
          <w:rFonts w:ascii="Times New Roman" w:hAnsi="Times New Roman" w:cs="Times New Roman"/>
          <w:sz w:val="24"/>
          <w:szCs w:val="24"/>
        </w:rPr>
        <w:t xml:space="preserve"> к гуманитарной культуре и, в частности,– искусству и культуре языка. С этой целью в гимназии созданы, и будут создаваться в перспективе, условия для раскрытия творческого потенциала личности, реализации индивидуальных</w:t>
      </w:r>
      <w:r w:rsidRPr="007E0746">
        <w:rPr>
          <w:rFonts w:ascii="Times New Roman" w:hAnsi="Times New Roman" w:cs="Times New Roman"/>
          <w:sz w:val="24"/>
          <w:szCs w:val="24"/>
        </w:rPr>
        <w:t xml:space="preserve"> спос</w:t>
      </w:r>
      <w:r w:rsidR="002314B3">
        <w:rPr>
          <w:rFonts w:ascii="Times New Roman" w:hAnsi="Times New Roman" w:cs="Times New Roman"/>
          <w:sz w:val="24"/>
          <w:szCs w:val="24"/>
        </w:rPr>
        <w:t>обностей гимназистов</w:t>
      </w:r>
      <w:r w:rsidRPr="007E0746">
        <w:rPr>
          <w:rFonts w:ascii="Times New Roman" w:hAnsi="Times New Roman" w:cs="Times New Roman"/>
          <w:sz w:val="24"/>
          <w:szCs w:val="24"/>
        </w:rPr>
        <w:t xml:space="preserve"> в различных областях искусства и гуманитарного знания. Осознавая значимость важнейшей функции гуманитарной культуры – ее континуальности (поддержка непрерывности культурной </w:t>
      </w:r>
      <w:r w:rsidR="005A7022">
        <w:rPr>
          <w:rFonts w:ascii="Times New Roman" w:hAnsi="Times New Roman" w:cs="Times New Roman"/>
          <w:sz w:val="24"/>
          <w:szCs w:val="24"/>
        </w:rPr>
        <w:t xml:space="preserve">системы в историческом времени) </w:t>
      </w:r>
      <w:r w:rsidRPr="007E0746">
        <w:rPr>
          <w:rFonts w:ascii="Times New Roman" w:hAnsi="Times New Roman" w:cs="Times New Roman"/>
          <w:sz w:val="24"/>
          <w:szCs w:val="24"/>
        </w:rPr>
        <w:t>с</w:t>
      </w:r>
      <w:r w:rsidR="007F0198">
        <w:rPr>
          <w:rFonts w:ascii="Times New Roman" w:hAnsi="Times New Roman" w:cs="Times New Roman"/>
          <w:sz w:val="24"/>
          <w:szCs w:val="24"/>
        </w:rPr>
        <w:t xml:space="preserve"> </w:t>
      </w:r>
      <w:r w:rsidRPr="007E0746">
        <w:rPr>
          <w:rFonts w:ascii="Times New Roman" w:hAnsi="Times New Roman" w:cs="Times New Roman"/>
          <w:sz w:val="24"/>
          <w:szCs w:val="24"/>
        </w:rPr>
        <w:t>1996 года</w:t>
      </w:r>
      <w:r w:rsidR="005A7022">
        <w:rPr>
          <w:rFonts w:ascii="Times New Roman" w:hAnsi="Times New Roman" w:cs="Times New Roman"/>
          <w:sz w:val="24"/>
          <w:szCs w:val="24"/>
        </w:rPr>
        <w:t xml:space="preserve"> в гимназии введена русская словесность</w:t>
      </w:r>
      <w:r w:rsidR="00F63E7B">
        <w:rPr>
          <w:rFonts w:ascii="Times New Roman" w:hAnsi="Times New Roman" w:cs="Times New Roman"/>
          <w:sz w:val="24"/>
          <w:szCs w:val="24"/>
        </w:rPr>
        <w:t>.  В культурно-историческом конте</w:t>
      </w:r>
      <w:r w:rsidR="00F63E7B" w:rsidRPr="00F63E7B">
        <w:rPr>
          <w:rFonts w:ascii="Times New Roman" w:hAnsi="Times New Roman" w:cs="Times New Roman"/>
          <w:sz w:val="24"/>
          <w:szCs w:val="24"/>
        </w:rPr>
        <w:t>к</w:t>
      </w:r>
      <w:r w:rsidR="00F63E7B">
        <w:rPr>
          <w:rFonts w:ascii="Times New Roman" w:hAnsi="Times New Roman" w:cs="Times New Roman"/>
          <w:sz w:val="24"/>
          <w:szCs w:val="24"/>
        </w:rPr>
        <w:t xml:space="preserve">сте русская словесность, преподаваемая в старых российских гимназиях, </w:t>
      </w:r>
      <w:r w:rsidR="0005338A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1F2C09">
        <w:rPr>
          <w:rFonts w:ascii="Times New Roman" w:hAnsi="Times New Roman" w:cs="Times New Roman"/>
          <w:sz w:val="24"/>
          <w:szCs w:val="24"/>
        </w:rPr>
        <w:t xml:space="preserve">становится образовательным контентом, углубляющим содержание литературы и русского языка. </w:t>
      </w:r>
      <w:r w:rsidR="00836D19">
        <w:rPr>
          <w:rFonts w:ascii="Times New Roman" w:hAnsi="Times New Roman" w:cs="Times New Roman"/>
          <w:sz w:val="24"/>
          <w:szCs w:val="24"/>
        </w:rPr>
        <w:t>З</w:t>
      </w:r>
      <w:r w:rsidR="004560C8">
        <w:rPr>
          <w:rFonts w:ascii="Times New Roman" w:hAnsi="Times New Roman" w:cs="Times New Roman"/>
          <w:sz w:val="24"/>
          <w:szCs w:val="24"/>
        </w:rPr>
        <w:t>начимость языка в гуманитарной культуре</w:t>
      </w:r>
      <w:r w:rsidR="00836D19">
        <w:rPr>
          <w:rFonts w:ascii="Times New Roman" w:hAnsi="Times New Roman" w:cs="Times New Roman"/>
          <w:sz w:val="24"/>
          <w:szCs w:val="24"/>
        </w:rPr>
        <w:t>, как и продолжение традиции общегуманитарного образования, стали основанием для углубленного</w:t>
      </w:r>
      <w:r w:rsidR="007F0198" w:rsidRPr="00F63E7B">
        <w:rPr>
          <w:rFonts w:ascii="Times New Roman" w:hAnsi="Times New Roman" w:cs="Times New Roman"/>
          <w:sz w:val="24"/>
          <w:szCs w:val="24"/>
        </w:rPr>
        <w:t xml:space="preserve"> изучение русского</w:t>
      </w:r>
      <w:r w:rsidR="007F0198">
        <w:rPr>
          <w:rFonts w:ascii="Times New Roman" w:hAnsi="Times New Roman" w:cs="Times New Roman"/>
          <w:sz w:val="24"/>
          <w:szCs w:val="24"/>
        </w:rPr>
        <w:t xml:space="preserve"> языка независимо от выбора профиля обучения</w:t>
      </w:r>
      <w:r w:rsidR="005A7022">
        <w:rPr>
          <w:rFonts w:ascii="Times New Roman" w:hAnsi="Times New Roman" w:cs="Times New Roman"/>
          <w:sz w:val="24"/>
          <w:szCs w:val="24"/>
        </w:rPr>
        <w:t>.</w:t>
      </w:r>
      <w:r w:rsidR="002D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8BC" w:rsidRPr="00F22D6C" w:rsidRDefault="00675670" w:rsidP="00484D5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670">
        <w:rPr>
          <w:rFonts w:ascii="Times New Roman" w:hAnsi="Times New Roman" w:cs="Times New Roman"/>
          <w:i/>
          <w:sz w:val="24"/>
          <w:szCs w:val="24"/>
        </w:rPr>
        <w:t>Гуманинизация</w:t>
      </w:r>
      <w:r>
        <w:rPr>
          <w:rFonts w:ascii="Times New Roman" w:hAnsi="Times New Roman" w:cs="Times New Roman"/>
          <w:sz w:val="24"/>
          <w:szCs w:val="24"/>
        </w:rPr>
        <w:t>, как процесс формирования гуманитарной культур</w:t>
      </w:r>
      <w:r w:rsidR="00B308B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состоит в реализации принципов и подходов, актуальных для гуманитарного образования</w:t>
      </w:r>
      <w:r w:rsidR="00B308BC">
        <w:rPr>
          <w:rFonts w:ascii="Times New Roman" w:hAnsi="Times New Roman" w:cs="Times New Roman"/>
          <w:sz w:val="24"/>
          <w:szCs w:val="24"/>
        </w:rPr>
        <w:t xml:space="preserve">: </w:t>
      </w:r>
      <w:r w:rsidR="00B308BC" w:rsidRPr="00F22D6C">
        <w:rPr>
          <w:rFonts w:ascii="Times New Roman" w:hAnsi="Times New Roman" w:cs="Times New Roman"/>
          <w:sz w:val="24"/>
          <w:szCs w:val="24"/>
        </w:rPr>
        <w:t>диалоговое обучение и воспитание, эффективная речевая деятельность,     проблемное, индивидуализированное, рефлексирующее обучение и воспитание.</w:t>
      </w:r>
    </w:p>
    <w:p w:rsidR="009D01BB" w:rsidRPr="00F22D6C" w:rsidRDefault="009D01BB" w:rsidP="00AA20E6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2D6C">
        <w:rPr>
          <w:rFonts w:ascii="Times New Roman" w:hAnsi="Times New Roman"/>
          <w:bCs/>
          <w:sz w:val="24"/>
          <w:szCs w:val="24"/>
        </w:rPr>
        <w:t>Образовательная система.</w:t>
      </w:r>
    </w:p>
    <w:p w:rsidR="003B1F2D" w:rsidRDefault="00660313" w:rsidP="00484D5E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9D01BB">
        <w:rPr>
          <w:rFonts w:ascii="Times New Roman" w:hAnsi="Times New Roman"/>
          <w:sz w:val="24"/>
          <w:szCs w:val="24"/>
        </w:rPr>
        <w:t xml:space="preserve"> развития </w:t>
      </w:r>
      <w:r w:rsidR="004367FD">
        <w:rPr>
          <w:rFonts w:ascii="Times New Roman" w:hAnsi="Times New Roman"/>
          <w:sz w:val="24"/>
          <w:szCs w:val="24"/>
        </w:rPr>
        <w:t xml:space="preserve">до </w:t>
      </w:r>
      <w:r w:rsidR="00836D19">
        <w:rPr>
          <w:rFonts w:ascii="Times New Roman" w:hAnsi="Times New Roman"/>
          <w:sz w:val="24"/>
          <w:szCs w:val="24"/>
        </w:rPr>
        <w:t xml:space="preserve">2024 </w:t>
      </w:r>
      <w:r>
        <w:rPr>
          <w:rFonts w:ascii="Times New Roman" w:hAnsi="Times New Roman"/>
          <w:sz w:val="24"/>
          <w:szCs w:val="24"/>
        </w:rPr>
        <w:t>учебного года отражает</w:t>
      </w:r>
      <w:r w:rsidR="009D01BB" w:rsidRPr="009D01BB">
        <w:rPr>
          <w:rFonts w:ascii="Times New Roman" w:hAnsi="Times New Roman"/>
          <w:sz w:val="24"/>
          <w:szCs w:val="24"/>
        </w:rPr>
        <w:t xml:space="preserve"> концептуальные идеи развития образоват</w:t>
      </w:r>
      <w:r w:rsidR="00836D19">
        <w:rPr>
          <w:rFonts w:ascii="Times New Roman" w:hAnsi="Times New Roman"/>
          <w:sz w:val="24"/>
          <w:szCs w:val="24"/>
        </w:rPr>
        <w:t xml:space="preserve">ельной системы многопрофильной </w:t>
      </w:r>
      <w:r>
        <w:rPr>
          <w:rFonts w:ascii="Times New Roman" w:hAnsi="Times New Roman"/>
          <w:sz w:val="24"/>
          <w:szCs w:val="24"/>
        </w:rPr>
        <w:t>гимназии, основанной</w:t>
      </w:r>
      <w:r w:rsidR="009D01BB" w:rsidRPr="009D01BB">
        <w:rPr>
          <w:rFonts w:ascii="Times New Roman" w:hAnsi="Times New Roman"/>
          <w:sz w:val="24"/>
          <w:szCs w:val="24"/>
        </w:rPr>
        <w:t xml:space="preserve"> н</w:t>
      </w:r>
      <w:r w:rsidR="00580BC2">
        <w:rPr>
          <w:rFonts w:ascii="Times New Roman" w:hAnsi="Times New Roman"/>
          <w:sz w:val="24"/>
          <w:szCs w:val="24"/>
        </w:rPr>
        <w:t xml:space="preserve">а принципах модульного обучения. Цель модульного обучения – создание наиболее благоприятных условий развития личности путем обеспечения гибкости содержания обучения, приспособления к индивидуальным потребностям личности и уровню ее базовой </w:t>
      </w:r>
      <w:r w:rsidR="00580BC2">
        <w:rPr>
          <w:rFonts w:ascii="Times New Roman" w:hAnsi="Times New Roman"/>
          <w:sz w:val="24"/>
          <w:szCs w:val="24"/>
        </w:rPr>
        <w:lastRenderedPageBreak/>
        <w:t>подготовки.</w:t>
      </w:r>
    </w:p>
    <w:p w:rsidR="009D01BB" w:rsidRPr="00676334" w:rsidRDefault="00580BC2" w:rsidP="00AA20E6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6334">
        <w:rPr>
          <w:rFonts w:ascii="Times New Roman" w:hAnsi="Times New Roman"/>
          <w:bCs/>
          <w:sz w:val="24"/>
          <w:szCs w:val="24"/>
        </w:rPr>
        <w:t xml:space="preserve"> </w:t>
      </w:r>
      <w:r w:rsidR="009D01BB" w:rsidRPr="00676334">
        <w:rPr>
          <w:rFonts w:ascii="Times New Roman" w:hAnsi="Times New Roman"/>
          <w:bCs/>
          <w:sz w:val="24"/>
          <w:szCs w:val="24"/>
        </w:rPr>
        <w:t>Приоритеты инновационного развития.</w:t>
      </w:r>
    </w:p>
    <w:p w:rsidR="00EB6F89" w:rsidRPr="00A4302C" w:rsidRDefault="009D01BB" w:rsidP="00484D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01BB">
        <w:rPr>
          <w:rFonts w:ascii="Times New Roman" w:hAnsi="Times New Roman"/>
          <w:sz w:val="24"/>
          <w:szCs w:val="24"/>
        </w:rPr>
        <w:t>Инновац</w:t>
      </w:r>
      <w:r w:rsidR="00A4302C">
        <w:rPr>
          <w:rFonts w:ascii="Times New Roman" w:hAnsi="Times New Roman"/>
          <w:sz w:val="24"/>
          <w:szCs w:val="24"/>
        </w:rPr>
        <w:t>ионная</w:t>
      </w:r>
      <w:r w:rsidR="00A4302C">
        <w:rPr>
          <w:rFonts w:ascii="Times New Roman" w:hAnsi="Times New Roman"/>
          <w:sz w:val="24"/>
          <w:szCs w:val="24"/>
        </w:rPr>
        <w:tab/>
        <w:t xml:space="preserve">направленность развития образовательного </w:t>
      </w:r>
      <w:r w:rsidRPr="009D01BB">
        <w:rPr>
          <w:rFonts w:ascii="Times New Roman" w:hAnsi="Times New Roman"/>
          <w:sz w:val="24"/>
          <w:szCs w:val="24"/>
        </w:rPr>
        <w:t>учреждения,</w:t>
      </w:r>
      <w:r w:rsidR="00A4302C">
        <w:rPr>
          <w:rFonts w:ascii="Times New Roman" w:hAnsi="Times New Roman"/>
          <w:sz w:val="24"/>
          <w:szCs w:val="24"/>
        </w:rPr>
        <w:t xml:space="preserve"> </w:t>
      </w:r>
      <w:r w:rsidRPr="009D01BB">
        <w:rPr>
          <w:rFonts w:ascii="Times New Roman" w:hAnsi="Times New Roman"/>
          <w:sz w:val="24"/>
          <w:szCs w:val="24"/>
        </w:rPr>
        <w:t>обеспечивающего повышенный образовательный уровень</w:t>
      </w:r>
      <w:r w:rsidR="00353AF3" w:rsidRPr="00353AF3">
        <w:rPr>
          <w:rFonts w:ascii="Times New Roman" w:hAnsi="Times New Roman" w:cs="Times New Roman"/>
          <w:sz w:val="24"/>
          <w:szCs w:val="24"/>
        </w:rPr>
        <w:t xml:space="preserve"> в различных областях знания</w:t>
      </w:r>
      <w:r w:rsidR="00353AF3">
        <w:rPr>
          <w:rFonts w:ascii="Times New Roman" w:hAnsi="Times New Roman" w:cs="Times New Roman"/>
          <w:sz w:val="24"/>
          <w:szCs w:val="24"/>
        </w:rPr>
        <w:t>,</w:t>
      </w:r>
      <w:r w:rsidR="00353AF3" w:rsidRPr="00353AF3">
        <w:rPr>
          <w:rFonts w:ascii="Times New Roman" w:hAnsi="Times New Roman" w:cs="Times New Roman"/>
          <w:sz w:val="24"/>
          <w:szCs w:val="24"/>
        </w:rPr>
        <w:t xml:space="preserve"> </w:t>
      </w:r>
      <w:r w:rsidR="00353AF3">
        <w:rPr>
          <w:rFonts w:ascii="Times New Roman" w:hAnsi="Times New Roman" w:cs="Times New Roman"/>
          <w:sz w:val="24"/>
          <w:szCs w:val="24"/>
        </w:rPr>
        <w:t>обусловлена</w:t>
      </w:r>
      <w:r w:rsidRPr="009D01BB">
        <w:rPr>
          <w:rFonts w:ascii="Times New Roman" w:hAnsi="Times New Roman"/>
          <w:sz w:val="24"/>
          <w:szCs w:val="24"/>
        </w:rPr>
        <w:t xml:space="preserve"> формированием совокупности педаго</w:t>
      </w:r>
      <w:r w:rsidR="00353AF3">
        <w:rPr>
          <w:rFonts w:ascii="Times New Roman" w:hAnsi="Times New Roman"/>
          <w:sz w:val="24"/>
          <w:szCs w:val="24"/>
        </w:rPr>
        <w:t>гических инноваций по обновлению</w:t>
      </w:r>
      <w:r w:rsidRPr="009D01BB">
        <w:rPr>
          <w:rFonts w:ascii="Times New Roman" w:hAnsi="Times New Roman"/>
          <w:sz w:val="24"/>
          <w:szCs w:val="24"/>
        </w:rPr>
        <w:t xml:space="preserve"> содержания и технологи</w:t>
      </w:r>
      <w:r w:rsidR="00353AF3">
        <w:rPr>
          <w:rFonts w:ascii="Times New Roman" w:hAnsi="Times New Roman"/>
          <w:sz w:val="24"/>
          <w:szCs w:val="24"/>
        </w:rPr>
        <w:t>й образования</w:t>
      </w:r>
      <w:r w:rsidR="00B21631">
        <w:rPr>
          <w:rFonts w:ascii="Times New Roman" w:hAnsi="Times New Roman"/>
          <w:sz w:val="24"/>
          <w:szCs w:val="24"/>
        </w:rPr>
        <w:t xml:space="preserve">. </w:t>
      </w:r>
      <w:r w:rsidR="00B21631">
        <w:rPr>
          <w:rFonts w:ascii="Times New Roman" w:hAnsi="Times New Roman" w:cs="Times New Roman"/>
          <w:sz w:val="24"/>
          <w:szCs w:val="24"/>
        </w:rPr>
        <w:t>Развивающая</w:t>
      </w:r>
      <w:r w:rsidR="00B21631" w:rsidRPr="00662174">
        <w:rPr>
          <w:rFonts w:ascii="Times New Roman" w:hAnsi="Times New Roman" w:cs="Times New Roman"/>
          <w:sz w:val="24"/>
          <w:szCs w:val="24"/>
        </w:rPr>
        <w:t>ся</w:t>
      </w:r>
      <w:r w:rsidR="00B21631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B21631" w:rsidRPr="0066217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21631">
        <w:rPr>
          <w:rFonts w:ascii="Times New Roman" w:hAnsi="Times New Roman" w:cs="Times New Roman"/>
          <w:sz w:val="24"/>
          <w:szCs w:val="24"/>
        </w:rPr>
        <w:t>а гимназии</w:t>
      </w:r>
      <w:r w:rsidR="00B21631" w:rsidRPr="00B216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631" w:rsidRPr="005E7B79">
        <w:rPr>
          <w:rFonts w:ascii="Times New Roman" w:hAnsi="Times New Roman" w:cs="Times New Roman"/>
          <w:sz w:val="24"/>
          <w:szCs w:val="24"/>
        </w:rPr>
        <w:t>характеризуется</w:t>
      </w:r>
      <w:r w:rsidR="00B21631">
        <w:rPr>
          <w:rFonts w:ascii="Times New Roman" w:hAnsi="Times New Roman" w:cs="Times New Roman"/>
          <w:i/>
          <w:sz w:val="24"/>
          <w:szCs w:val="24"/>
        </w:rPr>
        <w:t xml:space="preserve"> поисковым</w:t>
      </w:r>
      <w:r w:rsidR="00B21631" w:rsidRPr="00B21631">
        <w:rPr>
          <w:rFonts w:ascii="Times New Roman" w:hAnsi="Times New Roman" w:cs="Times New Roman"/>
          <w:i/>
          <w:sz w:val="24"/>
          <w:szCs w:val="24"/>
        </w:rPr>
        <w:t xml:space="preserve"> режим</w:t>
      </w:r>
      <w:r w:rsidR="00A4302C">
        <w:rPr>
          <w:rFonts w:ascii="Times New Roman" w:hAnsi="Times New Roman" w:cs="Times New Roman"/>
          <w:i/>
          <w:sz w:val="24"/>
          <w:szCs w:val="24"/>
        </w:rPr>
        <w:t xml:space="preserve">ом, </w:t>
      </w:r>
      <w:r w:rsidR="00A4302C" w:rsidRPr="005E7B79">
        <w:rPr>
          <w:rFonts w:ascii="Times New Roman" w:hAnsi="Times New Roman" w:cs="Times New Roman"/>
          <w:sz w:val="24"/>
          <w:szCs w:val="24"/>
        </w:rPr>
        <w:t>приоритетным</w:t>
      </w:r>
      <w:r w:rsidR="00A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02C">
        <w:rPr>
          <w:rFonts w:ascii="Times New Roman" w:hAnsi="Times New Roman" w:cs="Times New Roman"/>
          <w:sz w:val="24"/>
          <w:szCs w:val="24"/>
        </w:rPr>
        <w:t xml:space="preserve">инновационным развитием которой </w:t>
      </w:r>
      <w:r w:rsidR="005D7854">
        <w:rPr>
          <w:rFonts w:ascii="Times New Roman" w:hAnsi="Times New Roman" w:cs="Times New Roman"/>
          <w:sz w:val="24"/>
          <w:szCs w:val="24"/>
        </w:rPr>
        <w:t>становится</w:t>
      </w:r>
      <w:r w:rsidR="00B21631">
        <w:rPr>
          <w:rFonts w:ascii="Times New Roman" w:hAnsi="Times New Roman" w:cs="Times New Roman"/>
          <w:sz w:val="24"/>
          <w:szCs w:val="24"/>
        </w:rPr>
        <w:t xml:space="preserve"> непрерывное обновление</w:t>
      </w:r>
      <w:r w:rsidR="00EB6F89" w:rsidRPr="00662174">
        <w:rPr>
          <w:rFonts w:ascii="Times New Roman" w:hAnsi="Times New Roman" w:cs="Times New Roman"/>
          <w:sz w:val="24"/>
          <w:szCs w:val="24"/>
        </w:rPr>
        <w:t xml:space="preserve"> педа</w:t>
      </w:r>
      <w:r w:rsidR="00B21631">
        <w:rPr>
          <w:rFonts w:ascii="Times New Roman" w:hAnsi="Times New Roman" w:cs="Times New Roman"/>
          <w:sz w:val="24"/>
          <w:szCs w:val="24"/>
        </w:rPr>
        <w:t>гогической системы, происходящее</w:t>
      </w:r>
      <w:r w:rsidR="00EB6F89" w:rsidRPr="00662174">
        <w:rPr>
          <w:rFonts w:ascii="Times New Roman" w:hAnsi="Times New Roman" w:cs="Times New Roman"/>
          <w:sz w:val="24"/>
          <w:szCs w:val="24"/>
        </w:rPr>
        <w:t xml:space="preserve"> вследствие целенаправленного накопле</w:t>
      </w:r>
      <w:r w:rsidR="00B21631">
        <w:rPr>
          <w:rFonts w:ascii="Times New Roman" w:hAnsi="Times New Roman" w:cs="Times New Roman"/>
          <w:sz w:val="24"/>
          <w:szCs w:val="24"/>
        </w:rPr>
        <w:t>ния инновационного потенциала. </w:t>
      </w:r>
      <w:r w:rsidR="00EB6F89" w:rsidRPr="0066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EA" w:rsidRPr="003B1F2D" w:rsidRDefault="00A4302C" w:rsidP="0048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D6C">
        <w:rPr>
          <w:rFonts w:ascii="Times New Roman" w:hAnsi="Times New Roman" w:cs="Times New Roman"/>
          <w:sz w:val="24"/>
          <w:szCs w:val="24"/>
        </w:rPr>
        <w:t xml:space="preserve">Системной инновацией на этапе формирования модели многопрофильной гимназии </w:t>
      </w:r>
      <w:r w:rsidR="005D7854" w:rsidRPr="00F22D6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7854" w:rsidRPr="006C7A9E">
        <w:rPr>
          <w:rFonts w:ascii="Times New Roman" w:hAnsi="Times New Roman" w:cs="Times New Roman"/>
          <w:i/>
          <w:sz w:val="24"/>
          <w:szCs w:val="24"/>
        </w:rPr>
        <w:t>процесс непрерывного обновления</w:t>
      </w:r>
      <w:r w:rsidR="005D7854" w:rsidRPr="00F22D6C">
        <w:rPr>
          <w:rFonts w:ascii="Times New Roman" w:hAnsi="Times New Roman" w:cs="Times New Roman"/>
          <w:sz w:val="24"/>
          <w:szCs w:val="24"/>
        </w:rPr>
        <w:t xml:space="preserve"> </w:t>
      </w:r>
      <w:r w:rsidR="00EB6F89" w:rsidRPr="00F22D6C">
        <w:rPr>
          <w:rFonts w:ascii="Times New Roman" w:hAnsi="Times New Roman" w:cs="Times New Roman"/>
          <w:sz w:val="24"/>
          <w:szCs w:val="24"/>
        </w:rPr>
        <w:t>образовательного учреждения повышенного образовательного уровня, ориентированного на учащихся способных к интеллектуальному труду, с развитой мотивацией к обучению, готовностью к творческой деятельности в различных областях знания.</w:t>
      </w:r>
      <w:r w:rsidR="00EB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2D" w:rsidRDefault="005D7854" w:rsidP="00484D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  Целевые установки,</w:t>
      </w:r>
      <w:r w:rsidR="00292BD9">
        <w:rPr>
          <w:rFonts w:ascii="Times New Roman" w:hAnsi="Times New Roman" w:cs="Times New Roman"/>
          <w:sz w:val="24"/>
          <w:szCs w:val="24"/>
        </w:rPr>
        <w:t xml:space="preserve"> ц</w:t>
      </w:r>
      <w:r w:rsidR="00E4085F">
        <w:rPr>
          <w:rFonts w:ascii="Times New Roman" w:hAnsi="Times New Roman" w:cs="Times New Roman"/>
          <w:sz w:val="24"/>
          <w:szCs w:val="24"/>
        </w:rPr>
        <w:t>ель</w:t>
      </w:r>
      <w:r w:rsidR="009D442D" w:rsidRPr="00C40FC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задачи Программы развития</w:t>
      </w:r>
      <w:r w:rsidR="009D442D" w:rsidRPr="00C40FCC">
        <w:rPr>
          <w:rFonts w:ascii="Times New Roman" w:hAnsi="Times New Roman" w:cs="Times New Roman"/>
          <w:sz w:val="24"/>
          <w:szCs w:val="24"/>
        </w:rPr>
        <w:t>.</w:t>
      </w:r>
    </w:p>
    <w:p w:rsidR="00E4085F" w:rsidRPr="00E4085F" w:rsidRDefault="00E4085F" w:rsidP="00484D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7B79">
        <w:rPr>
          <w:rFonts w:ascii="Times New Roman" w:hAnsi="Times New Roman"/>
          <w:bCs/>
          <w:i/>
          <w:sz w:val="24"/>
          <w:szCs w:val="24"/>
        </w:rPr>
        <w:t>Миссия: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4085F">
        <w:rPr>
          <w:rFonts w:ascii="Times New Roman" w:hAnsi="Times New Roman"/>
          <w:sz w:val="24"/>
          <w:szCs w:val="24"/>
        </w:rPr>
        <w:t xml:space="preserve"> образовательной системе Волховского муниципатьн</w:t>
      </w:r>
      <w:r w:rsidR="00300315">
        <w:rPr>
          <w:rFonts w:ascii="Times New Roman" w:hAnsi="Times New Roman"/>
          <w:sz w:val="24"/>
          <w:szCs w:val="24"/>
        </w:rPr>
        <w:t xml:space="preserve">ого района </w:t>
      </w:r>
      <w:r w:rsidRPr="00E4085F">
        <w:rPr>
          <w:rFonts w:ascii="Times New Roman" w:hAnsi="Times New Roman"/>
          <w:sz w:val="24"/>
          <w:szCs w:val="24"/>
        </w:rPr>
        <w:t>гимназия выполняет миссию образовательного учреждения повыш</w:t>
      </w:r>
      <w:r w:rsidR="005E7B79">
        <w:rPr>
          <w:rFonts w:ascii="Times New Roman" w:hAnsi="Times New Roman"/>
          <w:sz w:val="24"/>
          <w:szCs w:val="24"/>
        </w:rPr>
        <w:t xml:space="preserve">енного образовательного уровня транслирующего опыт инновационного развития </w:t>
      </w:r>
      <w:r w:rsidR="005E7B79">
        <w:rPr>
          <w:rFonts w:ascii="Times New Roman" w:hAnsi="Times New Roman" w:cs="Times New Roman"/>
          <w:sz w:val="24"/>
          <w:szCs w:val="24"/>
        </w:rPr>
        <w:t>педагогической</w:t>
      </w:r>
      <w:r w:rsidR="005E7B79" w:rsidRPr="005E7B79">
        <w:rPr>
          <w:rFonts w:ascii="Times New Roman" w:hAnsi="Times New Roman" w:cs="Times New Roman"/>
          <w:sz w:val="24"/>
          <w:szCs w:val="24"/>
        </w:rPr>
        <w:t xml:space="preserve"> системы выявления, поддержки и развити</w:t>
      </w:r>
      <w:r w:rsidR="005E7B79">
        <w:rPr>
          <w:rFonts w:ascii="Times New Roman" w:hAnsi="Times New Roman" w:cs="Times New Roman"/>
          <w:sz w:val="24"/>
          <w:szCs w:val="24"/>
        </w:rPr>
        <w:t>я способностей и талантов, основанный</w:t>
      </w:r>
      <w:r w:rsidR="005E7B79" w:rsidRPr="005E7B79">
        <w:rPr>
          <w:rFonts w:ascii="Times New Roman" w:hAnsi="Times New Roman" w:cs="Times New Roman"/>
          <w:sz w:val="24"/>
          <w:szCs w:val="24"/>
        </w:rPr>
        <w:t xml:space="preserve"> на принципах справедлив</w:t>
      </w:r>
      <w:r w:rsidR="005E7B79">
        <w:rPr>
          <w:rFonts w:ascii="Times New Roman" w:hAnsi="Times New Roman" w:cs="Times New Roman"/>
          <w:sz w:val="24"/>
          <w:szCs w:val="24"/>
        </w:rPr>
        <w:t>ости, всеобщности и направленности</w:t>
      </w:r>
      <w:r w:rsidR="005E7B79" w:rsidRPr="005E7B79">
        <w:rPr>
          <w:rFonts w:ascii="Times New Roman" w:hAnsi="Times New Roman" w:cs="Times New Roman"/>
          <w:sz w:val="24"/>
          <w:szCs w:val="24"/>
        </w:rPr>
        <w:t xml:space="preserve"> на самоопределение и профессиональную ориентацию всех обучаю</w:t>
      </w:r>
      <w:r w:rsidR="005E7B79">
        <w:rPr>
          <w:rFonts w:ascii="Times New Roman" w:hAnsi="Times New Roman" w:cs="Times New Roman"/>
          <w:sz w:val="24"/>
          <w:szCs w:val="24"/>
        </w:rPr>
        <w:t>щихся.</w:t>
      </w:r>
    </w:p>
    <w:p w:rsidR="00E4085F" w:rsidRPr="00E4085F" w:rsidRDefault="00E4085F" w:rsidP="00484D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5F1">
        <w:rPr>
          <w:rFonts w:ascii="Times New Roman" w:hAnsi="Times New Roman"/>
          <w:bCs/>
          <w:i/>
          <w:sz w:val="24"/>
          <w:szCs w:val="24"/>
        </w:rPr>
        <w:t>Стратегия: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4085F">
        <w:rPr>
          <w:rFonts w:ascii="Times New Roman" w:hAnsi="Times New Roman"/>
          <w:sz w:val="24"/>
          <w:szCs w:val="24"/>
        </w:rPr>
        <w:t>оздание оптимальных условий развития личности средствами гибкости содержания обучения, ад</w:t>
      </w:r>
      <w:r w:rsidR="004A75F1">
        <w:rPr>
          <w:rFonts w:ascii="Times New Roman" w:hAnsi="Times New Roman"/>
          <w:sz w:val="24"/>
          <w:szCs w:val="24"/>
        </w:rPr>
        <w:t>аптации учебного плана и рабочих</w:t>
      </w:r>
      <w:r w:rsidRPr="00E4085F">
        <w:rPr>
          <w:rFonts w:ascii="Times New Roman" w:hAnsi="Times New Roman"/>
          <w:sz w:val="24"/>
          <w:szCs w:val="24"/>
        </w:rPr>
        <w:t xml:space="preserve"> программ к индивидуальным потребностям личности и уровню ее базовой подготовки посредством организации учебно-познавательной деятельности по интересам и предпочтениям, склонностям и ориентациям, в том числе в сфере профильного образования.</w:t>
      </w:r>
    </w:p>
    <w:p w:rsidR="003B1F2D" w:rsidRDefault="001C397C" w:rsidP="0048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22D6C">
        <w:rPr>
          <w:rFonts w:ascii="Times New Roman" w:hAnsi="Times New Roman" w:cs="Times New Roman"/>
          <w:sz w:val="24"/>
          <w:szCs w:val="24"/>
        </w:rPr>
        <w:t>формирование модульной образовательной систе</w:t>
      </w:r>
      <w:r w:rsidR="004A75F1" w:rsidRPr="00F22D6C">
        <w:rPr>
          <w:rFonts w:ascii="Times New Roman" w:hAnsi="Times New Roman" w:cs="Times New Roman"/>
          <w:sz w:val="24"/>
          <w:szCs w:val="24"/>
        </w:rPr>
        <w:t xml:space="preserve">мы многопрофильной </w:t>
      </w:r>
      <w:r w:rsidRPr="00F22D6C">
        <w:rPr>
          <w:rFonts w:ascii="Times New Roman" w:hAnsi="Times New Roman" w:cs="Times New Roman"/>
          <w:sz w:val="24"/>
          <w:szCs w:val="24"/>
        </w:rPr>
        <w:t xml:space="preserve">гимназии, обеспечивающей оптимальные условия для </w:t>
      </w:r>
      <w:r w:rsidR="005877F1" w:rsidRPr="00F22D6C">
        <w:rPr>
          <w:rFonts w:ascii="Times New Roman" w:hAnsi="Times New Roman" w:cs="Times New Roman"/>
          <w:sz w:val="24"/>
          <w:szCs w:val="24"/>
        </w:rPr>
        <w:t xml:space="preserve">роста </w:t>
      </w:r>
      <w:r w:rsidR="003754E6" w:rsidRPr="00F22D6C">
        <w:rPr>
          <w:rFonts w:ascii="Times New Roman" w:hAnsi="Times New Roman" w:cs="Times New Roman"/>
          <w:sz w:val="24"/>
          <w:szCs w:val="24"/>
        </w:rPr>
        <w:t>качества учебных достижений</w:t>
      </w:r>
      <w:r w:rsidR="005877F1" w:rsidRPr="00F22D6C">
        <w:rPr>
          <w:rFonts w:ascii="Times New Roman" w:hAnsi="Times New Roman" w:cs="Times New Roman"/>
          <w:sz w:val="24"/>
          <w:szCs w:val="24"/>
        </w:rPr>
        <w:t>.</w:t>
      </w:r>
    </w:p>
    <w:p w:rsidR="003B1F2D" w:rsidRDefault="005877F1" w:rsidP="0048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57">
        <w:rPr>
          <w:rFonts w:ascii="Times New Roman" w:hAnsi="Times New Roman" w:cs="Times New Roman"/>
          <w:i/>
          <w:sz w:val="24"/>
          <w:szCs w:val="24"/>
        </w:rPr>
        <w:t>Задачи:</w:t>
      </w:r>
      <w:r w:rsidR="00E4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857" w:rsidRPr="003B1F2D" w:rsidRDefault="00F01857" w:rsidP="00484D5E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F2D">
        <w:rPr>
          <w:rFonts w:ascii="Times New Roman" w:hAnsi="Times New Roman" w:cs="Times New Roman"/>
          <w:sz w:val="24"/>
          <w:szCs w:val="24"/>
        </w:rPr>
        <w:t>с</w:t>
      </w:r>
      <w:r w:rsidR="00E4085F" w:rsidRPr="003B1F2D">
        <w:rPr>
          <w:rFonts w:ascii="Times New Roman" w:hAnsi="Times New Roman" w:cs="Times New Roman"/>
          <w:sz w:val="24"/>
          <w:szCs w:val="24"/>
        </w:rPr>
        <w:t>ф</w:t>
      </w:r>
      <w:r w:rsidRPr="003B1F2D">
        <w:rPr>
          <w:rFonts w:ascii="Times New Roman" w:hAnsi="Times New Roman" w:cs="Times New Roman"/>
          <w:sz w:val="24"/>
          <w:szCs w:val="24"/>
        </w:rPr>
        <w:t>ормировать педагогическую среду, характеризуемую</w:t>
      </w:r>
      <w:r w:rsidR="00253BC3" w:rsidRPr="003B1F2D">
        <w:rPr>
          <w:rFonts w:ascii="Times New Roman" w:hAnsi="Times New Roman" w:cs="Times New Roman"/>
          <w:sz w:val="24"/>
          <w:szCs w:val="24"/>
        </w:rPr>
        <w:t xml:space="preserve"> </w:t>
      </w:r>
      <w:r w:rsidR="009321C4" w:rsidRPr="003B1F2D">
        <w:rPr>
          <w:rFonts w:ascii="Times New Roman" w:hAnsi="Times New Roman" w:cs="Times New Roman"/>
          <w:sz w:val="24"/>
          <w:szCs w:val="24"/>
        </w:rPr>
        <w:t xml:space="preserve">когнетивностью целей и задач, </w:t>
      </w:r>
      <w:r w:rsidR="00253BC3" w:rsidRPr="003B1F2D">
        <w:rPr>
          <w:rFonts w:ascii="Times New Roman" w:hAnsi="Times New Roman" w:cs="Times New Roman"/>
          <w:sz w:val="24"/>
          <w:szCs w:val="24"/>
        </w:rPr>
        <w:t>синергетическим стилем отношений</w:t>
      </w:r>
      <w:r w:rsidR="009321C4" w:rsidRPr="003B1F2D">
        <w:rPr>
          <w:rFonts w:ascii="Times New Roman" w:hAnsi="Times New Roman" w:cs="Times New Roman"/>
          <w:sz w:val="24"/>
          <w:szCs w:val="24"/>
        </w:rPr>
        <w:t>, мобильнос</w:t>
      </w:r>
      <w:r w:rsidR="00E4085F" w:rsidRPr="003B1F2D">
        <w:rPr>
          <w:rFonts w:ascii="Times New Roman" w:hAnsi="Times New Roman" w:cs="Times New Roman"/>
          <w:sz w:val="24"/>
          <w:szCs w:val="24"/>
        </w:rPr>
        <w:t xml:space="preserve">тью к педагогическим инновациям; </w:t>
      </w:r>
    </w:p>
    <w:p w:rsidR="003B1F2D" w:rsidRDefault="00E4085F" w:rsidP="00484D5E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857">
        <w:rPr>
          <w:rFonts w:ascii="Times New Roman" w:hAnsi="Times New Roman" w:cs="Times New Roman"/>
          <w:sz w:val="24"/>
          <w:szCs w:val="24"/>
        </w:rPr>
        <w:t>р</w:t>
      </w:r>
      <w:r w:rsidR="00F01857">
        <w:rPr>
          <w:rFonts w:ascii="Times New Roman" w:hAnsi="Times New Roman" w:cs="Times New Roman"/>
          <w:sz w:val="24"/>
          <w:szCs w:val="24"/>
        </w:rPr>
        <w:t>еализовать  педагогические установки, направленные</w:t>
      </w:r>
      <w:r w:rsidR="009321C4" w:rsidRPr="00F01857">
        <w:rPr>
          <w:rFonts w:ascii="Times New Roman" w:hAnsi="Times New Roman" w:cs="Times New Roman"/>
          <w:sz w:val="24"/>
          <w:szCs w:val="24"/>
        </w:rPr>
        <w:t xml:space="preserve"> на </w:t>
      </w:r>
      <w:r w:rsidR="00A747F8" w:rsidRPr="00F01857">
        <w:rPr>
          <w:rFonts w:ascii="Times New Roman" w:hAnsi="Times New Roman" w:cs="Times New Roman"/>
          <w:sz w:val="24"/>
          <w:szCs w:val="24"/>
        </w:rPr>
        <w:t xml:space="preserve">выполнение требований </w:t>
      </w:r>
      <w:r w:rsidR="00F01857">
        <w:rPr>
          <w:rFonts w:ascii="Times New Roman" w:hAnsi="Times New Roman" w:cs="Times New Roman"/>
          <w:sz w:val="24"/>
          <w:szCs w:val="24"/>
        </w:rPr>
        <w:t>по ФГОС ОО (начального, общего, среднего)</w:t>
      </w:r>
      <w:r w:rsidRPr="00F018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F2D" w:rsidRDefault="00E4085F" w:rsidP="00484D5E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F2D">
        <w:rPr>
          <w:rFonts w:ascii="Times New Roman" w:hAnsi="Times New Roman" w:cs="Times New Roman"/>
          <w:sz w:val="24"/>
          <w:szCs w:val="24"/>
        </w:rPr>
        <w:t>п</w:t>
      </w:r>
      <w:r w:rsidR="003B1F2D">
        <w:rPr>
          <w:rFonts w:ascii="Times New Roman" w:hAnsi="Times New Roman" w:cs="Times New Roman"/>
          <w:sz w:val="24"/>
          <w:szCs w:val="24"/>
        </w:rPr>
        <w:t>родолжить традиции</w:t>
      </w:r>
      <w:r w:rsidR="007D4038" w:rsidRPr="003B1F2D">
        <w:rPr>
          <w:rFonts w:ascii="Times New Roman" w:hAnsi="Times New Roman" w:cs="Times New Roman"/>
          <w:sz w:val="24"/>
          <w:szCs w:val="24"/>
        </w:rPr>
        <w:t xml:space="preserve"> отечественного гуманитарного образования, </w:t>
      </w:r>
      <w:r w:rsidR="003B1F2D">
        <w:rPr>
          <w:rFonts w:ascii="Times New Roman" w:hAnsi="Times New Roman" w:cs="Times New Roman"/>
          <w:sz w:val="24"/>
          <w:szCs w:val="24"/>
        </w:rPr>
        <w:t xml:space="preserve">обеспечив </w:t>
      </w:r>
      <w:r w:rsidR="007D4038" w:rsidRPr="003B1F2D">
        <w:rPr>
          <w:rFonts w:ascii="Times New Roman" w:hAnsi="Times New Roman" w:cs="Times New Roman"/>
          <w:sz w:val="24"/>
          <w:szCs w:val="24"/>
        </w:rPr>
        <w:t>приоритетность антропоцентрического принципа в обучении,</w:t>
      </w:r>
      <w:r w:rsidRPr="003B1F2D">
        <w:rPr>
          <w:rFonts w:ascii="Times New Roman" w:hAnsi="Times New Roman" w:cs="Times New Roman"/>
          <w:sz w:val="24"/>
          <w:szCs w:val="24"/>
        </w:rPr>
        <w:t xml:space="preserve"> воспитании и развитии личности;</w:t>
      </w:r>
    </w:p>
    <w:p w:rsidR="003B1F2D" w:rsidRDefault="00E4085F" w:rsidP="00484D5E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F2D">
        <w:rPr>
          <w:rFonts w:ascii="Times New Roman" w:hAnsi="Times New Roman" w:cs="Times New Roman"/>
          <w:sz w:val="24"/>
          <w:szCs w:val="24"/>
        </w:rPr>
        <w:t>м</w:t>
      </w:r>
      <w:r w:rsidR="003B1F2D">
        <w:rPr>
          <w:rFonts w:ascii="Times New Roman" w:hAnsi="Times New Roman" w:cs="Times New Roman"/>
          <w:sz w:val="24"/>
          <w:szCs w:val="24"/>
        </w:rPr>
        <w:t>одернизировать структуру</w:t>
      </w:r>
      <w:r w:rsidR="00C40FCC" w:rsidRPr="003B1F2D">
        <w:rPr>
          <w:rFonts w:ascii="Times New Roman" w:hAnsi="Times New Roman" w:cs="Times New Roman"/>
          <w:sz w:val="24"/>
          <w:szCs w:val="24"/>
        </w:rPr>
        <w:t xml:space="preserve"> управления в условиях развития сис</w:t>
      </w:r>
      <w:r w:rsidR="003B1F2D">
        <w:rPr>
          <w:rFonts w:ascii="Times New Roman" w:hAnsi="Times New Roman" w:cs="Times New Roman"/>
          <w:sz w:val="24"/>
          <w:szCs w:val="24"/>
        </w:rPr>
        <w:t>темных педагогических инноваций, освоив эффективные технологии</w:t>
      </w:r>
      <w:r w:rsidR="00C40FCC" w:rsidRPr="003B1F2D">
        <w:rPr>
          <w:rFonts w:ascii="Times New Roman" w:hAnsi="Times New Roman" w:cs="Times New Roman"/>
          <w:sz w:val="24"/>
          <w:szCs w:val="24"/>
        </w:rPr>
        <w:t xml:space="preserve"> управления учебно-воспитательным процессом</w:t>
      </w:r>
      <w:r w:rsidRPr="003B1F2D">
        <w:rPr>
          <w:rFonts w:ascii="Times New Roman" w:hAnsi="Times New Roman" w:cs="Times New Roman"/>
          <w:sz w:val="24"/>
          <w:szCs w:val="24"/>
        </w:rPr>
        <w:t>;</w:t>
      </w:r>
    </w:p>
    <w:p w:rsidR="00484D5E" w:rsidRDefault="00E4085F" w:rsidP="00484D5E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F2D">
        <w:rPr>
          <w:rFonts w:ascii="Times New Roman" w:hAnsi="Times New Roman" w:cs="Times New Roman"/>
          <w:sz w:val="24"/>
          <w:szCs w:val="24"/>
        </w:rPr>
        <w:t>р</w:t>
      </w:r>
      <w:r w:rsidR="003B1F2D">
        <w:rPr>
          <w:rFonts w:ascii="Times New Roman" w:hAnsi="Times New Roman" w:cs="Times New Roman"/>
          <w:sz w:val="24"/>
          <w:szCs w:val="24"/>
        </w:rPr>
        <w:t>азвивать социальное  партнерство в целях сетевого взаимодействия по реализации образовате</w:t>
      </w:r>
      <w:r w:rsidR="00484D5E">
        <w:rPr>
          <w:rFonts w:ascii="Times New Roman" w:hAnsi="Times New Roman" w:cs="Times New Roman"/>
          <w:sz w:val="24"/>
          <w:szCs w:val="24"/>
        </w:rPr>
        <w:t>льных программ;</w:t>
      </w:r>
    </w:p>
    <w:p w:rsidR="00484D5E" w:rsidRPr="00484D5E" w:rsidRDefault="00484D5E" w:rsidP="00484D5E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4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создание системы работы по реализации ФГОС ОО для лиц с ОВЗ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6334" w:rsidRDefault="00676334" w:rsidP="0067633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5A5" w:rsidRDefault="00C655A5" w:rsidP="0001518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PEST</w:t>
      </w:r>
      <w:r>
        <w:rPr>
          <w:rFonts w:ascii="Times New Roman" w:hAnsi="Times New Roman" w:cs="Times New Roman"/>
          <w:sz w:val="24"/>
          <w:szCs w:val="24"/>
        </w:rPr>
        <w:t xml:space="preserve"> – анализ.</w:t>
      </w:r>
    </w:p>
    <w:tbl>
      <w:tblPr>
        <w:tblStyle w:val="ac"/>
        <w:tblW w:w="0" w:type="auto"/>
        <w:tblInd w:w="-176" w:type="dxa"/>
        <w:tblLook w:val="04A0"/>
      </w:tblPr>
      <w:tblGrid>
        <w:gridCol w:w="4962"/>
        <w:gridCol w:w="4785"/>
      </w:tblGrid>
      <w:tr w:rsidR="00851C1E" w:rsidTr="009E0B90">
        <w:trPr>
          <w:trHeight w:val="481"/>
        </w:trPr>
        <w:tc>
          <w:tcPr>
            <w:tcW w:w="4962" w:type="dxa"/>
          </w:tcPr>
          <w:p w:rsidR="00DE7C10" w:rsidRPr="009E0B90" w:rsidRDefault="009E0B90" w:rsidP="00DE7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E7C10" w:rsidRPr="009E0B90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ФАКТОРЫ</w:t>
            </w:r>
          </w:p>
        </w:tc>
        <w:tc>
          <w:tcPr>
            <w:tcW w:w="4785" w:type="dxa"/>
          </w:tcPr>
          <w:p w:rsidR="00DE7C10" w:rsidRPr="009E0B90" w:rsidRDefault="009E0B90" w:rsidP="00DE7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7C10" w:rsidRPr="009E0B9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ФАКТОРЫ</w:t>
            </w:r>
          </w:p>
        </w:tc>
      </w:tr>
      <w:tr w:rsidR="00851C1E" w:rsidTr="009E0B90">
        <w:trPr>
          <w:trHeight w:val="1679"/>
        </w:trPr>
        <w:tc>
          <w:tcPr>
            <w:tcW w:w="4962" w:type="dxa"/>
          </w:tcPr>
          <w:p w:rsidR="00DE7C10" w:rsidRDefault="009E0B90" w:rsidP="00DE7C1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  <w:p w:rsidR="00851C1E" w:rsidRDefault="00851C1E" w:rsidP="00851C1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(муниципальное) регулирование</w:t>
            </w:r>
          </w:p>
          <w:p w:rsidR="00DE7C10" w:rsidRPr="009E0B90" w:rsidRDefault="00851C1E" w:rsidP="009E0B9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1E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641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C1E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местного самоуправлени</w:t>
            </w:r>
            <w:r w:rsidR="009E0B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5" w:type="dxa"/>
          </w:tcPr>
          <w:p w:rsidR="00641823" w:rsidRDefault="00641823" w:rsidP="00DE7C1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активность</w:t>
            </w:r>
          </w:p>
          <w:p w:rsidR="00641823" w:rsidRPr="00641823" w:rsidRDefault="00641823" w:rsidP="006418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3">
              <w:rPr>
                <w:rFonts w:ascii="Times New Roman" w:hAnsi="Times New Roman" w:cs="Times New Roman"/>
                <w:sz w:val="24"/>
                <w:szCs w:val="24"/>
              </w:rPr>
              <w:t>Спрос на образовательные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числе, дополнительные платные</w:t>
            </w:r>
          </w:p>
          <w:p w:rsidR="009E0B90" w:rsidRPr="009E0B90" w:rsidRDefault="00DE7C10" w:rsidP="009E0B9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3">
              <w:rPr>
                <w:rFonts w:ascii="Times New Roman" w:hAnsi="Times New Roman" w:cs="Times New Roman"/>
                <w:sz w:val="24"/>
                <w:szCs w:val="24"/>
              </w:rPr>
              <w:t>Численность контингент</w:t>
            </w:r>
            <w:r w:rsidR="009E0B9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41823" w:rsidRPr="00641823" w:rsidRDefault="00641823" w:rsidP="00641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10" w:rsidRDefault="00DE7C10" w:rsidP="00DE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1E" w:rsidTr="009E0B90">
        <w:trPr>
          <w:trHeight w:val="457"/>
        </w:trPr>
        <w:tc>
          <w:tcPr>
            <w:tcW w:w="4962" w:type="dxa"/>
          </w:tcPr>
          <w:p w:rsidR="00DE7C10" w:rsidRPr="009E0B90" w:rsidRDefault="009E0B90" w:rsidP="00DE7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E7C10" w:rsidRPr="009E0B9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ФАКТОРЫ</w:t>
            </w:r>
          </w:p>
        </w:tc>
        <w:tc>
          <w:tcPr>
            <w:tcW w:w="4785" w:type="dxa"/>
          </w:tcPr>
          <w:p w:rsidR="00DE7C10" w:rsidRPr="009E0B90" w:rsidRDefault="009E0B90" w:rsidP="00DE7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0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C10" w:rsidRPr="009E0B9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ФАКТОРЫ</w:t>
            </w:r>
          </w:p>
        </w:tc>
      </w:tr>
      <w:tr w:rsidR="00851C1E" w:rsidTr="009E0B90">
        <w:tc>
          <w:tcPr>
            <w:tcW w:w="4962" w:type="dxa"/>
          </w:tcPr>
          <w:p w:rsidR="00DE7C10" w:rsidRDefault="009E0B90" w:rsidP="009E0B9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персонала</w:t>
            </w:r>
          </w:p>
          <w:p w:rsidR="009E0B90" w:rsidRDefault="009E0B90" w:rsidP="009E0B9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  <w:p w:rsidR="009E0B90" w:rsidRPr="009E0B90" w:rsidRDefault="009E0B90" w:rsidP="009E0B9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4785" w:type="dxa"/>
          </w:tcPr>
          <w:p w:rsidR="00DE7C10" w:rsidRDefault="009E0B90" w:rsidP="006418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  <w:p w:rsidR="009E0B90" w:rsidRDefault="009E0B90" w:rsidP="006418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  <w:p w:rsidR="009E0B90" w:rsidRPr="00641823" w:rsidRDefault="009E0B90" w:rsidP="006418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</w:p>
        </w:tc>
      </w:tr>
    </w:tbl>
    <w:p w:rsidR="00C655A5" w:rsidRPr="00C655A5" w:rsidRDefault="00C655A5" w:rsidP="00C6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18B" w:rsidRDefault="00C7773E" w:rsidP="0001518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34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676334">
        <w:rPr>
          <w:rFonts w:ascii="Times New Roman" w:hAnsi="Times New Roman" w:cs="Times New Roman"/>
          <w:sz w:val="24"/>
          <w:szCs w:val="24"/>
        </w:rPr>
        <w:t xml:space="preserve"> </w:t>
      </w:r>
      <w:r w:rsidR="001E50CF" w:rsidRPr="00676334">
        <w:rPr>
          <w:rFonts w:ascii="Times New Roman" w:hAnsi="Times New Roman" w:cs="Times New Roman"/>
          <w:sz w:val="24"/>
          <w:szCs w:val="24"/>
        </w:rPr>
        <w:t>–</w:t>
      </w:r>
      <w:r w:rsidRPr="00676334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1E50CF" w:rsidRPr="00676334">
        <w:rPr>
          <w:rFonts w:ascii="Times New Roman" w:hAnsi="Times New Roman" w:cs="Times New Roman"/>
          <w:sz w:val="24"/>
          <w:szCs w:val="24"/>
        </w:rPr>
        <w:t>.</w:t>
      </w:r>
    </w:p>
    <w:p w:rsidR="0099184B" w:rsidRPr="0001518B" w:rsidRDefault="009D442D" w:rsidP="000151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18B">
        <w:rPr>
          <w:rFonts w:ascii="Times New Roman" w:hAnsi="Times New Roman" w:cs="Times New Roman"/>
          <w:sz w:val="24"/>
          <w:szCs w:val="24"/>
        </w:rPr>
        <w:t>Внешние по отношению к гимназии условия и ресурсы.</w:t>
      </w:r>
    </w:p>
    <w:p w:rsidR="00732113" w:rsidRDefault="00A15E12" w:rsidP="00015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система города Волхова </w:t>
      </w:r>
      <w:r w:rsidR="0099184B" w:rsidRPr="0099184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>формируется как модель непрерывного образования с характерной диверсификацией образовательных услуг. Е</w:t>
      </w:r>
      <w:r w:rsidR="0099184B" w:rsidRPr="0099184B">
        <w:rPr>
          <w:rFonts w:ascii="Times New Roman" w:hAnsi="Times New Roman" w:cs="Times New Roman"/>
          <w:sz w:val="24"/>
          <w:szCs w:val="24"/>
        </w:rPr>
        <w:t>диное образовательное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объединяет</w:t>
      </w:r>
      <w:r w:rsidR="0099184B" w:rsidRPr="0099184B">
        <w:rPr>
          <w:rFonts w:ascii="Times New Roman" w:hAnsi="Times New Roman" w:cs="Times New Roman"/>
          <w:sz w:val="24"/>
          <w:szCs w:val="24"/>
        </w:rPr>
        <w:t xml:space="preserve"> дошкольное, школьное, среднее професси</w:t>
      </w:r>
      <w:r w:rsidR="00A80AB1">
        <w:rPr>
          <w:rFonts w:ascii="Times New Roman" w:hAnsi="Times New Roman" w:cs="Times New Roman"/>
          <w:sz w:val="24"/>
          <w:szCs w:val="24"/>
        </w:rPr>
        <w:t>ональное, среднее специальное и</w:t>
      </w:r>
      <w:r w:rsidR="0099184B" w:rsidRPr="0099184B">
        <w:rPr>
          <w:rFonts w:ascii="Times New Roman" w:hAnsi="Times New Roman" w:cs="Times New Roman"/>
          <w:sz w:val="24"/>
          <w:szCs w:val="24"/>
        </w:rPr>
        <w:t xml:space="preserve"> высшее образование. В городе </w:t>
      </w:r>
      <w:r w:rsidR="00F2429B">
        <w:rPr>
          <w:rFonts w:ascii="Times New Roman" w:hAnsi="Times New Roman" w:cs="Times New Roman"/>
          <w:sz w:val="24"/>
          <w:szCs w:val="24"/>
        </w:rPr>
        <w:t>Волхове образовательную деятельность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пять</w:t>
      </w:r>
      <w:r w:rsidR="0099184B" w:rsidRPr="0099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средних </w:t>
      </w:r>
      <w:r w:rsidR="0099184B" w:rsidRPr="0099184B">
        <w:rPr>
          <w:rFonts w:ascii="Times New Roman" w:hAnsi="Times New Roman" w:cs="Times New Roman"/>
          <w:sz w:val="24"/>
          <w:szCs w:val="24"/>
        </w:rPr>
        <w:t>общеобразов</w:t>
      </w:r>
      <w:r w:rsidR="00A80AB1">
        <w:rPr>
          <w:rFonts w:ascii="Times New Roman" w:hAnsi="Times New Roman" w:cs="Times New Roman"/>
          <w:sz w:val="24"/>
          <w:szCs w:val="24"/>
        </w:rPr>
        <w:t>ательных школ, гимназия</w:t>
      </w:r>
      <w:r w:rsidR="0099184B" w:rsidRPr="0099184B">
        <w:rPr>
          <w:rFonts w:ascii="Times New Roman" w:hAnsi="Times New Roman" w:cs="Times New Roman"/>
          <w:sz w:val="24"/>
          <w:szCs w:val="24"/>
        </w:rPr>
        <w:t>, два колледжа</w:t>
      </w:r>
      <w:r w:rsidR="0068258A">
        <w:rPr>
          <w:rFonts w:ascii="Times New Roman" w:hAnsi="Times New Roman" w:cs="Times New Roman"/>
          <w:sz w:val="24"/>
          <w:szCs w:val="24"/>
        </w:rPr>
        <w:t xml:space="preserve">, </w:t>
      </w:r>
      <w:r w:rsidR="0001518B">
        <w:rPr>
          <w:rFonts w:ascii="Times New Roman" w:hAnsi="Times New Roman" w:cs="Times New Roman"/>
          <w:sz w:val="24"/>
          <w:szCs w:val="24"/>
        </w:rPr>
        <w:t>Волховский филиал ФГБОУ</w:t>
      </w:r>
      <w:r w:rsidR="0001518B" w:rsidRPr="00BA1B5B">
        <w:rPr>
          <w:rFonts w:ascii="Times New Roman" w:hAnsi="Times New Roman" w:cs="Times New Roman"/>
          <w:sz w:val="24"/>
          <w:szCs w:val="24"/>
        </w:rPr>
        <w:t xml:space="preserve"> </w:t>
      </w:r>
      <w:r w:rsidR="0001518B">
        <w:rPr>
          <w:rFonts w:ascii="Times New Roman" w:hAnsi="Times New Roman" w:cs="Times New Roman"/>
          <w:sz w:val="24"/>
          <w:szCs w:val="24"/>
        </w:rPr>
        <w:t>«</w:t>
      </w:r>
      <w:r w:rsidR="0001518B" w:rsidRPr="00BA1B5B">
        <w:rPr>
          <w:rFonts w:ascii="Times New Roman" w:hAnsi="Times New Roman" w:cs="Times New Roman"/>
          <w:sz w:val="24"/>
          <w:szCs w:val="24"/>
        </w:rPr>
        <w:t>РГПУ им. А.И. Герцена</w:t>
      </w:r>
      <w:r w:rsidR="0001518B">
        <w:rPr>
          <w:rFonts w:ascii="Times New Roman" w:hAnsi="Times New Roman" w:cs="Times New Roman"/>
          <w:sz w:val="24"/>
          <w:szCs w:val="24"/>
        </w:rPr>
        <w:t>», Дворец детско-юношеского творчества, Центр информационных технологий</w:t>
      </w:r>
      <w:r w:rsidR="0068258A">
        <w:rPr>
          <w:rFonts w:ascii="Times New Roman" w:hAnsi="Times New Roman" w:cs="Times New Roman"/>
          <w:sz w:val="24"/>
          <w:szCs w:val="24"/>
        </w:rPr>
        <w:t>, другие учреждения дополнительного образования.</w:t>
      </w:r>
      <w:r w:rsidR="0001518B">
        <w:rPr>
          <w:rFonts w:ascii="Times New Roman" w:hAnsi="Times New Roman" w:cs="Times New Roman"/>
          <w:sz w:val="24"/>
          <w:szCs w:val="24"/>
        </w:rPr>
        <w:t xml:space="preserve"> </w:t>
      </w:r>
      <w:r w:rsidR="0068258A">
        <w:rPr>
          <w:rFonts w:ascii="Times New Roman" w:hAnsi="Times New Roman" w:cs="Times New Roman"/>
          <w:sz w:val="24"/>
          <w:szCs w:val="24"/>
        </w:rPr>
        <w:t>Характерной особенностью образо</w:t>
      </w:r>
      <w:r w:rsidR="0001518B">
        <w:rPr>
          <w:rFonts w:ascii="Times New Roman" w:hAnsi="Times New Roman" w:cs="Times New Roman"/>
          <w:sz w:val="24"/>
          <w:szCs w:val="24"/>
        </w:rPr>
        <w:t>вательной системы города Волховского муниципального района</w:t>
      </w:r>
      <w:r w:rsidR="0068258A">
        <w:rPr>
          <w:rFonts w:ascii="Times New Roman" w:hAnsi="Times New Roman" w:cs="Times New Roman"/>
          <w:sz w:val="24"/>
          <w:szCs w:val="24"/>
        </w:rPr>
        <w:t xml:space="preserve"> является расширение вариативности образовательных учреждений и образовательных программ, рост качества и доступность образования. </w:t>
      </w:r>
      <w:r w:rsidR="0099184B" w:rsidRPr="0099184B">
        <w:rPr>
          <w:rFonts w:ascii="Times New Roman" w:hAnsi="Times New Roman" w:cs="Times New Roman"/>
          <w:sz w:val="24"/>
          <w:szCs w:val="24"/>
        </w:rPr>
        <w:t>Оценивая роль внешних условий на развитие организационно-педагогического процесса</w:t>
      </w:r>
      <w:r w:rsidR="00732113">
        <w:rPr>
          <w:rFonts w:ascii="Times New Roman" w:hAnsi="Times New Roman" w:cs="Times New Roman"/>
          <w:sz w:val="24"/>
          <w:szCs w:val="24"/>
        </w:rPr>
        <w:t xml:space="preserve"> в гимназии,</w:t>
      </w:r>
      <w:r w:rsidR="0099184B" w:rsidRPr="0099184B">
        <w:rPr>
          <w:rFonts w:ascii="Times New Roman" w:hAnsi="Times New Roman" w:cs="Times New Roman"/>
          <w:sz w:val="24"/>
          <w:szCs w:val="24"/>
        </w:rPr>
        <w:t xml:space="preserve"> следует отметить</w:t>
      </w:r>
      <w:r w:rsidR="00732113">
        <w:rPr>
          <w:rFonts w:ascii="Times New Roman" w:hAnsi="Times New Roman" w:cs="Times New Roman"/>
          <w:sz w:val="24"/>
          <w:szCs w:val="24"/>
        </w:rPr>
        <w:t xml:space="preserve"> позитивное влияние таких факторов как:</w:t>
      </w:r>
    </w:p>
    <w:p w:rsidR="00732113" w:rsidRDefault="00732113" w:rsidP="00732113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1">
        <w:rPr>
          <w:rFonts w:ascii="Times New Roman" w:hAnsi="Times New Roman" w:cs="Times New Roman"/>
          <w:i/>
          <w:sz w:val="24"/>
          <w:szCs w:val="24"/>
        </w:rPr>
        <w:t>географический</w:t>
      </w:r>
      <w:r>
        <w:rPr>
          <w:rFonts w:ascii="Times New Roman" w:hAnsi="Times New Roman" w:cs="Times New Roman"/>
          <w:sz w:val="24"/>
          <w:szCs w:val="24"/>
        </w:rPr>
        <w:t xml:space="preserve"> - компактно</w:t>
      </w:r>
      <w:r w:rsidR="00ED43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ED43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школ и учреждений дополнительного образования </w:t>
      </w:r>
      <w:r w:rsidR="00E31CFD">
        <w:rPr>
          <w:rFonts w:ascii="Times New Roman" w:hAnsi="Times New Roman" w:cs="Times New Roman"/>
          <w:sz w:val="24"/>
          <w:szCs w:val="24"/>
        </w:rPr>
        <w:t>в границах каждой из д</w:t>
      </w:r>
      <w:r>
        <w:rPr>
          <w:rFonts w:ascii="Times New Roman" w:hAnsi="Times New Roman" w:cs="Times New Roman"/>
          <w:sz w:val="24"/>
          <w:szCs w:val="24"/>
        </w:rPr>
        <w:t xml:space="preserve">вух </w:t>
      </w:r>
      <w:r w:rsidR="00E31CFD">
        <w:rPr>
          <w:rFonts w:ascii="Times New Roman" w:hAnsi="Times New Roman" w:cs="Times New Roman"/>
          <w:sz w:val="24"/>
          <w:szCs w:val="24"/>
        </w:rPr>
        <w:t>функциональных зон  - левобережья и правобережья города Волхова;</w:t>
      </w:r>
    </w:p>
    <w:p w:rsidR="00E31CFD" w:rsidRDefault="00E31CFD" w:rsidP="00732113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1">
        <w:rPr>
          <w:rFonts w:ascii="Times New Roman" w:hAnsi="Times New Roman" w:cs="Times New Roman"/>
          <w:i/>
          <w:sz w:val="24"/>
          <w:szCs w:val="24"/>
        </w:rPr>
        <w:t>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– использование образо</w:t>
      </w:r>
      <w:r w:rsidR="0001518B">
        <w:rPr>
          <w:rFonts w:ascii="Times New Roman" w:hAnsi="Times New Roman" w:cs="Times New Roman"/>
          <w:sz w:val="24"/>
          <w:szCs w:val="24"/>
        </w:rPr>
        <w:t>вательными учреждениями сетевых ресурсов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726BF1">
        <w:rPr>
          <w:rFonts w:ascii="Times New Roman" w:hAnsi="Times New Roman" w:cs="Times New Roman"/>
          <w:sz w:val="24"/>
          <w:szCs w:val="24"/>
        </w:rPr>
        <w:t>Электронный журнал» с</w:t>
      </w:r>
      <w:r w:rsidR="008F439D">
        <w:rPr>
          <w:rFonts w:ascii="Times New Roman" w:hAnsi="Times New Roman" w:cs="Times New Roman"/>
          <w:sz w:val="24"/>
          <w:szCs w:val="24"/>
        </w:rPr>
        <w:t xml:space="preserve"> </w:t>
      </w:r>
      <w:r w:rsidR="00726BF1">
        <w:rPr>
          <w:rFonts w:ascii="Times New Roman" w:hAnsi="Times New Roman" w:cs="Times New Roman"/>
          <w:sz w:val="24"/>
          <w:szCs w:val="24"/>
        </w:rPr>
        <w:t>подготовкой перехода</w:t>
      </w:r>
      <w:r w:rsidR="0001518B">
        <w:rPr>
          <w:rFonts w:ascii="Times New Roman" w:hAnsi="Times New Roman" w:cs="Times New Roman"/>
          <w:sz w:val="24"/>
          <w:szCs w:val="24"/>
        </w:rPr>
        <w:t xml:space="preserve"> на</w:t>
      </w:r>
      <w:r w:rsidR="001A6D93">
        <w:rPr>
          <w:rFonts w:ascii="Times New Roman" w:hAnsi="Times New Roman" w:cs="Times New Roman"/>
          <w:sz w:val="24"/>
          <w:szCs w:val="24"/>
        </w:rPr>
        <w:t xml:space="preserve"> новую информационную платформу</w:t>
      </w:r>
      <w:r w:rsidR="008F439D">
        <w:rPr>
          <w:rFonts w:ascii="Times New Roman" w:hAnsi="Times New Roman" w:cs="Times New Roman"/>
          <w:sz w:val="24"/>
          <w:szCs w:val="24"/>
        </w:rPr>
        <w:t xml:space="preserve"> «СОЛО»</w:t>
      </w:r>
      <w:r w:rsidR="008E240E">
        <w:rPr>
          <w:rFonts w:ascii="Times New Roman" w:hAnsi="Times New Roman" w:cs="Times New Roman"/>
          <w:sz w:val="24"/>
          <w:szCs w:val="24"/>
        </w:rPr>
        <w:t xml:space="preserve"> (Система образования Ленинградской области)</w:t>
      </w:r>
      <w:r w:rsidR="00726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 информационных технологий, обеспеченность образовательных учреждений современными </w:t>
      </w:r>
      <w:r w:rsidR="000A3632"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>
        <w:rPr>
          <w:rFonts w:ascii="Times New Roman" w:hAnsi="Times New Roman" w:cs="Times New Roman"/>
          <w:sz w:val="24"/>
          <w:szCs w:val="24"/>
        </w:rPr>
        <w:t>средствами и технологиями, включая Интернет-ресурс;</w:t>
      </w:r>
    </w:p>
    <w:p w:rsidR="00A91292" w:rsidRDefault="008007E0" w:rsidP="00732113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1">
        <w:rPr>
          <w:rFonts w:ascii="Times New Roman" w:hAnsi="Times New Roman" w:cs="Times New Roman"/>
          <w:i/>
          <w:sz w:val="24"/>
          <w:szCs w:val="24"/>
        </w:rPr>
        <w:lastRenderedPageBreak/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– привлечение науч</w:t>
      </w:r>
      <w:r w:rsidR="00C6160A">
        <w:rPr>
          <w:rFonts w:ascii="Times New Roman" w:hAnsi="Times New Roman" w:cs="Times New Roman"/>
          <w:sz w:val="24"/>
          <w:szCs w:val="24"/>
        </w:rPr>
        <w:t>ного потенциала,</w:t>
      </w:r>
      <w:r w:rsidR="00A91292">
        <w:rPr>
          <w:rFonts w:ascii="Times New Roman" w:hAnsi="Times New Roman" w:cs="Times New Roman"/>
          <w:sz w:val="24"/>
          <w:szCs w:val="24"/>
        </w:rPr>
        <w:t xml:space="preserve"> </w:t>
      </w:r>
      <w:r w:rsidR="00C6160A">
        <w:rPr>
          <w:rFonts w:ascii="Times New Roman" w:hAnsi="Times New Roman" w:cs="Times New Roman"/>
          <w:sz w:val="24"/>
          <w:szCs w:val="24"/>
        </w:rPr>
        <w:t>развитие сотрудничества, возможность совмещения</w:t>
      </w:r>
      <w:r w:rsidR="00597681">
        <w:rPr>
          <w:rFonts w:ascii="Times New Roman" w:hAnsi="Times New Roman" w:cs="Times New Roman"/>
          <w:sz w:val="24"/>
          <w:szCs w:val="24"/>
        </w:rPr>
        <w:t xml:space="preserve"> работы в </w:t>
      </w:r>
      <w:r w:rsidR="00ED436B">
        <w:rPr>
          <w:rFonts w:ascii="Times New Roman" w:hAnsi="Times New Roman" w:cs="Times New Roman"/>
          <w:sz w:val="24"/>
          <w:szCs w:val="24"/>
        </w:rPr>
        <w:t>Волховском филиале ФГБОУ</w:t>
      </w:r>
      <w:r w:rsidR="00ED436B" w:rsidRPr="00BA1B5B">
        <w:rPr>
          <w:rFonts w:ascii="Times New Roman" w:hAnsi="Times New Roman" w:cs="Times New Roman"/>
          <w:sz w:val="24"/>
          <w:szCs w:val="24"/>
        </w:rPr>
        <w:t xml:space="preserve"> </w:t>
      </w:r>
      <w:r w:rsidR="00ED436B">
        <w:rPr>
          <w:rFonts w:ascii="Times New Roman" w:hAnsi="Times New Roman" w:cs="Times New Roman"/>
          <w:sz w:val="24"/>
          <w:szCs w:val="24"/>
        </w:rPr>
        <w:t>«</w:t>
      </w:r>
      <w:r w:rsidR="00ED436B" w:rsidRPr="00BA1B5B">
        <w:rPr>
          <w:rFonts w:ascii="Times New Roman" w:hAnsi="Times New Roman" w:cs="Times New Roman"/>
          <w:sz w:val="24"/>
          <w:szCs w:val="24"/>
        </w:rPr>
        <w:t>РГПУ им. А.И. Герцена</w:t>
      </w:r>
      <w:r w:rsidR="00ED436B">
        <w:rPr>
          <w:rFonts w:ascii="Times New Roman" w:hAnsi="Times New Roman" w:cs="Times New Roman"/>
          <w:sz w:val="24"/>
          <w:szCs w:val="24"/>
        </w:rPr>
        <w:t xml:space="preserve">» и </w:t>
      </w:r>
      <w:r w:rsidR="00597681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E93163">
        <w:rPr>
          <w:rFonts w:ascii="Times New Roman" w:hAnsi="Times New Roman" w:cs="Times New Roman"/>
          <w:sz w:val="24"/>
          <w:szCs w:val="24"/>
        </w:rPr>
        <w:t xml:space="preserve"> (кадровый мультипликативный эффект)</w:t>
      </w:r>
      <w:r w:rsidR="003271C6">
        <w:rPr>
          <w:rFonts w:ascii="Times New Roman" w:hAnsi="Times New Roman" w:cs="Times New Roman"/>
          <w:sz w:val="24"/>
          <w:szCs w:val="24"/>
        </w:rPr>
        <w:t>;</w:t>
      </w:r>
    </w:p>
    <w:p w:rsidR="00C40FCC" w:rsidRPr="0099184B" w:rsidRDefault="003271C6" w:rsidP="000008E3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1">
        <w:rPr>
          <w:rFonts w:ascii="Times New Roman" w:hAnsi="Times New Roman" w:cs="Times New Roman"/>
          <w:i/>
          <w:sz w:val="24"/>
          <w:szCs w:val="24"/>
        </w:rPr>
        <w:t>сетевой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E6F02">
        <w:rPr>
          <w:rFonts w:ascii="Times New Roman" w:hAnsi="Times New Roman" w:cs="Times New Roman"/>
          <w:sz w:val="24"/>
          <w:szCs w:val="24"/>
        </w:rPr>
        <w:t>влияние</w:t>
      </w:r>
      <w:r w:rsidR="00ED436B">
        <w:rPr>
          <w:rFonts w:ascii="Times New Roman" w:hAnsi="Times New Roman" w:cs="Times New Roman"/>
          <w:sz w:val="24"/>
          <w:szCs w:val="24"/>
        </w:rPr>
        <w:t xml:space="preserve"> </w:t>
      </w:r>
      <w:r w:rsidR="004E6F02">
        <w:rPr>
          <w:rFonts w:ascii="Times New Roman" w:hAnsi="Times New Roman" w:cs="Times New Roman"/>
          <w:sz w:val="24"/>
          <w:szCs w:val="24"/>
        </w:rPr>
        <w:t>сложившейся инфраструктуры, партнерски</w:t>
      </w:r>
      <w:r w:rsidR="002A64CA">
        <w:rPr>
          <w:rFonts w:ascii="Times New Roman" w:hAnsi="Times New Roman" w:cs="Times New Roman"/>
          <w:sz w:val="24"/>
          <w:szCs w:val="24"/>
        </w:rPr>
        <w:t>х</w:t>
      </w:r>
      <w:r w:rsidR="004E6F02">
        <w:rPr>
          <w:rFonts w:ascii="Times New Roman" w:hAnsi="Times New Roman" w:cs="Times New Roman"/>
          <w:sz w:val="24"/>
          <w:szCs w:val="24"/>
        </w:rPr>
        <w:t xml:space="preserve"> отношений, социокуль</w:t>
      </w:r>
      <w:r w:rsidR="00ED436B">
        <w:rPr>
          <w:rFonts w:ascii="Times New Roman" w:hAnsi="Times New Roman" w:cs="Times New Roman"/>
          <w:sz w:val="24"/>
          <w:szCs w:val="24"/>
        </w:rPr>
        <w:t>турной образовательной среды на</w:t>
      </w:r>
      <w:r w:rsidR="002A64CA">
        <w:rPr>
          <w:rFonts w:ascii="Times New Roman" w:hAnsi="Times New Roman" w:cs="Times New Roman"/>
          <w:sz w:val="24"/>
          <w:szCs w:val="24"/>
        </w:rPr>
        <w:t xml:space="preserve"> сетевое взаимодействие </w:t>
      </w:r>
      <w:r w:rsidR="004E6F02">
        <w:rPr>
          <w:rFonts w:ascii="Times New Roman" w:hAnsi="Times New Roman" w:cs="Times New Roman"/>
          <w:sz w:val="24"/>
          <w:szCs w:val="24"/>
        </w:rPr>
        <w:t>общеобразовательных учреждений.</w:t>
      </w:r>
      <w:r w:rsidR="0099184B" w:rsidRPr="009918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25BD" w:rsidRPr="001E50CF" w:rsidRDefault="009D442D" w:rsidP="00844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0CF">
        <w:rPr>
          <w:rFonts w:ascii="Times New Roman" w:hAnsi="Times New Roman" w:cs="Times New Roman"/>
          <w:sz w:val="24"/>
          <w:szCs w:val="24"/>
        </w:rPr>
        <w:t>Внутренние условия и ресурсы.</w:t>
      </w:r>
    </w:p>
    <w:p w:rsidR="008125BD" w:rsidRDefault="000008E3" w:rsidP="0084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BD">
        <w:rPr>
          <w:rFonts w:ascii="Times New Roman" w:hAnsi="Times New Roman"/>
          <w:sz w:val="24"/>
          <w:szCs w:val="24"/>
        </w:rPr>
        <w:t>В образо</w:t>
      </w:r>
      <w:r w:rsidR="00726BF1">
        <w:rPr>
          <w:rFonts w:ascii="Times New Roman" w:hAnsi="Times New Roman"/>
          <w:sz w:val="24"/>
          <w:szCs w:val="24"/>
        </w:rPr>
        <w:t xml:space="preserve">вательной системе </w:t>
      </w:r>
      <w:r w:rsidR="00ED436B">
        <w:rPr>
          <w:rFonts w:ascii="Times New Roman" w:hAnsi="Times New Roman"/>
          <w:sz w:val="24"/>
          <w:szCs w:val="24"/>
        </w:rPr>
        <w:t>Волховского муниципального района</w:t>
      </w:r>
      <w:r w:rsidRPr="008125BD">
        <w:rPr>
          <w:rFonts w:ascii="Times New Roman" w:hAnsi="Times New Roman"/>
          <w:sz w:val="24"/>
          <w:szCs w:val="24"/>
        </w:rPr>
        <w:t xml:space="preserve"> гимназия представляет собой инновационное образовательное учреждение, которое:</w:t>
      </w:r>
    </w:p>
    <w:p w:rsidR="008125BD" w:rsidRDefault="008125BD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7CBF">
        <w:rPr>
          <w:rFonts w:ascii="Times New Roman" w:hAnsi="Times New Roman"/>
          <w:sz w:val="24"/>
          <w:szCs w:val="24"/>
        </w:rPr>
        <w:t xml:space="preserve">еализует </w:t>
      </w:r>
      <w:r w:rsidR="00ED436B">
        <w:rPr>
          <w:rFonts w:ascii="Times New Roman" w:hAnsi="Times New Roman"/>
          <w:sz w:val="24"/>
          <w:szCs w:val="24"/>
        </w:rPr>
        <w:t>основные образовательные</w:t>
      </w:r>
      <w:r w:rsidR="0053733A" w:rsidRPr="00F35998">
        <w:rPr>
          <w:rFonts w:ascii="Times New Roman" w:hAnsi="Times New Roman"/>
          <w:sz w:val="24"/>
          <w:szCs w:val="24"/>
        </w:rPr>
        <w:t xml:space="preserve"> програ</w:t>
      </w:r>
      <w:r>
        <w:rPr>
          <w:rFonts w:ascii="Times New Roman" w:hAnsi="Times New Roman"/>
          <w:sz w:val="24"/>
          <w:szCs w:val="24"/>
        </w:rPr>
        <w:t>ммы</w:t>
      </w:r>
      <w:r w:rsidR="0053733A">
        <w:rPr>
          <w:rFonts w:ascii="Times New Roman" w:hAnsi="Times New Roman"/>
          <w:sz w:val="24"/>
          <w:szCs w:val="24"/>
        </w:rPr>
        <w:t>, обеспечивающие</w:t>
      </w:r>
      <w:r w:rsidR="00ED436B">
        <w:rPr>
          <w:rFonts w:ascii="Times New Roman" w:hAnsi="Times New Roman"/>
          <w:sz w:val="24"/>
          <w:szCs w:val="24"/>
        </w:rPr>
        <w:t xml:space="preserve"> углубленное изучение английского языка (2 – 11 классы), русского языка (5 – 11 классы); </w:t>
      </w:r>
      <w:r w:rsidR="008447C9">
        <w:rPr>
          <w:rFonts w:ascii="Times New Roman" w:hAnsi="Times New Roman"/>
          <w:sz w:val="24"/>
          <w:szCs w:val="24"/>
        </w:rPr>
        <w:t>в соответствии с ФГОС СОО – гуманитарный, естественнонаучный, технический и социально-экономический профили обучения; индивидуальные образовательные маршруты.</w:t>
      </w:r>
      <w:r w:rsidR="00DC20BA">
        <w:rPr>
          <w:rFonts w:ascii="Times New Roman" w:hAnsi="Times New Roman"/>
          <w:sz w:val="24"/>
          <w:szCs w:val="24"/>
        </w:rPr>
        <w:t xml:space="preserve"> </w:t>
      </w:r>
    </w:p>
    <w:p w:rsidR="00DC20BA" w:rsidRDefault="008447C9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Административно-управленческим персоналом оптимизирую</w:t>
      </w:r>
      <w:r w:rsidR="00DC20B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="00DC20BA">
        <w:rPr>
          <w:rFonts w:ascii="Times New Roman" w:hAnsi="Times New Roman"/>
          <w:sz w:val="24"/>
          <w:szCs w:val="24"/>
        </w:rPr>
        <w:t xml:space="preserve"> условия</w:t>
      </w:r>
      <w:r w:rsidR="00FB7C73">
        <w:rPr>
          <w:rFonts w:ascii="Times New Roman" w:hAnsi="Times New Roman"/>
          <w:sz w:val="24"/>
          <w:szCs w:val="24"/>
        </w:rPr>
        <w:t xml:space="preserve"> (организационно-педагогические, нормативно-правовые, санитарно-гигиенические и др.) и ресурсы (кадровые, административно-управленческие, информационные, информационно-технологические, материально-технические и др.) для обеспечения качества образования, эффективности образовательной системы.</w:t>
      </w:r>
    </w:p>
    <w:p w:rsidR="008447C9" w:rsidRDefault="008447C9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Ожидаемым результатом оптимизации условий и ресурсов в новом здании гимназии </w:t>
      </w:r>
      <w:r w:rsidR="008D22E9">
        <w:rPr>
          <w:rFonts w:ascii="Times New Roman" w:hAnsi="Times New Roman"/>
          <w:sz w:val="24"/>
          <w:szCs w:val="24"/>
        </w:rPr>
        <w:t xml:space="preserve">станут </w:t>
      </w:r>
      <w:r>
        <w:rPr>
          <w:rFonts w:ascii="Times New Roman" w:hAnsi="Times New Roman"/>
          <w:sz w:val="24"/>
          <w:szCs w:val="24"/>
        </w:rPr>
        <w:t xml:space="preserve">стабильность результатов и рост достижений. </w:t>
      </w:r>
    </w:p>
    <w:p w:rsidR="001E50CF" w:rsidRDefault="001E50CF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Сильные стороны.</w:t>
      </w:r>
    </w:p>
    <w:p w:rsidR="005F4714" w:rsidRPr="00F22D6C" w:rsidRDefault="005F4714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D6C">
        <w:rPr>
          <w:rFonts w:ascii="Times New Roman" w:hAnsi="Times New Roman"/>
          <w:sz w:val="24"/>
          <w:szCs w:val="24"/>
        </w:rPr>
        <w:t>Гимназия имеет высокие показатели в достижении образовательных результатов</w:t>
      </w:r>
      <w:r w:rsidR="008D22E9" w:rsidRPr="00F22D6C">
        <w:rPr>
          <w:rFonts w:ascii="Times New Roman" w:hAnsi="Times New Roman"/>
          <w:sz w:val="24"/>
          <w:szCs w:val="24"/>
        </w:rPr>
        <w:t xml:space="preserve">, стабильно высокие </w:t>
      </w:r>
      <w:r w:rsidR="00291499" w:rsidRPr="00F22D6C">
        <w:rPr>
          <w:rFonts w:ascii="Times New Roman" w:hAnsi="Times New Roman"/>
          <w:sz w:val="24"/>
          <w:szCs w:val="24"/>
        </w:rPr>
        <w:t>рейтинговые позиции в муниципальной системе образования;</w:t>
      </w:r>
    </w:p>
    <w:p w:rsidR="001E50CF" w:rsidRPr="00F22D6C" w:rsidRDefault="001E50CF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D6C">
        <w:rPr>
          <w:rFonts w:ascii="Times New Roman" w:hAnsi="Times New Roman"/>
          <w:sz w:val="24"/>
          <w:szCs w:val="24"/>
        </w:rPr>
        <w:t xml:space="preserve"> работает по программам углубленного изучения русского и английского языков, на ст</w:t>
      </w:r>
      <w:r w:rsidR="008D22E9" w:rsidRPr="00F22D6C">
        <w:rPr>
          <w:rFonts w:ascii="Times New Roman" w:hAnsi="Times New Roman"/>
          <w:sz w:val="24"/>
          <w:szCs w:val="24"/>
        </w:rPr>
        <w:t>аршей ступени по  четырем профилям обучения</w:t>
      </w:r>
      <w:r w:rsidR="00291499" w:rsidRPr="00F22D6C">
        <w:rPr>
          <w:rFonts w:ascii="Times New Roman" w:hAnsi="Times New Roman"/>
          <w:sz w:val="24"/>
          <w:szCs w:val="24"/>
        </w:rPr>
        <w:t>;</w:t>
      </w:r>
    </w:p>
    <w:p w:rsidR="00291499" w:rsidRPr="00F22D6C" w:rsidRDefault="00B06388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D6C">
        <w:rPr>
          <w:rFonts w:ascii="Times New Roman" w:hAnsi="Times New Roman"/>
          <w:sz w:val="24"/>
          <w:szCs w:val="24"/>
        </w:rPr>
        <w:t>педаг</w:t>
      </w:r>
      <w:r w:rsidR="005F4714" w:rsidRPr="00F22D6C">
        <w:rPr>
          <w:rFonts w:ascii="Times New Roman" w:hAnsi="Times New Roman"/>
          <w:sz w:val="24"/>
          <w:szCs w:val="24"/>
        </w:rPr>
        <w:t>огичес</w:t>
      </w:r>
      <w:r w:rsidR="008D22E9" w:rsidRPr="00F22D6C">
        <w:rPr>
          <w:rFonts w:ascii="Times New Roman" w:hAnsi="Times New Roman"/>
          <w:sz w:val="24"/>
          <w:szCs w:val="24"/>
        </w:rPr>
        <w:t>кий коллектив</w:t>
      </w:r>
      <w:r w:rsidR="005F4714" w:rsidRPr="00F22D6C">
        <w:rPr>
          <w:rFonts w:ascii="Times New Roman" w:hAnsi="Times New Roman"/>
          <w:sz w:val="24"/>
          <w:szCs w:val="24"/>
        </w:rPr>
        <w:t xml:space="preserve"> характеризуется мобильностью к инновациям, синергетическим потенциалом, высокими профессиональными достижениями</w:t>
      </w:r>
      <w:r w:rsidR="00291499" w:rsidRPr="00F22D6C">
        <w:rPr>
          <w:rFonts w:ascii="Times New Roman" w:hAnsi="Times New Roman"/>
          <w:sz w:val="24"/>
          <w:szCs w:val="24"/>
        </w:rPr>
        <w:t>;</w:t>
      </w:r>
    </w:p>
    <w:p w:rsidR="005F4714" w:rsidRDefault="005F4714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D6C">
        <w:rPr>
          <w:rFonts w:ascii="Times New Roman" w:hAnsi="Times New Roman"/>
          <w:sz w:val="24"/>
          <w:szCs w:val="24"/>
        </w:rPr>
        <w:t>имеет положительный им</w:t>
      </w:r>
      <w:r w:rsidR="00291499" w:rsidRPr="00F22D6C">
        <w:rPr>
          <w:rFonts w:ascii="Times New Roman" w:hAnsi="Times New Roman"/>
          <w:sz w:val="24"/>
          <w:szCs w:val="24"/>
        </w:rPr>
        <w:t>идж среди участников образовательного процесса.</w:t>
      </w:r>
    </w:p>
    <w:p w:rsidR="00291499" w:rsidRDefault="00291499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Слабые стороны (проблемы).</w:t>
      </w:r>
    </w:p>
    <w:p w:rsidR="00195656" w:rsidRDefault="00195656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Гимназия временно территориально разобщена, что снижает эффект мобильности в исполнении оперативных решений;</w:t>
      </w:r>
    </w:p>
    <w:p w:rsidR="0044179E" w:rsidRDefault="0044179E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износ мебели, оборудования учебных кабинетов, </w:t>
      </w:r>
      <w:r w:rsidR="00DD4D4C">
        <w:rPr>
          <w:rFonts w:ascii="Times New Roman" w:hAnsi="Times New Roman"/>
          <w:sz w:val="24"/>
          <w:szCs w:val="24"/>
        </w:rPr>
        <w:t xml:space="preserve">удаленное расположение столовой, библиотеки,  </w:t>
      </w:r>
      <w:r>
        <w:rPr>
          <w:rFonts w:ascii="Times New Roman" w:hAnsi="Times New Roman"/>
          <w:sz w:val="24"/>
          <w:szCs w:val="24"/>
        </w:rPr>
        <w:t xml:space="preserve">другие проблемы временного пребывания на территории другого учреждения в течение длительного времени;  </w:t>
      </w:r>
    </w:p>
    <w:p w:rsidR="00195656" w:rsidRDefault="00195656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тенденция роста среднего возраста педагогических работников сохраняется, несмотря на пополнение педагогического ко</w:t>
      </w:r>
      <w:r w:rsidR="00DD4D4C">
        <w:rPr>
          <w:rFonts w:ascii="Times New Roman" w:hAnsi="Times New Roman"/>
          <w:sz w:val="24"/>
          <w:szCs w:val="24"/>
        </w:rPr>
        <w:t>ллектива молодыми специалистами.</w:t>
      </w:r>
    </w:p>
    <w:p w:rsidR="00DD4D4C" w:rsidRDefault="00DD4D4C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существующих проблем позволяет сделать вывод о том, что они носят временный характер и будут полностью решены с вводом в эксплуатацию нового здания гимназии.</w:t>
      </w:r>
    </w:p>
    <w:p w:rsidR="00195656" w:rsidRDefault="005D1423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Возможности.</w:t>
      </w:r>
    </w:p>
    <w:p w:rsidR="005D1423" w:rsidRDefault="000F5172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Кардинальное улучшение условий обучения, оснащение </w:t>
      </w:r>
      <w:r w:rsidR="005D1423">
        <w:rPr>
          <w:rFonts w:ascii="Times New Roman" w:hAnsi="Times New Roman"/>
          <w:sz w:val="24"/>
          <w:szCs w:val="24"/>
        </w:rPr>
        <w:t>современным ма</w:t>
      </w:r>
      <w:r>
        <w:rPr>
          <w:rFonts w:ascii="Times New Roman" w:hAnsi="Times New Roman"/>
          <w:sz w:val="24"/>
          <w:szCs w:val="24"/>
        </w:rPr>
        <w:t xml:space="preserve">териально-техническим оборудованием </w:t>
      </w:r>
      <w:r w:rsidR="005D1423">
        <w:rPr>
          <w:rFonts w:ascii="Times New Roman" w:hAnsi="Times New Roman"/>
          <w:sz w:val="24"/>
          <w:szCs w:val="24"/>
        </w:rPr>
        <w:t xml:space="preserve">учебных кабинетов, </w:t>
      </w:r>
      <w:r>
        <w:rPr>
          <w:rFonts w:ascii="Times New Roman" w:hAnsi="Times New Roman"/>
          <w:sz w:val="24"/>
          <w:szCs w:val="24"/>
        </w:rPr>
        <w:t xml:space="preserve">актового зала, </w:t>
      </w:r>
      <w:r w:rsidR="005D1423">
        <w:rPr>
          <w:rFonts w:ascii="Times New Roman" w:hAnsi="Times New Roman"/>
          <w:sz w:val="24"/>
          <w:szCs w:val="24"/>
        </w:rPr>
        <w:t>спортзалов, библиотеки, др. специализированных  помещений;</w:t>
      </w:r>
    </w:p>
    <w:p w:rsidR="005D1423" w:rsidRDefault="005D1423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профессиональной компетенции педагогических работников через различные формы </w:t>
      </w:r>
      <w:r w:rsidR="000F5172">
        <w:rPr>
          <w:rFonts w:ascii="Times New Roman" w:hAnsi="Times New Roman"/>
          <w:sz w:val="24"/>
          <w:szCs w:val="24"/>
        </w:rPr>
        <w:t>организации деятельности</w:t>
      </w:r>
      <w:r w:rsidR="00386D04">
        <w:rPr>
          <w:rFonts w:ascii="Times New Roman" w:hAnsi="Times New Roman"/>
          <w:sz w:val="24"/>
          <w:szCs w:val="24"/>
        </w:rPr>
        <w:t xml:space="preserve"> (курсы, семинары, вебинары и т.п.)</w:t>
      </w:r>
      <w:r w:rsidR="00496CD1">
        <w:rPr>
          <w:rFonts w:ascii="Times New Roman" w:hAnsi="Times New Roman"/>
          <w:sz w:val="24"/>
          <w:szCs w:val="24"/>
        </w:rPr>
        <w:t xml:space="preserve"> с целью повышения эффектив</w:t>
      </w:r>
      <w:r w:rsidR="00386D04">
        <w:rPr>
          <w:rFonts w:ascii="Times New Roman" w:hAnsi="Times New Roman"/>
          <w:sz w:val="24"/>
          <w:szCs w:val="24"/>
        </w:rPr>
        <w:t>ности образовательного процесса,</w:t>
      </w:r>
      <w:r w:rsidR="00496CD1">
        <w:rPr>
          <w:rFonts w:ascii="Times New Roman" w:hAnsi="Times New Roman"/>
          <w:sz w:val="24"/>
          <w:szCs w:val="24"/>
        </w:rPr>
        <w:t xml:space="preserve"> качества, получаемых в обучении результатов</w:t>
      </w:r>
      <w:r>
        <w:rPr>
          <w:rFonts w:ascii="Times New Roman" w:hAnsi="Times New Roman"/>
          <w:sz w:val="24"/>
          <w:szCs w:val="24"/>
        </w:rPr>
        <w:t>;</w:t>
      </w:r>
    </w:p>
    <w:p w:rsidR="00496CD1" w:rsidRDefault="00496CD1" w:rsidP="008447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наиболее благоприятных условий для обеспечения гибкости содержания обучения, индивидуальных потребностей личности,  личностных учебных достижений;</w:t>
      </w:r>
    </w:p>
    <w:p w:rsidR="00291499" w:rsidRDefault="005D1423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системы работы с одаренными детьми через сложившуюся п</w:t>
      </w:r>
      <w:r w:rsidR="000F5172">
        <w:rPr>
          <w:rFonts w:ascii="Times New Roman" w:hAnsi="Times New Roman"/>
          <w:sz w:val="24"/>
          <w:szCs w:val="24"/>
        </w:rPr>
        <w:t xml:space="preserve">рактику </w:t>
      </w:r>
      <w:r w:rsidR="00496CD1">
        <w:rPr>
          <w:rFonts w:ascii="Times New Roman" w:hAnsi="Times New Roman"/>
          <w:sz w:val="24"/>
          <w:szCs w:val="24"/>
        </w:rPr>
        <w:t>тьюторских учебных курсов</w:t>
      </w:r>
      <w:r w:rsidR="000F5172">
        <w:rPr>
          <w:rFonts w:ascii="Times New Roman" w:hAnsi="Times New Roman"/>
          <w:sz w:val="24"/>
          <w:szCs w:val="24"/>
        </w:rPr>
        <w:t>, участия в олимпиадах</w:t>
      </w:r>
      <w:r w:rsidR="00386D04">
        <w:rPr>
          <w:rFonts w:ascii="Times New Roman" w:hAnsi="Times New Roman"/>
          <w:sz w:val="24"/>
          <w:szCs w:val="24"/>
        </w:rPr>
        <w:t xml:space="preserve">, </w:t>
      </w:r>
      <w:r w:rsidR="000F5172">
        <w:rPr>
          <w:rFonts w:ascii="Times New Roman" w:hAnsi="Times New Roman"/>
          <w:sz w:val="24"/>
          <w:szCs w:val="24"/>
        </w:rPr>
        <w:t>конференциях</w:t>
      </w:r>
      <w:r w:rsidR="00386D04">
        <w:rPr>
          <w:rFonts w:ascii="Times New Roman" w:hAnsi="Times New Roman"/>
          <w:sz w:val="24"/>
          <w:szCs w:val="24"/>
        </w:rPr>
        <w:t xml:space="preserve"> и т.д</w:t>
      </w:r>
      <w:r w:rsidR="00496CD1">
        <w:rPr>
          <w:rFonts w:ascii="Times New Roman" w:hAnsi="Times New Roman"/>
          <w:sz w:val="24"/>
          <w:szCs w:val="24"/>
        </w:rPr>
        <w:t>.</w:t>
      </w:r>
    </w:p>
    <w:p w:rsidR="00BE3754" w:rsidRDefault="00BE3754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Угрозы.</w:t>
      </w:r>
    </w:p>
    <w:p w:rsidR="000A5C8E" w:rsidRDefault="001A4C3F" w:rsidP="00844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2016 года </w:t>
      </w:r>
      <w:r w:rsidR="00726BF1">
        <w:rPr>
          <w:rFonts w:ascii="Times New Roman" w:hAnsi="Times New Roman"/>
          <w:sz w:val="24"/>
          <w:szCs w:val="24"/>
        </w:rPr>
        <w:t xml:space="preserve"> - </w:t>
      </w:r>
      <w:r w:rsidR="00386D04">
        <w:rPr>
          <w:rFonts w:ascii="Times New Roman" w:hAnsi="Times New Roman"/>
          <w:sz w:val="24"/>
          <w:szCs w:val="24"/>
        </w:rPr>
        <w:t>с</w:t>
      </w:r>
      <w:r w:rsidR="000A5C8E">
        <w:rPr>
          <w:rFonts w:ascii="Times New Roman" w:hAnsi="Times New Roman"/>
          <w:sz w:val="24"/>
          <w:szCs w:val="24"/>
        </w:rPr>
        <w:t>охранност</w:t>
      </w:r>
      <w:r>
        <w:rPr>
          <w:rFonts w:ascii="Times New Roman" w:hAnsi="Times New Roman"/>
          <w:sz w:val="24"/>
          <w:szCs w:val="24"/>
        </w:rPr>
        <w:t>ь</w:t>
      </w:r>
      <w:r w:rsidR="000A5C8E">
        <w:rPr>
          <w:rFonts w:ascii="Times New Roman" w:hAnsi="Times New Roman"/>
          <w:sz w:val="24"/>
          <w:szCs w:val="24"/>
        </w:rPr>
        <w:t xml:space="preserve"> контингента </w:t>
      </w:r>
      <w:r w:rsidR="00386D04">
        <w:rPr>
          <w:rFonts w:ascii="Times New Roman" w:hAnsi="Times New Roman"/>
          <w:sz w:val="24"/>
          <w:szCs w:val="24"/>
        </w:rPr>
        <w:t>учителей и об</w:t>
      </w:r>
      <w:r w:rsidR="000A5C8E">
        <w:rPr>
          <w:rFonts w:ascii="Times New Roman" w:hAnsi="Times New Roman"/>
          <w:sz w:val="24"/>
          <w:szCs w:val="24"/>
        </w:rPr>
        <w:t>уча</w:t>
      </w:r>
      <w:r w:rsidR="00386D04">
        <w:rPr>
          <w:rFonts w:ascii="Times New Roman" w:hAnsi="Times New Roman"/>
          <w:sz w:val="24"/>
          <w:szCs w:val="24"/>
        </w:rPr>
        <w:t>ющихся в период</w:t>
      </w:r>
      <w:r w:rsidR="000A5C8E">
        <w:rPr>
          <w:rFonts w:ascii="Times New Roman" w:hAnsi="Times New Roman"/>
          <w:sz w:val="24"/>
          <w:szCs w:val="24"/>
        </w:rPr>
        <w:t xml:space="preserve"> </w:t>
      </w:r>
      <w:r w:rsidR="004D1EE6">
        <w:rPr>
          <w:rFonts w:ascii="Times New Roman" w:hAnsi="Times New Roman"/>
          <w:sz w:val="24"/>
          <w:szCs w:val="24"/>
        </w:rPr>
        <w:t>времен</w:t>
      </w:r>
      <w:r w:rsidR="00386D04">
        <w:rPr>
          <w:rFonts w:ascii="Times New Roman" w:hAnsi="Times New Roman"/>
          <w:sz w:val="24"/>
          <w:szCs w:val="24"/>
        </w:rPr>
        <w:t>ного пребывания  5 – 11 классов на территории  другой организации</w:t>
      </w:r>
      <w:r w:rsidR="004D1EE6">
        <w:rPr>
          <w:rFonts w:ascii="Times New Roman" w:hAnsi="Times New Roman"/>
          <w:sz w:val="24"/>
          <w:szCs w:val="24"/>
        </w:rPr>
        <w:t>.</w:t>
      </w:r>
      <w:r w:rsidR="000A5C8E">
        <w:rPr>
          <w:rFonts w:ascii="Times New Roman" w:hAnsi="Times New Roman"/>
          <w:sz w:val="24"/>
          <w:szCs w:val="24"/>
        </w:rPr>
        <w:t xml:space="preserve">   </w:t>
      </w:r>
    </w:p>
    <w:p w:rsidR="00882000" w:rsidRPr="00430178" w:rsidRDefault="00882000" w:rsidP="0088200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78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сред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0178">
        <w:rPr>
          <w:rFonts w:ascii="Times New Roman" w:hAnsi="Times New Roman" w:cs="Times New Roman"/>
          <w:sz w:val="24"/>
          <w:szCs w:val="24"/>
        </w:rPr>
        <w:t>.</w:t>
      </w:r>
    </w:p>
    <w:p w:rsidR="00882000" w:rsidRPr="00430178" w:rsidRDefault="00882000" w:rsidP="0088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78">
        <w:rPr>
          <w:rFonts w:ascii="Times New Roman" w:hAnsi="Times New Roman" w:cs="Times New Roman"/>
          <w:sz w:val="24"/>
          <w:szCs w:val="24"/>
        </w:rPr>
        <w:t>Гимназия располагает материально-технической базой, обеспечивающей необходимые условия для организации учебно-воспитательного процесса, развития способностей и накл</w:t>
      </w:r>
      <w:r>
        <w:rPr>
          <w:rFonts w:ascii="Times New Roman" w:hAnsi="Times New Roman" w:cs="Times New Roman"/>
          <w:sz w:val="24"/>
          <w:szCs w:val="24"/>
        </w:rPr>
        <w:t>онностей учащихся (на 01.09.2019 г. 490 обучающихся 1 – 11 классов</w:t>
      </w:r>
      <w:r w:rsidRPr="00430178">
        <w:rPr>
          <w:rFonts w:ascii="Times New Roman" w:hAnsi="Times New Roman" w:cs="Times New Roman"/>
          <w:sz w:val="24"/>
          <w:szCs w:val="24"/>
        </w:rPr>
        <w:t>):</w:t>
      </w:r>
    </w:p>
    <w:p w:rsidR="00882000" w:rsidRPr="00430178" w:rsidRDefault="00882000" w:rsidP="0088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  <w:r w:rsidRPr="00430178">
        <w:rPr>
          <w:rFonts w:ascii="Times New Roman" w:hAnsi="Times New Roman" w:cs="Times New Roman"/>
          <w:sz w:val="24"/>
          <w:szCs w:val="24"/>
        </w:rPr>
        <w:t xml:space="preserve"> учебных корпуса с перспективой строительства нового здания гимназии;</w:t>
      </w:r>
    </w:p>
    <w:p w:rsidR="00882000" w:rsidRPr="00430178" w:rsidRDefault="00882000" w:rsidP="0088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78">
        <w:rPr>
          <w:rFonts w:ascii="Times New Roman" w:hAnsi="Times New Roman" w:cs="Times New Roman"/>
          <w:sz w:val="24"/>
          <w:szCs w:val="24"/>
        </w:rPr>
        <w:t xml:space="preserve">видео- и аудиоаппаратура в учебных кабинетах английского </w:t>
      </w:r>
      <w:r>
        <w:rPr>
          <w:rFonts w:ascii="Times New Roman" w:hAnsi="Times New Roman" w:cs="Times New Roman"/>
          <w:sz w:val="24"/>
          <w:szCs w:val="24"/>
        </w:rPr>
        <w:t xml:space="preserve">языка, литературы, музыки, </w:t>
      </w:r>
      <w:r w:rsidRPr="00430178">
        <w:rPr>
          <w:rFonts w:ascii="Times New Roman" w:hAnsi="Times New Roman" w:cs="Times New Roman"/>
          <w:sz w:val="24"/>
          <w:szCs w:val="24"/>
        </w:rPr>
        <w:t>начальных классов;</w:t>
      </w:r>
    </w:p>
    <w:p w:rsidR="00882000" w:rsidRPr="00430178" w:rsidRDefault="00882000" w:rsidP="0088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78">
        <w:rPr>
          <w:rFonts w:ascii="Times New Roman" w:hAnsi="Times New Roman" w:cs="Times New Roman"/>
          <w:sz w:val="24"/>
          <w:szCs w:val="24"/>
        </w:rPr>
        <w:t>2 компьютерных класса;</w:t>
      </w:r>
    </w:p>
    <w:p w:rsidR="00882000" w:rsidRPr="00430178" w:rsidRDefault="00882000" w:rsidP="0088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78">
        <w:rPr>
          <w:rFonts w:ascii="Times New Roman" w:hAnsi="Times New Roman" w:cs="Times New Roman"/>
          <w:sz w:val="24"/>
          <w:szCs w:val="24"/>
        </w:rPr>
        <w:t>39 компьютеров;</w:t>
      </w:r>
    </w:p>
    <w:p w:rsidR="00882000" w:rsidRPr="00430178" w:rsidRDefault="00882000" w:rsidP="0088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78">
        <w:rPr>
          <w:rFonts w:ascii="Times New Roman" w:hAnsi="Times New Roman" w:cs="Times New Roman"/>
          <w:sz w:val="24"/>
          <w:szCs w:val="24"/>
        </w:rPr>
        <w:t>21 мультимедийных проекторов;</w:t>
      </w:r>
    </w:p>
    <w:p w:rsidR="00882000" w:rsidRPr="00430178" w:rsidRDefault="00882000" w:rsidP="0088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78">
        <w:rPr>
          <w:rFonts w:ascii="Times New Roman" w:hAnsi="Times New Roman" w:cs="Times New Roman"/>
          <w:sz w:val="24"/>
          <w:szCs w:val="24"/>
        </w:rPr>
        <w:t xml:space="preserve">10  интерактивных досок; </w:t>
      </w:r>
    </w:p>
    <w:p w:rsidR="00882000" w:rsidRPr="00430178" w:rsidRDefault="00882000" w:rsidP="0088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78">
        <w:rPr>
          <w:rFonts w:ascii="Times New Roman" w:hAnsi="Times New Roman" w:cs="Times New Roman"/>
          <w:sz w:val="24"/>
          <w:szCs w:val="24"/>
        </w:rPr>
        <w:t>библиотека с большим фондом учебной, справочной и художественной литературы, медиатекой;</w:t>
      </w:r>
    </w:p>
    <w:p w:rsidR="00882000" w:rsidRDefault="00882000" w:rsidP="0088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спортивный, актовый залы используются на основе договора о сотрудничестве в условиях временного нахождения 5 – 11 классов по адресу ведения образовательной деятельности: Кировский проспект, д. 36.</w:t>
      </w:r>
    </w:p>
    <w:p w:rsidR="00882000" w:rsidRPr="00882000" w:rsidRDefault="00882000" w:rsidP="0088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AE" w:rsidRPr="002A38AE" w:rsidRDefault="002A38AE" w:rsidP="008447C9">
      <w:pPr>
        <w:pStyle w:val="4"/>
        <w:numPr>
          <w:ilvl w:val="0"/>
          <w:numId w:val="34"/>
        </w:numPr>
        <w:spacing w:before="0" w:line="360" w:lineRule="auto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A38A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Технологии обучения.</w:t>
      </w:r>
    </w:p>
    <w:p w:rsidR="002A38AE" w:rsidRPr="002A38AE" w:rsidRDefault="002A38AE" w:rsidP="008447C9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Для достижения высокого качества учебных достижений учителя гимназии апробируют и используют наиболее оптимальные и результативные технологии обучения.</w:t>
      </w:r>
    </w:p>
    <w:p w:rsidR="002A38AE" w:rsidRPr="002A38AE" w:rsidRDefault="002A38AE" w:rsidP="0084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lastRenderedPageBreak/>
        <w:t>По инновационному потенциалу технологии обучения, применяемые учителями гимназии, относятся преимущественно к разряду модификационных. Модификационные нововведения связаны с видоизменением, модернизацией, рационализацией того, что имеет аналог или прототип.</w:t>
      </w:r>
    </w:p>
    <w:p w:rsidR="002A38AE" w:rsidRPr="002A38AE" w:rsidRDefault="002A38AE" w:rsidP="0084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Классификация и схема инновационных технологий, применяемых учителями, на ра</w:t>
      </w:r>
      <w:r w:rsidR="00984818">
        <w:rPr>
          <w:rFonts w:ascii="Times New Roman" w:hAnsi="Times New Roman" w:cs="Times New Roman"/>
          <w:sz w:val="24"/>
          <w:szCs w:val="24"/>
        </w:rPr>
        <w:t xml:space="preserve">зличных ступенях обучения </w:t>
      </w:r>
      <w:r w:rsidRPr="002A38AE">
        <w:rPr>
          <w:rFonts w:ascii="Times New Roman" w:hAnsi="Times New Roman" w:cs="Times New Roman"/>
          <w:sz w:val="24"/>
          <w:szCs w:val="24"/>
        </w:rPr>
        <w:t>показывают, что учителям</w:t>
      </w:r>
      <w:r>
        <w:rPr>
          <w:rFonts w:ascii="Times New Roman" w:hAnsi="Times New Roman" w:cs="Times New Roman"/>
          <w:sz w:val="24"/>
          <w:szCs w:val="24"/>
        </w:rPr>
        <w:t xml:space="preserve">и начальных классов </w:t>
      </w:r>
      <w:r w:rsidRPr="002A38AE">
        <w:rPr>
          <w:rFonts w:ascii="Times New Roman" w:hAnsi="Times New Roman" w:cs="Times New Roman"/>
          <w:sz w:val="24"/>
          <w:szCs w:val="24"/>
        </w:rPr>
        <w:t xml:space="preserve"> используются: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AE">
        <w:rPr>
          <w:rFonts w:ascii="Times New Roman" w:hAnsi="Times New Roman" w:cs="Times New Roman"/>
          <w:sz w:val="24"/>
          <w:szCs w:val="24"/>
        </w:rPr>
        <w:t>технологии развивающего обучения Д. Б. Эльконина-В.В.Давыдова и Л.В.Занкова,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AE">
        <w:rPr>
          <w:rFonts w:ascii="Times New Roman" w:hAnsi="Times New Roman" w:cs="Times New Roman"/>
          <w:sz w:val="24"/>
          <w:szCs w:val="24"/>
        </w:rPr>
        <w:t>т</w:t>
      </w:r>
      <w:r w:rsidR="00984818">
        <w:rPr>
          <w:rFonts w:ascii="Times New Roman" w:hAnsi="Times New Roman" w:cs="Times New Roman"/>
          <w:sz w:val="24"/>
          <w:szCs w:val="24"/>
        </w:rPr>
        <w:t>ехнология индивидуализированного обучения</w:t>
      </w:r>
      <w:r w:rsidRPr="002A38AE">
        <w:rPr>
          <w:rFonts w:ascii="Times New Roman" w:hAnsi="Times New Roman" w:cs="Times New Roman"/>
          <w:sz w:val="24"/>
          <w:szCs w:val="24"/>
        </w:rPr>
        <w:t xml:space="preserve"> (личн</w:t>
      </w:r>
      <w:r w:rsidR="00F235EF">
        <w:rPr>
          <w:rFonts w:ascii="Times New Roman" w:hAnsi="Times New Roman" w:cs="Times New Roman"/>
          <w:sz w:val="24"/>
          <w:szCs w:val="24"/>
        </w:rPr>
        <w:t>остно-ориентированное обучение)</w:t>
      </w:r>
      <w:r w:rsidRPr="002A3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AE">
        <w:rPr>
          <w:rFonts w:ascii="Times New Roman" w:hAnsi="Times New Roman" w:cs="Times New Roman"/>
          <w:sz w:val="24"/>
          <w:szCs w:val="24"/>
        </w:rPr>
        <w:t>технология активных форм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C3F">
        <w:rPr>
          <w:rFonts w:ascii="Times New Roman" w:hAnsi="Times New Roman" w:cs="Times New Roman"/>
          <w:sz w:val="24"/>
          <w:szCs w:val="24"/>
        </w:rPr>
        <w:t>технологии моделирования, конструирования, проектной деятельности</w:t>
      </w:r>
      <w:r w:rsidR="00F235EF">
        <w:rPr>
          <w:rFonts w:ascii="Times New Roman" w:hAnsi="Times New Roman" w:cs="Times New Roman"/>
          <w:sz w:val="24"/>
          <w:szCs w:val="24"/>
        </w:rPr>
        <w:t>, информационно-коммуникационные</w:t>
      </w:r>
      <w:r w:rsidRPr="002A38A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2A38AE" w:rsidRPr="002A38AE" w:rsidRDefault="00F235EF" w:rsidP="0084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</w:t>
      </w:r>
      <w:r w:rsidR="002A38AE" w:rsidRPr="002A38AE">
        <w:rPr>
          <w:rFonts w:ascii="Times New Roman" w:hAnsi="Times New Roman" w:cs="Times New Roman"/>
          <w:sz w:val="24"/>
          <w:szCs w:val="24"/>
        </w:rPr>
        <w:t xml:space="preserve"> учителями применяются технологии развивающего и разноуровневого обучения, технология полного усвоен</w:t>
      </w:r>
      <w:r>
        <w:rPr>
          <w:rFonts w:ascii="Times New Roman" w:hAnsi="Times New Roman" w:cs="Times New Roman"/>
          <w:sz w:val="24"/>
          <w:szCs w:val="24"/>
        </w:rPr>
        <w:t xml:space="preserve">ия знаний, </w:t>
      </w:r>
      <w:r w:rsidRPr="002A38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ехнология индивидуализированного обучения</w:t>
      </w:r>
      <w:r w:rsidRPr="002A38AE">
        <w:rPr>
          <w:rFonts w:ascii="Times New Roman" w:hAnsi="Times New Roman" w:cs="Times New Roman"/>
          <w:sz w:val="24"/>
          <w:szCs w:val="24"/>
        </w:rPr>
        <w:t xml:space="preserve"> (личностно-ориентированное обучение),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AE">
        <w:rPr>
          <w:rFonts w:ascii="Times New Roman" w:hAnsi="Times New Roman" w:cs="Times New Roman"/>
          <w:sz w:val="24"/>
          <w:szCs w:val="24"/>
        </w:rPr>
        <w:t>технология ко</w:t>
      </w:r>
      <w:r>
        <w:rPr>
          <w:rFonts w:ascii="Times New Roman" w:hAnsi="Times New Roman" w:cs="Times New Roman"/>
          <w:sz w:val="24"/>
          <w:szCs w:val="24"/>
        </w:rPr>
        <w:t>ллективной мыследеятельности (КСО</w:t>
      </w:r>
      <w:r w:rsidRPr="002A38AE">
        <w:rPr>
          <w:rFonts w:ascii="Times New Roman" w:hAnsi="Times New Roman" w:cs="Times New Roman"/>
          <w:sz w:val="24"/>
          <w:szCs w:val="24"/>
        </w:rPr>
        <w:t>)</w:t>
      </w:r>
      <w:r w:rsidR="002A38AE" w:rsidRPr="002A38AE">
        <w:rPr>
          <w:rFonts w:ascii="Times New Roman" w:hAnsi="Times New Roman" w:cs="Times New Roman"/>
          <w:sz w:val="24"/>
          <w:szCs w:val="24"/>
        </w:rPr>
        <w:t>, технология обучения с применением опорных сигналов, конспектов и блок-схем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2A38AE" w:rsidRPr="002A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технологии моделирования, конструирования, проектной деятельности; </w:t>
      </w:r>
      <w:r w:rsidRPr="002A38AE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38AE">
        <w:rPr>
          <w:rFonts w:ascii="Times New Roman" w:hAnsi="Times New Roman" w:cs="Times New Roman"/>
          <w:sz w:val="24"/>
          <w:szCs w:val="24"/>
        </w:rPr>
        <w:t xml:space="preserve"> деятельностного обучения, </w:t>
      </w:r>
      <w:r w:rsidR="002A38AE" w:rsidRPr="002A38AE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</w:t>
      </w:r>
      <w:r>
        <w:rPr>
          <w:rFonts w:ascii="Times New Roman" w:hAnsi="Times New Roman" w:cs="Times New Roman"/>
          <w:sz w:val="24"/>
          <w:szCs w:val="24"/>
        </w:rPr>
        <w:t>гии.</w:t>
      </w:r>
    </w:p>
    <w:p w:rsidR="002A38AE" w:rsidRPr="002A38AE" w:rsidRDefault="002A38AE" w:rsidP="0084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Спектр, применяемых учителями эффективных технологий о</w:t>
      </w:r>
      <w:r w:rsidR="00F235EF">
        <w:rPr>
          <w:rFonts w:ascii="Times New Roman" w:hAnsi="Times New Roman" w:cs="Times New Roman"/>
          <w:sz w:val="24"/>
          <w:szCs w:val="24"/>
        </w:rPr>
        <w:t xml:space="preserve">бучения, расширяется на </w:t>
      </w:r>
      <w:r w:rsidRPr="002A38AE">
        <w:rPr>
          <w:rFonts w:ascii="Times New Roman" w:hAnsi="Times New Roman" w:cs="Times New Roman"/>
          <w:sz w:val="24"/>
          <w:szCs w:val="24"/>
        </w:rPr>
        <w:t xml:space="preserve">ступени </w:t>
      </w:r>
      <w:r w:rsidR="00F235EF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2A38AE">
        <w:rPr>
          <w:rFonts w:ascii="Times New Roman" w:hAnsi="Times New Roman" w:cs="Times New Roman"/>
          <w:sz w:val="24"/>
          <w:szCs w:val="24"/>
        </w:rPr>
        <w:t>. К перечисленным выше технологиям и системам обучения дополняются такие,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AE">
        <w:rPr>
          <w:rFonts w:ascii="Times New Roman" w:hAnsi="Times New Roman" w:cs="Times New Roman"/>
          <w:sz w:val="24"/>
          <w:szCs w:val="24"/>
        </w:rPr>
        <w:t>социально - коммуникативная (дискуссии, свободные формы обобщения),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AE">
        <w:rPr>
          <w:rFonts w:ascii="Times New Roman" w:hAnsi="Times New Roman" w:cs="Times New Roman"/>
          <w:sz w:val="24"/>
          <w:szCs w:val="24"/>
        </w:rPr>
        <w:t>лекционно - семинарская,</w:t>
      </w:r>
      <w:r>
        <w:rPr>
          <w:rFonts w:ascii="Times New Roman" w:hAnsi="Times New Roman" w:cs="Times New Roman"/>
          <w:sz w:val="24"/>
          <w:szCs w:val="24"/>
        </w:rPr>
        <w:t xml:space="preserve"> технология модульного обучения, технология дистанционного обучения</w:t>
      </w:r>
      <w:r w:rsidR="00713A45">
        <w:rPr>
          <w:rFonts w:ascii="Times New Roman" w:hAnsi="Times New Roman" w:cs="Times New Roman"/>
          <w:sz w:val="24"/>
          <w:szCs w:val="24"/>
        </w:rPr>
        <w:t>, проектирование, конструирование, учебное исследование, научное исследование, система творческих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AE">
        <w:rPr>
          <w:rFonts w:ascii="Times New Roman" w:hAnsi="Times New Roman" w:cs="Times New Roman"/>
          <w:sz w:val="24"/>
          <w:szCs w:val="24"/>
        </w:rPr>
        <w:t>и др.</w:t>
      </w:r>
    </w:p>
    <w:p w:rsidR="00713A45" w:rsidRDefault="002A38AE" w:rsidP="0084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Анализ совокупности применяемых технологий и систем обучения позволяет сделать выводы об ориентирах и инновационной деятельности гимназии: очевидной является интерактивная направленность инновационного обучения, в гносеологическом аспекте, рассматриваемая в сочетании  отношений обучающих и обучаемых по принципу "субъект - объект" и "субъект - субъект".   В перспективе особое внимание будет уделяться применению в учебном процессе информационно-коммуникационных технологий, технологий деятельностного обучения, позволя</w:t>
      </w:r>
      <w:r w:rsidR="00713A45">
        <w:rPr>
          <w:rFonts w:ascii="Times New Roman" w:hAnsi="Times New Roman" w:cs="Times New Roman"/>
          <w:sz w:val="24"/>
          <w:szCs w:val="24"/>
        </w:rPr>
        <w:t>ющих интенсифицировать переход</w:t>
      </w:r>
      <w:r w:rsidRPr="002A38AE">
        <w:rPr>
          <w:rFonts w:ascii="Times New Roman" w:hAnsi="Times New Roman" w:cs="Times New Roman"/>
          <w:sz w:val="24"/>
          <w:szCs w:val="24"/>
        </w:rPr>
        <w:t xml:space="preserve"> к д</w:t>
      </w:r>
      <w:r w:rsidR="00713A45">
        <w:rPr>
          <w:rFonts w:ascii="Times New Roman" w:hAnsi="Times New Roman" w:cs="Times New Roman"/>
          <w:sz w:val="24"/>
          <w:szCs w:val="24"/>
        </w:rPr>
        <w:t>еятельностной парадигме</w:t>
      </w:r>
      <w:r w:rsidRPr="002A38AE">
        <w:rPr>
          <w:rFonts w:ascii="Times New Roman" w:hAnsi="Times New Roman" w:cs="Times New Roman"/>
          <w:sz w:val="24"/>
          <w:szCs w:val="24"/>
        </w:rPr>
        <w:t xml:space="preserve">. С целью обучения  детей с развитыми интеллектуальными способностями и повышенным интересом к </w:t>
      </w:r>
      <w:r>
        <w:rPr>
          <w:rFonts w:ascii="Times New Roman" w:hAnsi="Times New Roman" w:cs="Times New Roman"/>
          <w:sz w:val="24"/>
          <w:szCs w:val="24"/>
        </w:rPr>
        <w:t>обучению будет развиваться тьюто</w:t>
      </w:r>
      <w:r w:rsidRPr="002A38AE">
        <w:rPr>
          <w:rFonts w:ascii="Times New Roman" w:hAnsi="Times New Roman" w:cs="Times New Roman"/>
          <w:sz w:val="24"/>
          <w:szCs w:val="24"/>
        </w:rPr>
        <w:t xml:space="preserve">рство (индивидуальное обучение в системе «учитель </w:t>
      </w:r>
      <w:r w:rsidR="00713A45">
        <w:rPr>
          <w:rFonts w:ascii="Times New Roman" w:hAnsi="Times New Roman" w:cs="Times New Roman"/>
          <w:sz w:val="24"/>
          <w:szCs w:val="24"/>
        </w:rPr>
        <w:t xml:space="preserve">– ученик»). </w:t>
      </w:r>
    </w:p>
    <w:p w:rsidR="00F71BF9" w:rsidRPr="002A38AE" w:rsidRDefault="00F71BF9" w:rsidP="0084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78" w:rsidRDefault="005F4D78" w:rsidP="008447C9">
      <w:pPr>
        <w:pStyle w:val="a3"/>
        <w:numPr>
          <w:ilvl w:val="0"/>
          <w:numId w:val="3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Технологии управления. Лидирующая роль руководства в развитии гимназии.</w:t>
      </w:r>
    </w:p>
    <w:p w:rsidR="00D21804" w:rsidRPr="00D21804" w:rsidRDefault="00CD4A23" w:rsidP="0084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эффективности управления в гимназии применяются такие управленческие технологии, как программно-целевое управление,</w:t>
      </w:r>
      <w:r w:rsidR="005D01D7">
        <w:rPr>
          <w:rFonts w:ascii="Times New Roman" w:hAnsi="Times New Roman" w:cs="Times New Roman"/>
          <w:sz w:val="24"/>
          <w:szCs w:val="24"/>
        </w:rPr>
        <w:t xml:space="preserve"> </w:t>
      </w:r>
      <w:r w:rsidR="00D21804">
        <w:rPr>
          <w:rFonts w:ascii="Times New Roman" w:hAnsi="Times New Roman" w:cs="Times New Roman"/>
          <w:sz w:val="24"/>
          <w:szCs w:val="24"/>
        </w:rPr>
        <w:t>и</w:t>
      </w:r>
      <w:r w:rsidR="00D21804" w:rsidRPr="002A38AE">
        <w:rPr>
          <w:rFonts w:ascii="Times New Roman" w:hAnsi="Times New Roman" w:cs="Times New Roman"/>
          <w:sz w:val="24"/>
          <w:szCs w:val="24"/>
        </w:rPr>
        <w:t>нформационно-коммуникационные технологии</w:t>
      </w:r>
      <w:r w:rsidR="00D21804">
        <w:rPr>
          <w:rFonts w:ascii="Times New Roman" w:hAnsi="Times New Roman" w:cs="Times New Roman"/>
          <w:sz w:val="24"/>
          <w:szCs w:val="24"/>
        </w:rPr>
        <w:t xml:space="preserve"> </w:t>
      </w:r>
      <w:r w:rsidR="005D01D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="005D01D7" w:rsidRPr="002A38AE">
        <w:rPr>
          <w:rFonts w:ascii="Times New Roman" w:hAnsi="Times New Roman" w:cs="Times New Roman"/>
          <w:sz w:val="24"/>
          <w:szCs w:val="24"/>
        </w:rPr>
        <w:t>проектирование,</w:t>
      </w:r>
      <w:r w:rsidR="005D01D7">
        <w:rPr>
          <w:rFonts w:ascii="Times New Roman" w:hAnsi="Times New Roman" w:cs="Times New Roman"/>
          <w:sz w:val="24"/>
          <w:szCs w:val="24"/>
        </w:rPr>
        <w:t xml:space="preserve"> м</w:t>
      </w:r>
      <w:r w:rsidR="005D01D7" w:rsidRPr="002A38AE">
        <w:rPr>
          <w:rFonts w:ascii="Times New Roman" w:hAnsi="Times New Roman" w:cs="Times New Roman"/>
          <w:sz w:val="24"/>
          <w:szCs w:val="24"/>
        </w:rPr>
        <w:t>ногоперспективное планирование (планирование вариативных перспектив),</w:t>
      </w:r>
      <w:r w:rsidR="005D01D7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5D01D7" w:rsidRPr="002A38AE">
        <w:rPr>
          <w:rFonts w:ascii="Times New Roman" w:hAnsi="Times New Roman" w:cs="Times New Roman"/>
          <w:sz w:val="24"/>
          <w:szCs w:val="24"/>
        </w:rPr>
        <w:t>по результатам деятельности,</w:t>
      </w:r>
      <w:r w:rsidR="005D01D7">
        <w:rPr>
          <w:rFonts w:ascii="Times New Roman" w:hAnsi="Times New Roman" w:cs="Times New Roman"/>
          <w:sz w:val="24"/>
          <w:szCs w:val="24"/>
        </w:rPr>
        <w:t xml:space="preserve"> и</w:t>
      </w:r>
      <w:r w:rsidR="005D01D7" w:rsidRPr="002A38AE">
        <w:rPr>
          <w:rFonts w:ascii="Times New Roman" w:hAnsi="Times New Roman" w:cs="Times New Roman"/>
          <w:sz w:val="24"/>
          <w:szCs w:val="24"/>
        </w:rPr>
        <w:t>нформационно-управленческий мониторинг,</w:t>
      </w:r>
      <w:r w:rsidR="005D01D7">
        <w:rPr>
          <w:rFonts w:ascii="Times New Roman" w:hAnsi="Times New Roman" w:cs="Times New Roman"/>
          <w:sz w:val="24"/>
          <w:szCs w:val="24"/>
        </w:rPr>
        <w:t xml:space="preserve"> т</w:t>
      </w:r>
      <w:r w:rsidR="005D01D7" w:rsidRPr="002A38AE">
        <w:rPr>
          <w:rFonts w:ascii="Times New Roman" w:hAnsi="Times New Roman" w:cs="Times New Roman"/>
          <w:sz w:val="24"/>
          <w:szCs w:val="24"/>
        </w:rPr>
        <w:t>ехноло</w:t>
      </w:r>
      <w:r w:rsidR="00AC0FE4">
        <w:rPr>
          <w:rFonts w:ascii="Times New Roman" w:hAnsi="Times New Roman" w:cs="Times New Roman"/>
          <w:sz w:val="24"/>
          <w:szCs w:val="24"/>
        </w:rPr>
        <w:t>гия  контроля и инспектирования</w:t>
      </w:r>
      <w:r w:rsidR="00D21804" w:rsidRPr="00D21804">
        <w:rPr>
          <w:rFonts w:ascii="Times New Roman" w:hAnsi="Times New Roman" w:cs="Times New Roman"/>
          <w:sz w:val="24"/>
          <w:szCs w:val="24"/>
        </w:rPr>
        <w:t>.</w:t>
      </w:r>
    </w:p>
    <w:p w:rsidR="002A38AE" w:rsidRPr="002A38AE" w:rsidRDefault="002A38AE" w:rsidP="008447C9">
      <w:pPr>
        <w:pStyle w:val="a6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Определение приоритетов, разработка целей и принципов образовательной деятельности происходит на основе общей политики гимназии, концептуальных идей, целей (задач) и направлений развития.</w:t>
      </w:r>
    </w:p>
    <w:p w:rsidR="002A38AE" w:rsidRPr="002A38AE" w:rsidRDefault="002A38AE" w:rsidP="0084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 xml:space="preserve">Стратегия развития качественно обновленного образования направлена на динамичное развитие процессов по обновлению содержания и технологий образования. </w:t>
      </w:r>
      <w:r w:rsidR="00617C7A">
        <w:rPr>
          <w:rFonts w:ascii="Times New Roman" w:hAnsi="Times New Roman" w:cs="Times New Roman"/>
          <w:sz w:val="24"/>
          <w:szCs w:val="24"/>
        </w:rPr>
        <w:t>Обновление содержания образования</w:t>
      </w:r>
      <w:r w:rsidRPr="002A38AE">
        <w:rPr>
          <w:rFonts w:ascii="Times New Roman" w:hAnsi="Times New Roman" w:cs="Times New Roman"/>
          <w:sz w:val="24"/>
          <w:szCs w:val="24"/>
        </w:rPr>
        <w:t xml:space="preserve"> с точки зрения управления образовательной политикой в идеологическом а</w:t>
      </w:r>
      <w:r w:rsidR="00617C7A">
        <w:rPr>
          <w:rFonts w:ascii="Times New Roman" w:hAnsi="Times New Roman" w:cs="Times New Roman"/>
          <w:sz w:val="24"/>
          <w:szCs w:val="24"/>
        </w:rPr>
        <w:t xml:space="preserve">спекте должно быть направлено </w:t>
      </w:r>
      <w:r w:rsidRPr="002A38AE">
        <w:rPr>
          <w:rFonts w:ascii="Times New Roman" w:hAnsi="Times New Roman" w:cs="Times New Roman"/>
          <w:sz w:val="24"/>
          <w:szCs w:val="24"/>
        </w:rPr>
        <w:t>на использование в полной мере потенциала образования для консолидации общества, сохранения нации, ее генофонда, обеспечения устойчивого, динамичного развития российского общества</w:t>
      </w:r>
      <w:r w:rsidR="00617C7A">
        <w:rPr>
          <w:rFonts w:ascii="Times New Roman" w:hAnsi="Times New Roman" w:cs="Times New Roman"/>
          <w:sz w:val="24"/>
          <w:szCs w:val="24"/>
        </w:rPr>
        <w:t>.</w:t>
      </w:r>
      <w:r w:rsidRPr="002A38AE">
        <w:rPr>
          <w:rFonts w:ascii="Times New Roman" w:hAnsi="Times New Roman" w:cs="Times New Roman"/>
          <w:sz w:val="24"/>
          <w:szCs w:val="24"/>
        </w:rPr>
        <w:t xml:space="preserve"> Использование потенциала образования на благо общества в образовательной деятельности гимназии относ</w:t>
      </w:r>
      <w:r w:rsidR="00617C7A">
        <w:rPr>
          <w:rFonts w:ascii="Times New Roman" w:hAnsi="Times New Roman" w:cs="Times New Roman"/>
          <w:sz w:val="24"/>
          <w:szCs w:val="24"/>
        </w:rPr>
        <w:t xml:space="preserve">иться к стратегической цели, так </w:t>
      </w:r>
      <w:r w:rsidRPr="002A38AE">
        <w:rPr>
          <w:rFonts w:ascii="Times New Roman" w:hAnsi="Times New Roman" w:cs="Times New Roman"/>
          <w:sz w:val="24"/>
          <w:szCs w:val="24"/>
        </w:rPr>
        <w:t>к</w:t>
      </w:r>
      <w:r w:rsidR="00617C7A">
        <w:rPr>
          <w:rFonts w:ascii="Times New Roman" w:hAnsi="Times New Roman" w:cs="Times New Roman"/>
          <w:sz w:val="24"/>
          <w:szCs w:val="24"/>
        </w:rPr>
        <w:t>ак</w:t>
      </w:r>
      <w:r w:rsidRPr="002A38AE">
        <w:rPr>
          <w:rFonts w:ascii="Times New Roman" w:hAnsi="Times New Roman" w:cs="Times New Roman"/>
          <w:sz w:val="24"/>
          <w:szCs w:val="24"/>
        </w:rPr>
        <w:t xml:space="preserve"> лежит в основе обучения, воспитания и развития личности.</w:t>
      </w:r>
    </w:p>
    <w:p w:rsidR="002A38AE" w:rsidRPr="002A38AE" w:rsidRDefault="002A38AE" w:rsidP="008447C9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 xml:space="preserve">Лидирующая роль руководства гимназии </w:t>
      </w:r>
      <w:r w:rsidR="006926D5">
        <w:rPr>
          <w:rFonts w:ascii="Times New Roman" w:hAnsi="Times New Roman" w:cs="Times New Roman"/>
          <w:sz w:val="24"/>
          <w:szCs w:val="24"/>
        </w:rPr>
        <w:t>должна состоять</w:t>
      </w:r>
      <w:r w:rsidRPr="002A38AE">
        <w:rPr>
          <w:rFonts w:ascii="Times New Roman" w:hAnsi="Times New Roman" w:cs="Times New Roman"/>
          <w:sz w:val="24"/>
          <w:szCs w:val="24"/>
        </w:rPr>
        <w:t xml:space="preserve"> в управлении качеством образования, эффективном использовании ресурсного обеспечения в достижении основополагающих целей, задач и направлений образовательной деятельности. В </w:t>
      </w:r>
      <w:r w:rsidR="00AC0FE4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2A38AE">
        <w:rPr>
          <w:rFonts w:ascii="Times New Roman" w:hAnsi="Times New Roman" w:cs="Times New Roman"/>
          <w:sz w:val="24"/>
          <w:szCs w:val="24"/>
        </w:rPr>
        <w:t>гимназ</w:t>
      </w:r>
      <w:r w:rsidR="00AC0FE4">
        <w:rPr>
          <w:rFonts w:ascii="Times New Roman" w:hAnsi="Times New Roman" w:cs="Times New Roman"/>
          <w:sz w:val="24"/>
          <w:szCs w:val="24"/>
        </w:rPr>
        <w:t>ии применяется одна из наиболее оптимальных технологических схем</w:t>
      </w:r>
      <w:r w:rsidRPr="002A38AE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AC0FE4">
        <w:rPr>
          <w:rFonts w:ascii="Times New Roman" w:hAnsi="Times New Roman" w:cs="Times New Roman"/>
          <w:sz w:val="24"/>
          <w:szCs w:val="24"/>
        </w:rPr>
        <w:t xml:space="preserve">схема - </w:t>
      </w:r>
      <w:r w:rsidRPr="002A38AE">
        <w:rPr>
          <w:rFonts w:ascii="Times New Roman" w:hAnsi="Times New Roman" w:cs="Times New Roman"/>
          <w:sz w:val="24"/>
          <w:szCs w:val="24"/>
        </w:rPr>
        <w:t>«цель – процесс –</w:t>
      </w:r>
      <w:r w:rsidR="00AC0FE4">
        <w:rPr>
          <w:rFonts w:ascii="Times New Roman" w:hAnsi="Times New Roman" w:cs="Times New Roman"/>
          <w:sz w:val="24"/>
          <w:szCs w:val="24"/>
        </w:rPr>
        <w:t xml:space="preserve"> результат». Важность </w:t>
      </w:r>
      <w:r w:rsidR="00AC0FE4" w:rsidRPr="002A38AE">
        <w:rPr>
          <w:rFonts w:ascii="Times New Roman" w:hAnsi="Times New Roman" w:cs="Times New Roman"/>
          <w:sz w:val="24"/>
          <w:szCs w:val="24"/>
        </w:rPr>
        <w:t>процесс</w:t>
      </w:r>
      <w:r w:rsidR="00AC0FE4">
        <w:rPr>
          <w:rFonts w:ascii="Times New Roman" w:hAnsi="Times New Roman" w:cs="Times New Roman"/>
          <w:sz w:val="24"/>
          <w:szCs w:val="24"/>
        </w:rPr>
        <w:t>а</w:t>
      </w:r>
      <w:r w:rsidR="00AC0FE4" w:rsidRPr="002A38AE">
        <w:rPr>
          <w:rFonts w:ascii="Times New Roman" w:hAnsi="Times New Roman" w:cs="Times New Roman"/>
          <w:sz w:val="24"/>
          <w:szCs w:val="24"/>
        </w:rPr>
        <w:t xml:space="preserve"> от постановки целей до получения ожидаемых результатов</w:t>
      </w:r>
      <w:r w:rsidR="006926D5">
        <w:rPr>
          <w:rFonts w:ascii="Times New Roman" w:hAnsi="Times New Roman" w:cs="Times New Roman"/>
          <w:sz w:val="24"/>
          <w:szCs w:val="24"/>
        </w:rPr>
        <w:t xml:space="preserve"> обусловлена и тем</w:t>
      </w:r>
      <w:r w:rsidR="00AC0FE4">
        <w:rPr>
          <w:rFonts w:ascii="Times New Roman" w:hAnsi="Times New Roman" w:cs="Times New Roman"/>
          <w:sz w:val="24"/>
          <w:szCs w:val="24"/>
        </w:rPr>
        <w:t xml:space="preserve">, что </w:t>
      </w:r>
      <w:r w:rsidR="006926D5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2A38AE">
        <w:rPr>
          <w:rFonts w:ascii="Times New Roman" w:hAnsi="Times New Roman" w:cs="Times New Roman"/>
          <w:sz w:val="24"/>
          <w:szCs w:val="24"/>
        </w:rPr>
        <w:t xml:space="preserve">для образования характерна и наиболее выражена ситуация детерминационной неопределенности, когда в противовес поставленным целям достигается неожидаемый результат. </w:t>
      </w:r>
      <w:r w:rsidR="00AC0FE4">
        <w:rPr>
          <w:rFonts w:ascii="Times New Roman" w:hAnsi="Times New Roman" w:cs="Times New Roman"/>
          <w:sz w:val="24"/>
          <w:szCs w:val="24"/>
        </w:rPr>
        <w:t>В этой связи</w:t>
      </w:r>
      <w:r w:rsidR="00945703">
        <w:rPr>
          <w:rFonts w:ascii="Times New Roman" w:hAnsi="Times New Roman" w:cs="Times New Roman"/>
          <w:sz w:val="24"/>
          <w:szCs w:val="24"/>
        </w:rPr>
        <w:t>,</w:t>
      </w:r>
      <w:r w:rsidR="00AC0FE4">
        <w:rPr>
          <w:rFonts w:ascii="Times New Roman" w:hAnsi="Times New Roman" w:cs="Times New Roman"/>
          <w:sz w:val="24"/>
          <w:szCs w:val="24"/>
        </w:rPr>
        <w:t xml:space="preserve"> </w:t>
      </w:r>
      <w:r w:rsidR="00945703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AC0FE4">
        <w:rPr>
          <w:rFonts w:ascii="Times New Roman" w:hAnsi="Times New Roman" w:cs="Times New Roman"/>
          <w:sz w:val="24"/>
          <w:szCs w:val="24"/>
        </w:rPr>
        <w:t>м</w:t>
      </w:r>
      <w:r w:rsidR="00945703">
        <w:rPr>
          <w:rFonts w:ascii="Times New Roman" w:hAnsi="Times New Roman" w:cs="Times New Roman"/>
          <w:sz w:val="24"/>
          <w:szCs w:val="24"/>
        </w:rPr>
        <w:t>ногоперспективного планирования</w:t>
      </w:r>
      <w:r w:rsidR="00AC0FE4" w:rsidRPr="002A38AE">
        <w:rPr>
          <w:rFonts w:ascii="Times New Roman" w:hAnsi="Times New Roman" w:cs="Times New Roman"/>
          <w:sz w:val="24"/>
          <w:szCs w:val="24"/>
        </w:rPr>
        <w:t xml:space="preserve"> (планирование вариативных перспектив)</w:t>
      </w:r>
      <w:r w:rsidR="00945703">
        <w:rPr>
          <w:rFonts w:ascii="Times New Roman" w:hAnsi="Times New Roman" w:cs="Times New Roman"/>
          <w:sz w:val="24"/>
          <w:szCs w:val="24"/>
        </w:rPr>
        <w:t xml:space="preserve"> позволяет гибко реагировать на возможные отклонения получаемых результатов от ожидаемых (планируемых). </w:t>
      </w:r>
      <w:r w:rsidR="00AC0FE4">
        <w:rPr>
          <w:rFonts w:ascii="Times New Roman" w:hAnsi="Times New Roman" w:cs="Times New Roman"/>
          <w:sz w:val="24"/>
          <w:szCs w:val="24"/>
        </w:rPr>
        <w:t xml:space="preserve"> </w:t>
      </w:r>
      <w:r w:rsidR="00945703">
        <w:rPr>
          <w:rFonts w:ascii="Times New Roman" w:hAnsi="Times New Roman" w:cs="Times New Roman"/>
          <w:sz w:val="24"/>
          <w:szCs w:val="24"/>
        </w:rPr>
        <w:t xml:space="preserve">Лидирующая роль руководства гимназии </w:t>
      </w:r>
      <w:r w:rsidRPr="002A38AE">
        <w:rPr>
          <w:rFonts w:ascii="Times New Roman" w:hAnsi="Times New Roman" w:cs="Times New Roman"/>
          <w:sz w:val="24"/>
          <w:szCs w:val="24"/>
        </w:rPr>
        <w:t>отождествляется с управленческими действиями или функциями</w:t>
      </w:r>
      <w:r w:rsidR="00945703">
        <w:rPr>
          <w:rFonts w:ascii="Times New Roman" w:hAnsi="Times New Roman" w:cs="Times New Roman"/>
          <w:sz w:val="24"/>
          <w:szCs w:val="24"/>
        </w:rPr>
        <w:t xml:space="preserve">, </w:t>
      </w:r>
      <w:r w:rsidR="00945703" w:rsidRPr="002A38AE">
        <w:rPr>
          <w:rFonts w:ascii="Times New Roman" w:hAnsi="Times New Roman" w:cs="Times New Roman"/>
          <w:sz w:val="24"/>
          <w:szCs w:val="24"/>
        </w:rPr>
        <w:t xml:space="preserve">обеспечивающими системность и последовательность управления </w:t>
      </w:r>
      <w:r w:rsidRPr="002A38AE">
        <w:rPr>
          <w:rFonts w:ascii="Times New Roman" w:hAnsi="Times New Roman" w:cs="Times New Roman"/>
          <w:sz w:val="24"/>
          <w:szCs w:val="24"/>
        </w:rPr>
        <w:t xml:space="preserve">(контроль, анализ, оценка, корректировка, прогноз, проектирование и др.). </w:t>
      </w:r>
      <w:r w:rsidR="00F649E3">
        <w:rPr>
          <w:rFonts w:ascii="Times New Roman" w:hAnsi="Times New Roman" w:cs="Times New Roman"/>
          <w:sz w:val="24"/>
          <w:szCs w:val="24"/>
        </w:rPr>
        <w:t>С точки зрения выбора стратегических направлений развития образовательной системы, л</w:t>
      </w:r>
      <w:r w:rsidRPr="002A38AE">
        <w:rPr>
          <w:rFonts w:ascii="Times New Roman" w:hAnsi="Times New Roman" w:cs="Times New Roman"/>
          <w:sz w:val="24"/>
          <w:szCs w:val="24"/>
        </w:rPr>
        <w:t xml:space="preserve">идирующая роль руководства гимназии должна состоять: </w:t>
      </w:r>
    </w:p>
    <w:p w:rsidR="002A38AE" w:rsidRPr="002A38AE" w:rsidRDefault="002A38AE" w:rsidP="008447C9">
      <w:pPr>
        <w:pStyle w:val="ad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lastRenderedPageBreak/>
        <w:t>в организации созидательной, продуктивной деятельности всех сторон учебно-воспитательного процесса «ученики – учителя – родители», основанной на синергетическом стиле взаимоотношений, когнетивности (согласованности) целей в достижении разносторонних образовательных результатов;</w:t>
      </w:r>
    </w:p>
    <w:p w:rsidR="002A38AE" w:rsidRPr="002A38AE" w:rsidRDefault="002A38AE" w:rsidP="008447C9">
      <w:pPr>
        <w:pStyle w:val="ad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в создании оптимальных условий для развития индивидуальных способностей, склонностей, творческого потенциала, познавательной и исследовательской деятельности, профессионального роста педагогических работников гимназии;</w:t>
      </w:r>
    </w:p>
    <w:p w:rsidR="002A38AE" w:rsidRPr="002A38AE" w:rsidRDefault="002A38AE" w:rsidP="008447C9">
      <w:pPr>
        <w:pStyle w:val="ad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в обеспечении (разработке, инициировании внедрения, апробации, адаптации и</w:t>
      </w:r>
      <w:r w:rsidR="00F649E3">
        <w:rPr>
          <w:rFonts w:ascii="Times New Roman" w:hAnsi="Times New Roman" w:cs="Times New Roman"/>
          <w:sz w:val="24"/>
          <w:szCs w:val="24"/>
        </w:rPr>
        <w:t xml:space="preserve"> пр.) инновационных процессов качественного обновления</w:t>
      </w:r>
      <w:r w:rsidRPr="002A38AE">
        <w:rPr>
          <w:rFonts w:ascii="Times New Roman" w:hAnsi="Times New Roman" w:cs="Times New Roman"/>
          <w:sz w:val="24"/>
          <w:szCs w:val="24"/>
        </w:rPr>
        <w:t xml:space="preserve"> со</w:t>
      </w:r>
      <w:r w:rsidR="00F649E3">
        <w:rPr>
          <w:rFonts w:ascii="Times New Roman" w:hAnsi="Times New Roman" w:cs="Times New Roman"/>
          <w:sz w:val="24"/>
          <w:szCs w:val="24"/>
        </w:rPr>
        <w:t>держания, технологий обучения и</w:t>
      </w:r>
      <w:r w:rsidRPr="002A38AE">
        <w:rPr>
          <w:rFonts w:ascii="Times New Roman" w:hAnsi="Times New Roman" w:cs="Times New Roman"/>
          <w:sz w:val="24"/>
          <w:szCs w:val="24"/>
        </w:rPr>
        <w:t xml:space="preserve"> управления образовательной системой;</w:t>
      </w:r>
    </w:p>
    <w:p w:rsidR="002A38AE" w:rsidRPr="002A38AE" w:rsidRDefault="009F2F8A" w:rsidP="008447C9">
      <w:pPr>
        <w:pStyle w:val="ad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оптимальном сочетании</w:t>
      </w:r>
      <w:r w:rsidR="00F6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принципов индивидуализации, </w:t>
      </w:r>
      <w:r w:rsidR="002A38AE" w:rsidRPr="002A38AE">
        <w:rPr>
          <w:rFonts w:ascii="Times New Roman" w:hAnsi="Times New Roman" w:cs="Times New Roman"/>
          <w:sz w:val="24"/>
          <w:szCs w:val="24"/>
        </w:rPr>
        <w:t xml:space="preserve">дифференциации, </w:t>
      </w:r>
      <w:r>
        <w:rPr>
          <w:rFonts w:ascii="Times New Roman" w:hAnsi="Times New Roman" w:cs="Times New Roman"/>
          <w:sz w:val="24"/>
          <w:szCs w:val="24"/>
        </w:rPr>
        <w:t xml:space="preserve">вариативности, </w:t>
      </w:r>
      <w:r w:rsidR="002A38AE" w:rsidRPr="002A38AE">
        <w:rPr>
          <w:rFonts w:ascii="Times New Roman" w:hAnsi="Times New Roman" w:cs="Times New Roman"/>
          <w:sz w:val="24"/>
          <w:szCs w:val="24"/>
        </w:rPr>
        <w:t>интегративн</w:t>
      </w:r>
      <w:r>
        <w:rPr>
          <w:rFonts w:ascii="Times New Roman" w:hAnsi="Times New Roman" w:cs="Times New Roman"/>
          <w:sz w:val="24"/>
          <w:szCs w:val="24"/>
        </w:rPr>
        <w:t>ости и универсализации образовательного процесса</w:t>
      </w:r>
      <w:r w:rsidR="002A38AE" w:rsidRPr="002A38AE">
        <w:rPr>
          <w:rFonts w:ascii="Times New Roman" w:hAnsi="Times New Roman" w:cs="Times New Roman"/>
          <w:sz w:val="24"/>
          <w:szCs w:val="24"/>
        </w:rPr>
        <w:t>;</w:t>
      </w:r>
    </w:p>
    <w:p w:rsidR="002A38AE" w:rsidRPr="002A38AE" w:rsidRDefault="00CA2858" w:rsidP="008447C9">
      <w:pPr>
        <w:pStyle w:val="ad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разработке к</w:t>
      </w:r>
      <w:r w:rsidR="00BF1929">
        <w:rPr>
          <w:rFonts w:ascii="Times New Roman" w:hAnsi="Times New Roman" w:cs="Times New Roman"/>
          <w:sz w:val="24"/>
          <w:szCs w:val="24"/>
        </w:rPr>
        <w:t>валитативной</w:t>
      </w:r>
      <w:r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2A38AE" w:rsidRPr="002A38AE">
        <w:rPr>
          <w:rFonts w:ascii="Times New Roman" w:hAnsi="Times New Roman" w:cs="Times New Roman"/>
          <w:sz w:val="24"/>
          <w:szCs w:val="24"/>
        </w:rPr>
        <w:t xml:space="preserve"> стимулирования и поощрения (морального, материального) педагогических работников и учащихся гимназии за кач</w:t>
      </w:r>
      <w:r w:rsidR="00BF1929">
        <w:rPr>
          <w:rFonts w:ascii="Times New Roman" w:hAnsi="Times New Roman" w:cs="Times New Roman"/>
          <w:sz w:val="24"/>
          <w:szCs w:val="24"/>
        </w:rPr>
        <w:t>ество образовательных</w:t>
      </w:r>
      <w:r w:rsidR="002A38AE" w:rsidRPr="002A38AE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2A38AE" w:rsidRPr="002A38AE" w:rsidRDefault="002A38AE" w:rsidP="008447C9">
      <w:pPr>
        <w:pStyle w:val="ad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в пропаганде здорового образа жизни.</w:t>
      </w:r>
    </w:p>
    <w:p w:rsidR="004D727D" w:rsidRDefault="002A38AE" w:rsidP="0084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Руков</w:t>
      </w:r>
      <w:r w:rsidR="00B00CF7">
        <w:rPr>
          <w:rFonts w:ascii="Times New Roman" w:hAnsi="Times New Roman" w:cs="Times New Roman"/>
          <w:sz w:val="24"/>
          <w:szCs w:val="24"/>
        </w:rPr>
        <w:t xml:space="preserve">одством, психологом, социальным педагогом, специалистом по </w:t>
      </w:r>
      <w:r w:rsidR="00B00CF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A38AE">
        <w:rPr>
          <w:rFonts w:ascii="Times New Roman" w:hAnsi="Times New Roman" w:cs="Times New Roman"/>
          <w:sz w:val="24"/>
          <w:szCs w:val="24"/>
        </w:rPr>
        <w:t xml:space="preserve"> проводится целенаправленная работа по определению потребностей и ожидан</w:t>
      </w:r>
      <w:r w:rsidR="006926D5">
        <w:rPr>
          <w:rFonts w:ascii="Times New Roman" w:hAnsi="Times New Roman" w:cs="Times New Roman"/>
          <w:sz w:val="24"/>
          <w:szCs w:val="24"/>
        </w:rPr>
        <w:t>ий всех сторон учебно-воспитательного процесса</w:t>
      </w:r>
      <w:r w:rsidRPr="002A38AE">
        <w:rPr>
          <w:rFonts w:ascii="Times New Roman" w:hAnsi="Times New Roman" w:cs="Times New Roman"/>
          <w:sz w:val="24"/>
          <w:szCs w:val="24"/>
        </w:rPr>
        <w:t xml:space="preserve"> в целях разработки стратегии качественно обновленного образования. В гимназии разработаны и применяются на практике системы оценки информационно-управленческого мониторинга, обеспечивающие управление своевременной, качественной и объективной информацией о состоянии процессов, лежащих в основе </w:t>
      </w:r>
      <w:r w:rsidR="00B00CF7">
        <w:rPr>
          <w:rFonts w:ascii="Times New Roman" w:hAnsi="Times New Roman" w:cs="Times New Roman"/>
          <w:sz w:val="24"/>
          <w:szCs w:val="24"/>
        </w:rPr>
        <w:t>образовательной деятельности. Данные и</w:t>
      </w:r>
      <w:r w:rsidRPr="002A38AE">
        <w:rPr>
          <w:rFonts w:ascii="Times New Roman" w:hAnsi="Times New Roman" w:cs="Times New Roman"/>
          <w:sz w:val="24"/>
          <w:szCs w:val="24"/>
        </w:rPr>
        <w:t>нформационно-а</w:t>
      </w:r>
      <w:r w:rsidR="00B00CF7">
        <w:rPr>
          <w:rFonts w:ascii="Times New Roman" w:hAnsi="Times New Roman" w:cs="Times New Roman"/>
          <w:sz w:val="24"/>
          <w:szCs w:val="24"/>
        </w:rPr>
        <w:t>налитического справочника, ежегодно обновляемые на базе мониторинга, позволяю</w:t>
      </w:r>
      <w:r w:rsidRPr="002A38AE">
        <w:rPr>
          <w:rFonts w:ascii="Times New Roman" w:hAnsi="Times New Roman" w:cs="Times New Roman"/>
          <w:sz w:val="24"/>
          <w:szCs w:val="24"/>
        </w:rPr>
        <w:t>т анализиро</w:t>
      </w:r>
      <w:r w:rsidR="00B00CF7">
        <w:rPr>
          <w:rFonts w:ascii="Times New Roman" w:hAnsi="Times New Roman" w:cs="Times New Roman"/>
          <w:sz w:val="24"/>
          <w:szCs w:val="24"/>
        </w:rPr>
        <w:t>вать и оценивать результаты</w:t>
      </w:r>
      <w:r w:rsidRPr="002A38AE">
        <w:rPr>
          <w:rFonts w:ascii="Times New Roman" w:hAnsi="Times New Roman" w:cs="Times New Roman"/>
          <w:sz w:val="24"/>
          <w:szCs w:val="24"/>
        </w:rPr>
        <w:t xml:space="preserve">; динамику, тенденции и прогноз развития эффективности образовательной </w:t>
      </w:r>
      <w:r w:rsidR="00B00CF7">
        <w:rPr>
          <w:rFonts w:ascii="Times New Roman" w:hAnsi="Times New Roman" w:cs="Times New Roman"/>
          <w:sz w:val="24"/>
          <w:szCs w:val="24"/>
        </w:rPr>
        <w:t>деятельности</w:t>
      </w:r>
      <w:r w:rsidRPr="002A3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9D9" w:rsidRDefault="00FE6E99" w:rsidP="00225C6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A38AE" w:rsidRPr="002A38AE">
        <w:rPr>
          <w:rFonts w:ascii="Times New Roman" w:hAnsi="Times New Roman" w:cs="Times New Roman"/>
          <w:sz w:val="24"/>
          <w:szCs w:val="24"/>
        </w:rPr>
        <w:t>информации, получаемой по каналам информационного обеспечения (мониторинг</w:t>
      </w:r>
      <w:r w:rsidR="00B63AB5">
        <w:rPr>
          <w:rFonts w:ascii="Times New Roman" w:hAnsi="Times New Roman" w:cs="Times New Roman"/>
          <w:sz w:val="24"/>
          <w:szCs w:val="24"/>
        </w:rPr>
        <w:t>и - внешний</w:t>
      </w:r>
      <w:r w:rsidR="002A38AE" w:rsidRPr="002A38AE">
        <w:rPr>
          <w:rFonts w:ascii="Times New Roman" w:hAnsi="Times New Roman" w:cs="Times New Roman"/>
          <w:sz w:val="24"/>
          <w:szCs w:val="24"/>
        </w:rPr>
        <w:t>,</w:t>
      </w:r>
      <w:r w:rsidR="00B63AB5">
        <w:rPr>
          <w:rFonts w:ascii="Times New Roman" w:hAnsi="Times New Roman" w:cs="Times New Roman"/>
          <w:sz w:val="24"/>
          <w:szCs w:val="24"/>
        </w:rPr>
        <w:t xml:space="preserve"> внутренний; психолого-педагогические измерения, </w:t>
      </w:r>
      <w:r w:rsidR="00B63AB5" w:rsidRPr="002A38AE">
        <w:rPr>
          <w:rFonts w:ascii="Times New Roman" w:hAnsi="Times New Roman" w:cs="Times New Roman"/>
          <w:sz w:val="24"/>
          <w:szCs w:val="24"/>
        </w:rPr>
        <w:t>социологические исследования</w:t>
      </w:r>
      <w:r w:rsidR="002A38AE" w:rsidRPr="002A38AE">
        <w:rPr>
          <w:rFonts w:ascii="Times New Roman" w:hAnsi="Times New Roman" w:cs="Times New Roman"/>
          <w:sz w:val="24"/>
          <w:szCs w:val="24"/>
        </w:rPr>
        <w:t>), подтверждают значимость получения качественного разностороннего образования, спрос на прикладной уровень образ</w:t>
      </w:r>
      <w:r>
        <w:rPr>
          <w:rFonts w:ascii="Times New Roman" w:hAnsi="Times New Roman" w:cs="Times New Roman"/>
          <w:sz w:val="24"/>
          <w:szCs w:val="24"/>
        </w:rPr>
        <w:t>ования</w:t>
      </w:r>
      <w:r w:rsidR="0058047D">
        <w:rPr>
          <w:rFonts w:ascii="Times New Roman" w:hAnsi="Times New Roman" w:cs="Times New Roman"/>
          <w:sz w:val="24"/>
          <w:szCs w:val="24"/>
        </w:rPr>
        <w:t xml:space="preserve">, </w:t>
      </w:r>
      <w:r w:rsidR="004D727D">
        <w:rPr>
          <w:rFonts w:ascii="Times New Roman" w:hAnsi="Times New Roman" w:cs="Times New Roman"/>
          <w:sz w:val="24"/>
          <w:szCs w:val="24"/>
        </w:rPr>
        <w:t>профилизацию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3AB5">
        <w:rPr>
          <w:rFonts w:ascii="Times New Roman" w:hAnsi="Times New Roman" w:cs="Times New Roman"/>
          <w:sz w:val="24"/>
          <w:szCs w:val="24"/>
        </w:rPr>
        <w:t xml:space="preserve"> </w:t>
      </w:r>
      <w:r w:rsidR="00B0326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582658">
        <w:rPr>
          <w:rFonts w:ascii="Times New Roman" w:hAnsi="Times New Roman" w:cs="Times New Roman"/>
          <w:sz w:val="24"/>
          <w:szCs w:val="24"/>
        </w:rPr>
        <w:t>выявленных п</w:t>
      </w:r>
      <w:r w:rsidR="001A6D93">
        <w:rPr>
          <w:rFonts w:ascii="Times New Roman" w:hAnsi="Times New Roman" w:cs="Times New Roman"/>
          <w:sz w:val="24"/>
          <w:szCs w:val="24"/>
        </w:rPr>
        <w:t>редпочтений  и</w:t>
      </w:r>
      <w:r w:rsidR="001A6D93" w:rsidRPr="001A6D93">
        <w:rPr>
          <w:rFonts w:ascii="Times New Roman" w:hAnsi="Times New Roman" w:cs="Times New Roman"/>
          <w:sz w:val="24"/>
          <w:szCs w:val="24"/>
        </w:rPr>
        <w:t xml:space="preserve"> </w:t>
      </w:r>
      <w:r w:rsidR="001A6D93">
        <w:rPr>
          <w:rFonts w:ascii="Times New Roman" w:hAnsi="Times New Roman" w:cs="Times New Roman"/>
          <w:sz w:val="24"/>
          <w:szCs w:val="24"/>
        </w:rPr>
        <w:t xml:space="preserve">запросов общества относительно гимназий </w:t>
      </w:r>
      <w:r w:rsidR="00582658" w:rsidRPr="00F22D6C">
        <w:rPr>
          <w:rFonts w:ascii="Times New Roman" w:hAnsi="Times New Roman" w:cs="Times New Roman"/>
          <w:sz w:val="24"/>
          <w:szCs w:val="24"/>
        </w:rPr>
        <w:t>л</w:t>
      </w:r>
      <w:r w:rsidR="00B63AB5" w:rsidRPr="00F22D6C">
        <w:rPr>
          <w:rFonts w:ascii="Times New Roman" w:hAnsi="Times New Roman" w:cs="Times New Roman"/>
          <w:sz w:val="24"/>
          <w:szCs w:val="24"/>
        </w:rPr>
        <w:t xml:space="preserve">идирующая роль </w:t>
      </w:r>
      <w:r w:rsidRPr="00F22D6C">
        <w:rPr>
          <w:rFonts w:ascii="Times New Roman" w:hAnsi="Times New Roman" w:cs="Times New Roman"/>
          <w:sz w:val="24"/>
          <w:szCs w:val="24"/>
        </w:rPr>
        <w:t xml:space="preserve"> </w:t>
      </w:r>
      <w:r w:rsidR="00B03260" w:rsidRPr="00F22D6C">
        <w:rPr>
          <w:rFonts w:ascii="Times New Roman" w:hAnsi="Times New Roman" w:cs="Times New Roman"/>
          <w:sz w:val="24"/>
          <w:szCs w:val="24"/>
        </w:rPr>
        <w:t>р</w:t>
      </w:r>
      <w:r w:rsidR="001A6D93" w:rsidRPr="00F22D6C">
        <w:rPr>
          <w:rFonts w:ascii="Times New Roman" w:hAnsi="Times New Roman" w:cs="Times New Roman"/>
          <w:sz w:val="24"/>
          <w:szCs w:val="24"/>
        </w:rPr>
        <w:t xml:space="preserve">уководства </w:t>
      </w:r>
      <w:r w:rsidR="00B03260" w:rsidRPr="00F22D6C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582658" w:rsidRPr="00F22D6C">
        <w:rPr>
          <w:rFonts w:ascii="Times New Roman" w:hAnsi="Times New Roman" w:cs="Times New Roman"/>
          <w:sz w:val="24"/>
          <w:szCs w:val="24"/>
        </w:rPr>
        <w:t>быть направлена</w:t>
      </w:r>
      <w:r w:rsidR="00B03260" w:rsidRPr="00F22D6C">
        <w:rPr>
          <w:rFonts w:ascii="Times New Roman" w:hAnsi="Times New Roman" w:cs="Times New Roman"/>
          <w:sz w:val="24"/>
          <w:szCs w:val="24"/>
        </w:rPr>
        <w:t xml:space="preserve"> </w:t>
      </w:r>
      <w:r w:rsidR="00582658" w:rsidRPr="00F22D6C">
        <w:rPr>
          <w:rFonts w:ascii="Times New Roman" w:hAnsi="Times New Roman" w:cs="Times New Roman"/>
          <w:sz w:val="24"/>
          <w:szCs w:val="24"/>
        </w:rPr>
        <w:t xml:space="preserve">на качество </w:t>
      </w:r>
      <w:r w:rsidR="00B03260" w:rsidRPr="00F22D6C">
        <w:rPr>
          <w:rFonts w:ascii="Times New Roman" w:hAnsi="Times New Roman" w:cs="Times New Roman"/>
          <w:sz w:val="24"/>
          <w:szCs w:val="24"/>
        </w:rPr>
        <w:t>обеспечени</w:t>
      </w:r>
      <w:r w:rsidR="00582658" w:rsidRPr="00F22D6C">
        <w:rPr>
          <w:rFonts w:ascii="Times New Roman" w:hAnsi="Times New Roman" w:cs="Times New Roman"/>
          <w:sz w:val="24"/>
          <w:szCs w:val="24"/>
        </w:rPr>
        <w:t>я</w:t>
      </w:r>
      <w:r w:rsidR="00B03260" w:rsidRPr="00F22D6C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на всех этапах обучения</w:t>
      </w:r>
      <w:r w:rsidR="00582658" w:rsidRPr="00F22D6C">
        <w:rPr>
          <w:rFonts w:ascii="Times New Roman" w:hAnsi="Times New Roman" w:cs="Times New Roman"/>
          <w:sz w:val="24"/>
          <w:szCs w:val="24"/>
        </w:rPr>
        <w:t xml:space="preserve"> (начальное, основное, среднее общее образование)</w:t>
      </w:r>
      <w:r w:rsidR="001A6D93" w:rsidRPr="00F22D6C">
        <w:rPr>
          <w:rFonts w:ascii="Times New Roman" w:hAnsi="Times New Roman" w:cs="Times New Roman"/>
          <w:sz w:val="24"/>
          <w:szCs w:val="24"/>
        </w:rPr>
        <w:t xml:space="preserve">, </w:t>
      </w:r>
      <w:r w:rsidR="002D16B6" w:rsidRPr="00F22D6C">
        <w:rPr>
          <w:rFonts w:ascii="Times New Roman" w:hAnsi="Times New Roman" w:cs="Times New Roman"/>
          <w:sz w:val="24"/>
          <w:szCs w:val="24"/>
        </w:rPr>
        <w:t>создание оптимальных условий и социально-образовательной среды для развития одаренностей и талантов воспитанников</w:t>
      </w:r>
      <w:r w:rsidR="002D16B6" w:rsidRPr="00F22D6C">
        <w:rPr>
          <w:rFonts w:ascii="Times New Roman" w:hAnsi="Times New Roman" w:cs="Times New Roman"/>
          <w:i/>
          <w:sz w:val="24"/>
          <w:szCs w:val="24"/>
        </w:rPr>
        <w:t xml:space="preserve">, обучение </w:t>
      </w:r>
      <w:r w:rsidR="002D16B6" w:rsidRPr="00F22D6C">
        <w:rPr>
          <w:rFonts w:ascii="Times New Roman" w:hAnsi="Times New Roman" w:cs="Times New Roman"/>
          <w:i/>
          <w:sz w:val="24"/>
          <w:szCs w:val="24"/>
        </w:rPr>
        <w:lastRenderedPageBreak/>
        <w:t>умению</w:t>
      </w:r>
      <w:r w:rsidR="00225C62" w:rsidRPr="00F22D6C">
        <w:rPr>
          <w:rFonts w:ascii="Times New Roman" w:hAnsi="Times New Roman" w:cs="Times New Roman"/>
          <w:i/>
          <w:sz w:val="24"/>
          <w:szCs w:val="24"/>
        </w:rPr>
        <w:t xml:space="preserve"> применять </w:t>
      </w:r>
      <w:r w:rsidR="002D16B6" w:rsidRPr="00F22D6C">
        <w:rPr>
          <w:rFonts w:ascii="Times New Roman" w:hAnsi="Times New Roman" w:cs="Times New Roman"/>
          <w:i/>
          <w:sz w:val="24"/>
          <w:szCs w:val="24"/>
        </w:rPr>
        <w:t xml:space="preserve">полученные </w:t>
      </w:r>
      <w:r w:rsidR="00225C62" w:rsidRPr="00F22D6C">
        <w:rPr>
          <w:rFonts w:ascii="Times New Roman" w:hAnsi="Times New Roman" w:cs="Times New Roman"/>
          <w:i/>
          <w:sz w:val="24"/>
          <w:szCs w:val="24"/>
        </w:rPr>
        <w:t>знания на практике</w:t>
      </w:r>
      <w:r w:rsidR="00225C62" w:rsidRPr="00F22D6C">
        <w:rPr>
          <w:rFonts w:ascii="Times New Roman" w:hAnsi="Times New Roman" w:cs="Times New Roman"/>
          <w:sz w:val="24"/>
          <w:szCs w:val="24"/>
        </w:rPr>
        <w:t>. Актуальность прикладн</w:t>
      </w:r>
      <w:r w:rsidR="00A41946" w:rsidRPr="00F22D6C">
        <w:rPr>
          <w:rFonts w:ascii="Times New Roman" w:hAnsi="Times New Roman" w:cs="Times New Roman"/>
          <w:sz w:val="24"/>
          <w:szCs w:val="24"/>
        </w:rPr>
        <w:t>ого уровня образовани</w:t>
      </w:r>
      <w:r w:rsidR="00A41946">
        <w:rPr>
          <w:rFonts w:ascii="Times New Roman" w:hAnsi="Times New Roman" w:cs="Times New Roman"/>
          <w:sz w:val="24"/>
          <w:szCs w:val="24"/>
        </w:rPr>
        <w:t>я  становится</w:t>
      </w:r>
      <w:r w:rsidR="00786929">
        <w:rPr>
          <w:rFonts w:ascii="Times New Roman" w:hAnsi="Times New Roman" w:cs="Times New Roman"/>
          <w:sz w:val="24"/>
          <w:szCs w:val="24"/>
        </w:rPr>
        <w:t xml:space="preserve"> все более</w:t>
      </w:r>
      <w:r w:rsidR="00A41946">
        <w:rPr>
          <w:rFonts w:ascii="Times New Roman" w:hAnsi="Times New Roman" w:cs="Times New Roman"/>
          <w:sz w:val="24"/>
          <w:szCs w:val="24"/>
        </w:rPr>
        <w:t xml:space="preserve"> значимой в современной школе. Значимость</w:t>
      </w:r>
      <w:r w:rsidR="00786929">
        <w:rPr>
          <w:rFonts w:ascii="Times New Roman" w:hAnsi="Times New Roman" w:cs="Times New Roman"/>
          <w:sz w:val="24"/>
          <w:szCs w:val="24"/>
        </w:rPr>
        <w:t xml:space="preserve"> </w:t>
      </w:r>
      <w:r w:rsidR="00A41946">
        <w:rPr>
          <w:rFonts w:ascii="Times New Roman" w:hAnsi="Times New Roman" w:cs="Times New Roman"/>
          <w:sz w:val="24"/>
          <w:szCs w:val="24"/>
        </w:rPr>
        <w:t xml:space="preserve">проблемы обучения функциональной грамотности обозначена в федеральных государственных образовательных стандартах общего образования. </w:t>
      </w:r>
      <w:r w:rsidR="003F6E01">
        <w:rPr>
          <w:rFonts w:ascii="Times New Roman" w:hAnsi="Times New Roman" w:cs="Times New Roman"/>
          <w:sz w:val="24"/>
          <w:szCs w:val="24"/>
        </w:rPr>
        <w:t>О важности умения применять на практике знания, полученные в школе,</w:t>
      </w:r>
      <w:r w:rsidR="00A41946">
        <w:rPr>
          <w:rFonts w:ascii="Times New Roman" w:hAnsi="Times New Roman" w:cs="Times New Roman"/>
          <w:sz w:val="24"/>
          <w:szCs w:val="24"/>
        </w:rPr>
        <w:t xml:space="preserve"> </w:t>
      </w:r>
      <w:r w:rsidR="003F6E01">
        <w:rPr>
          <w:rFonts w:ascii="Times New Roman" w:hAnsi="Times New Roman" w:cs="Times New Roman"/>
          <w:sz w:val="24"/>
          <w:szCs w:val="24"/>
        </w:rPr>
        <w:t>свидетельствуют и результаты</w:t>
      </w:r>
      <w:r w:rsidR="00225C62">
        <w:rPr>
          <w:rFonts w:ascii="Times New Roman" w:hAnsi="Times New Roman" w:cs="Times New Roman"/>
          <w:sz w:val="24"/>
          <w:szCs w:val="24"/>
        </w:rPr>
        <w:t xml:space="preserve"> исследований международной программы </w:t>
      </w:r>
      <w:r w:rsidR="00225C62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225C62">
        <w:rPr>
          <w:rFonts w:ascii="Times New Roman" w:hAnsi="Times New Roman" w:cs="Times New Roman"/>
          <w:color w:val="222222"/>
          <w:sz w:val="24"/>
          <w:szCs w:val="24"/>
        </w:rPr>
        <w:t>, согласно которым из 70 стран  в 2015 году Россия заняла</w:t>
      </w:r>
      <w:r w:rsidR="00225C62" w:rsidRPr="00225C62">
        <w:rPr>
          <w:rFonts w:ascii="Times New Roman" w:hAnsi="Times New Roman" w:cs="Times New Roman"/>
          <w:color w:val="222222"/>
          <w:sz w:val="24"/>
          <w:szCs w:val="24"/>
        </w:rPr>
        <w:t xml:space="preserve"> 26-е место по читательской грамотности</w:t>
      </w:r>
      <w:r w:rsidR="00053912">
        <w:rPr>
          <w:rFonts w:ascii="Times New Roman" w:hAnsi="Times New Roman" w:cs="Times New Roman"/>
          <w:color w:val="222222"/>
          <w:sz w:val="24"/>
          <w:szCs w:val="24"/>
        </w:rPr>
        <w:t xml:space="preserve"> (в 2018 – 31)</w:t>
      </w:r>
      <w:r w:rsidR="00225C62" w:rsidRPr="00225C62">
        <w:rPr>
          <w:rFonts w:ascii="Times New Roman" w:hAnsi="Times New Roman" w:cs="Times New Roman"/>
          <w:color w:val="222222"/>
          <w:sz w:val="24"/>
          <w:szCs w:val="24"/>
        </w:rPr>
        <w:t>, 23-е по математической грамотности</w:t>
      </w:r>
      <w:r w:rsidR="00053912">
        <w:rPr>
          <w:rFonts w:ascii="Times New Roman" w:hAnsi="Times New Roman" w:cs="Times New Roman"/>
          <w:color w:val="222222"/>
          <w:sz w:val="24"/>
          <w:szCs w:val="24"/>
        </w:rPr>
        <w:t xml:space="preserve"> (в 2018 – 30)</w:t>
      </w:r>
      <w:r w:rsidR="00225C62" w:rsidRPr="00225C62">
        <w:rPr>
          <w:rFonts w:ascii="Times New Roman" w:hAnsi="Times New Roman" w:cs="Times New Roman"/>
          <w:color w:val="222222"/>
          <w:sz w:val="24"/>
          <w:szCs w:val="24"/>
        </w:rPr>
        <w:t xml:space="preserve"> и 32</w:t>
      </w:r>
      <w:r w:rsidR="00053912">
        <w:rPr>
          <w:rFonts w:ascii="Times New Roman" w:hAnsi="Times New Roman" w:cs="Times New Roman"/>
          <w:color w:val="222222"/>
          <w:sz w:val="24"/>
          <w:szCs w:val="24"/>
        </w:rPr>
        <w:t xml:space="preserve"> (в 2018 – 33)</w:t>
      </w:r>
      <w:r w:rsidR="00225C62" w:rsidRPr="00225C62">
        <w:rPr>
          <w:rFonts w:ascii="Times New Roman" w:hAnsi="Times New Roman" w:cs="Times New Roman"/>
          <w:color w:val="222222"/>
          <w:sz w:val="24"/>
          <w:szCs w:val="24"/>
        </w:rPr>
        <w:t xml:space="preserve"> место по естественнонаучной грамотности. </w:t>
      </w:r>
    </w:p>
    <w:p w:rsidR="00225C62" w:rsidRPr="00325AE4" w:rsidRDefault="00A879D9" w:rsidP="00225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Из этого следует вывод о том, что </w:t>
      </w:r>
      <w:r w:rsidR="003F6E01">
        <w:rPr>
          <w:rFonts w:ascii="Times New Roman" w:hAnsi="Times New Roman" w:cs="Times New Roman"/>
          <w:color w:val="222222"/>
          <w:sz w:val="24"/>
          <w:szCs w:val="24"/>
        </w:rPr>
        <w:t xml:space="preserve">на уровне управления образовательной организацией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проблему </w:t>
      </w:r>
      <w:r w:rsidRPr="00053912">
        <w:rPr>
          <w:rFonts w:ascii="Times New Roman" w:hAnsi="Times New Roman" w:cs="Times New Roman"/>
          <w:i/>
          <w:sz w:val="24"/>
          <w:szCs w:val="24"/>
        </w:rPr>
        <w:t>прикладного уровня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обозначить </w:t>
      </w:r>
      <w:r w:rsidR="00325AE4">
        <w:rPr>
          <w:rFonts w:ascii="Times New Roman" w:hAnsi="Times New Roman" w:cs="Times New Roman"/>
          <w:sz w:val="24"/>
          <w:szCs w:val="24"/>
        </w:rPr>
        <w:t>в качестве</w:t>
      </w:r>
      <w:r>
        <w:rPr>
          <w:rFonts w:ascii="Times New Roman" w:hAnsi="Times New Roman" w:cs="Times New Roman"/>
          <w:sz w:val="24"/>
          <w:szCs w:val="24"/>
        </w:rPr>
        <w:t xml:space="preserve"> приоритетн</w:t>
      </w:r>
      <w:r w:rsidR="00325AE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 решать ее комплексно, в том числе изучая опыт стран-лидеров </w:t>
      </w:r>
      <w:r w:rsidR="002D16B6">
        <w:rPr>
          <w:rFonts w:ascii="Times New Roman" w:hAnsi="Times New Roman" w:cs="Times New Roman"/>
          <w:sz w:val="24"/>
          <w:szCs w:val="24"/>
        </w:rPr>
        <w:t xml:space="preserve">международных исследований </w:t>
      </w:r>
      <w:r w:rsidR="002D16B6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2D16B6" w:rsidRPr="002D16B6">
        <w:rPr>
          <w:rFonts w:ascii="Times New Roman" w:hAnsi="Times New Roman" w:cs="Times New Roman"/>
          <w:sz w:val="24"/>
          <w:szCs w:val="24"/>
        </w:rPr>
        <w:t xml:space="preserve"> </w:t>
      </w:r>
      <w:r w:rsidR="00053912">
        <w:rPr>
          <w:rFonts w:ascii="Times New Roman" w:hAnsi="Times New Roman" w:cs="Times New Roman"/>
          <w:sz w:val="24"/>
          <w:szCs w:val="24"/>
        </w:rPr>
        <w:t>–</w:t>
      </w:r>
      <w:r w:rsidR="002D16B6" w:rsidRPr="002D16B6">
        <w:rPr>
          <w:rFonts w:ascii="Times New Roman" w:hAnsi="Times New Roman" w:cs="Times New Roman"/>
          <w:sz w:val="24"/>
          <w:szCs w:val="24"/>
        </w:rPr>
        <w:t xml:space="preserve"> </w:t>
      </w:r>
      <w:r w:rsidR="00053912">
        <w:rPr>
          <w:rFonts w:ascii="Times New Roman" w:hAnsi="Times New Roman" w:cs="Times New Roman"/>
          <w:sz w:val="24"/>
          <w:szCs w:val="24"/>
        </w:rPr>
        <w:t xml:space="preserve">Китая, </w:t>
      </w:r>
      <w:r w:rsidR="00325AE4">
        <w:rPr>
          <w:rFonts w:ascii="Times New Roman" w:hAnsi="Times New Roman" w:cs="Times New Roman"/>
          <w:sz w:val="24"/>
          <w:szCs w:val="24"/>
        </w:rPr>
        <w:t>Сингапура, Финляндии, Япони</w:t>
      </w:r>
      <w:r w:rsidR="002D16B6">
        <w:rPr>
          <w:rFonts w:ascii="Times New Roman" w:hAnsi="Times New Roman" w:cs="Times New Roman"/>
          <w:sz w:val="24"/>
          <w:szCs w:val="24"/>
        </w:rPr>
        <w:t>и,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47D" w:rsidRPr="00325AE4" w:rsidRDefault="0058047D" w:rsidP="00325AE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 w:cs="Times New Roman"/>
          <w:sz w:val="24"/>
          <w:szCs w:val="24"/>
        </w:rPr>
        <w:t>Этапы реализации</w:t>
      </w:r>
      <w:r w:rsidR="00325AE4">
        <w:rPr>
          <w:rFonts w:ascii="Times New Roman" w:hAnsi="Times New Roman" w:cs="Times New Roman"/>
          <w:sz w:val="24"/>
          <w:szCs w:val="24"/>
        </w:rPr>
        <w:t xml:space="preserve"> Программы развития</w:t>
      </w:r>
      <w:r w:rsidRPr="00325A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1701"/>
        <w:gridCol w:w="5103"/>
      </w:tblGrid>
      <w:tr w:rsidR="0058047D" w:rsidTr="00470DF7">
        <w:tc>
          <w:tcPr>
            <w:tcW w:w="567" w:type="dxa"/>
          </w:tcPr>
          <w:p w:rsidR="00EE65D7" w:rsidRDefault="0058047D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8047D" w:rsidRDefault="0058047D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8047D" w:rsidRDefault="0058047D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1701" w:type="dxa"/>
          </w:tcPr>
          <w:p w:rsidR="0058047D" w:rsidRDefault="0058047D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AE344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5103" w:type="dxa"/>
          </w:tcPr>
          <w:p w:rsidR="0058047D" w:rsidRDefault="0058047D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</w:tr>
      <w:tr w:rsidR="0058047D" w:rsidTr="00470DF7">
        <w:tc>
          <w:tcPr>
            <w:tcW w:w="567" w:type="dxa"/>
          </w:tcPr>
          <w:p w:rsidR="0058047D" w:rsidRDefault="0058047D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8047D" w:rsidRPr="004174EA" w:rsidRDefault="00D6501B" w:rsidP="0084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047D" w:rsidRPr="004174EA">
              <w:rPr>
                <w:rFonts w:ascii="Times New Roman" w:hAnsi="Times New Roman" w:cs="Times New Roman"/>
              </w:rPr>
              <w:t xml:space="preserve">редварительный </w:t>
            </w:r>
            <w:r w:rsidR="0058047D" w:rsidRPr="004174E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:rsidR="0058047D" w:rsidRDefault="00D6501B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0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4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58047D" w:rsidRDefault="0058047D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исходного уровня развития на момент старта реализации Программы </w:t>
            </w:r>
            <w:r w:rsidR="00D6501B">
              <w:rPr>
                <w:rFonts w:ascii="Times New Roman" w:hAnsi="Times New Roman" w:cs="Times New Roman"/>
                <w:sz w:val="24"/>
                <w:szCs w:val="24"/>
              </w:rPr>
              <w:t>развития до 2024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 xml:space="preserve"> года.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установок, 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подпрограмм, проектов направленных на эффективное решение поставленных целей, задач и приоритетных направлений Программы развития в соответствии с государственной политикой в сфере образования, документами стратегического планирования. </w:t>
            </w:r>
          </w:p>
        </w:tc>
      </w:tr>
      <w:tr w:rsidR="0058047D" w:rsidTr="00470DF7">
        <w:tc>
          <w:tcPr>
            <w:tcW w:w="567" w:type="dxa"/>
          </w:tcPr>
          <w:p w:rsidR="0058047D" w:rsidRDefault="0058047D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8047D" w:rsidRDefault="0058047D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701" w:type="dxa"/>
          </w:tcPr>
          <w:p w:rsidR="0058047D" w:rsidRDefault="00470DF7" w:rsidP="00470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2021–2022 </w:t>
            </w:r>
            <w:r w:rsidR="0058047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103" w:type="dxa"/>
          </w:tcPr>
          <w:p w:rsidR="0058047D" w:rsidRDefault="00AB536D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Целенаправленная</w:t>
            </w:r>
            <w:r w:rsidR="005804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развития в </w:t>
            </w:r>
            <w:r w:rsidR="00470DF7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нового здания гимназии и в </w:t>
            </w:r>
            <w:r w:rsidR="0058047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приоритетными направлениями 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8047D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результатами. Анализ, оценка и корректировка результатов, достигаемых в ходе реализации Программы развития.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 по внесению изменений в нормативные локальные акты. Проведение работ по укреплению материально-технической базы, обеспечени</w:t>
            </w:r>
            <w:r w:rsidR="003415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="0034159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укреплению здоровья</w:t>
            </w:r>
            <w:r w:rsidR="003415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процесса. 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реализации Программы развития</w:t>
            </w:r>
            <w:r w:rsidR="0034159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гимназии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593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газете </w:t>
            </w:r>
            <w:r w:rsidRPr="003469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GAUDEAMUS</w:t>
            </w:r>
            <w:r w:rsidRPr="00AB536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4159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мероприятий – </w:t>
            </w:r>
            <w:r w:rsidR="003469F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346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гимназии, </w:t>
            </w:r>
            <w:r w:rsidR="003469F3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трудового коллектива,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9F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т.д</w:t>
            </w:r>
            <w:r w:rsidR="00234B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047D" w:rsidTr="00470DF7">
        <w:tc>
          <w:tcPr>
            <w:tcW w:w="567" w:type="dxa"/>
          </w:tcPr>
          <w:p w:rsidR="0058047D" w:rsidRDefault="00FD7FF7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58047D" w:rsidRDefault="00FD7FF7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Завершающий этап</w:t>
            </w:r>
          </w:p>
        </w:tc>
        <w:tc>
          <w:tcPr>
            <w:tcW w:w="1701" w:type="dxa"/>
          </w:tcPr>
          <w:p w:rsidR="0058047D" w:rsidRDefault="00470DF7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103" w:type="dxa"/>
          </w:tcPr>
          <w:p w:rsidR="0058047D" w:rsidRDefault="00470DF7" w:rsidP="0084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Аналитика на базе данных информационно-управленческого</w:t>
            </w:r>
            <w:r w:rsidR="00A9423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B220E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B220E">
              <w:rPr>
                <w:rFonts w:ascii="Times New Roman" w:hAnsi="Times New Roman" w:cs="Times New Roman"/>
                <w:sz w:val="24"/>
                <w:szCs w:val="24"/>
              </w:rPr>
              <w:t>Анализ ресурсного обеспечения Программы развития. Комплекс психолого-педагогических диагностик по удовлетворенности всех сторон образовательного процесса. Организация отчетности и информированности о достижении планируемых результатов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развития</w:t>
            </w:r>
            <w:r w:rsidR="00AB22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8047D" w:rsidRDefault="0058047D" w:rsidP="00844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F0D" w:rsidRPr="00033F0D" w:rsidRDefault="00CA18E1" w:rsidP="00033F0D">
      <w:pPr>
        <w:pStyle w:val="a3"/>
        <w:numPr>
          <w:ilvl w:val="0"/>
          <w:numId w:val="3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F68">
        <w:rPr>
          <w:rFonts w:ascii="Times New Roman" w:hAnsi="Times New Roman" w:cs="Times New Roman"/>
          <w:sz w:val="24"/>
          <w:szCs w:val="24"/>
        </w:rPr>
        <w:t xml:space="preserve"> Приоритетные направления образовательной деятельн</w:t>
      </w:r>
      <w:r w:rsidR="00033F0D">
        <w:rPr>
          <w:rFonts w:ascii="Times New Roman" w:hAnsi="Times New Roman" w:cs="Times New Roman"/>
          <w:sz w:val="24"/>
          <w:szCs w:val="24"/>
        </w:rPr>
        <w:t>ости педагогического коллектива:</w:t>
      </w:r>
    </w:p>
    <w:p w:rsidR="00033F0D" w:rsidRDefault="00033F0D" w:rsidP="00033F0D">
      <w:pPr>
        <w:pStyle w:val="ad"/>
        <w:numPr>
          <w:ilvl w:val="0"/>
          <w:numId w:val="17"/>
        </w:numPr>
        <w:tabs>
          <w:tab w:val="clear" w:pos="360"/>
          <w:tab w:val="num" w:pos="-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8A4AB8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общего образования;</w:t>
      </w:r>
    </w:p>
    <w:p w:rsidR="00033F0D" w:rsidRPr="00033F0D" w:rsidRDefault="00033F0D" w:rsidP="00033F0D">
      <w:pPr>
        <w:pStyle w:val="ad"/>
        <w:numPr>
          <w:ilvl w:val="0"/>
          <w:numId w:val="17"/>
        </w:numPr>
        <w:tabs>
          <w:tab w:val="clear" w:pos="360"/>
          <w:tab w:val="num" w:pos="-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модели многопрофильной гимназии;</w:t>
      </w:r>
    </w:p>
    <w:p w:rsidR="00033F0D" w:rsidRDefault="00033F0D" w:rsidP="00033F0D">
      <w:pPr>
        <w:pStyle w:val="ad"/>
        <w:numPr>
          <w:ilvl w:val="0"/>
          <w:numId w:val="17"/>
        </w:numPr>
        <w:tabs>
          <w:tab w:val="clear" w:pos="360"/>
          <w:tab w:val="num" w:pos="-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t>реализация концепции гуманитаризации и гуманизации образования;</w:t>
      </w:r>
    </w:p>
    <w:p w:rsidR="00033F0D" w:rsidRPr="00033F0D" w:rsidRDefault="00033F0D" w:rsidP="00033F0D">
      <w:pPr>
        <w:pStyle w:val="ad"/>
        <w:numPr>
          <w:ilvl w:val="0"/>
          <w:numId w:val="17"/>
        </w:numPr>
        <w:tabs>
          <w:tab w:val="clear" w:pos="360"/>
          <w:tab w:val="num" w:pos="-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t>формирование образовательной системы, ориентированной на создание условий для учащихся способных к интеллектуальному труду;</w:t>
      </w:r>
    </w:p>
    <w:p w:rsidR="00033F0D" w:rsidRPr="008A4AB8" w:rsidRDefault="00033F0D" w:rsidP="00033F0D">
      <w:pPr>
        <w:pStyle w:val="ad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t xml:space="preserve">рассмотрение сущности гимназического  образования с точки зрения содержательной основы понятия «образование», которое трактуется как интегрированное понятие и означает: образование как </w:t>
      </w:r>
      <w:r w:rsidRPr="008634D0">
        <w:rPr>
          <w:rFonts w:ascii="Times New Roman" w:hAnsi="Times New Roman" w:cs="Times New Roman"/>
          <w:i/>
          <w:sz w:val="24"/>
          <w:szCs w:val="24"/>
        </w:rPr>
        <w:t>ценность</w:t>
      </w:r>
      <w:r w:rsidRPr="008A4AB8">
        <w:rPr>
          <w:rFonts w:ascii="Times New Roman" w:hAnsi="Times New Roman" w:cs="Times New Roman"/>
          <w:sz w:val="24"/>
          <w:szCs w:val="24"/>
        </w:rPr>
        <w:t xml:space="preserve">, образование как </w:t>
      </w:r>
      <w:r w:rsidRPr="008634D0">
        <w:rPr>
          <w:rFonts w:ascii="Times New Roman" w:hAnsi="Times New Roman" w:cs="Times New Roman"/>
          <w:i/>
          <w:sz w:val="24"/>
          <w:szCs w:val="24"/>
        </w:rPr>
        <w:t>система</w:t>
      </w:r>
      <w:r w:rsidRPr="008A4AB8">
        <w:rPr>
          <w:rFonts w:ascii="Times New Roman" w:hAnsi="Times New Roman" w:cs="Times New Roman"/>
          <w:sz w:val="24"/>
          <w:szCs w:val="24"/>
        </w:rPr>
        <w:t xml:space="preserve">, образование как </w:t>
      </w:r>
      <w:r w:rsidRPr="008634D0">
        <w:rPr>
          <w:rFonts w:ascii="Times New Roman" w:hAnsi="Times New Roman" w:cs="Times New Roman"/>
          <w:i/>
          <w:sz w:val="24"/>
          <w:szCs w:val="24"/>
        </w:rPr>
        <w:t>процесс</w:t>
      </w:r>
      <w:r w:rsidRPr="008A4AB8">
        <w:rPr>
          <w:rFonts w:ascii="Times New Roman" w:hAnsi="Times New Roman" w:cs="Times New Roman"/>
          <w:sz w:val="24"/>
          <w:szCs w:val="24"/>
        </w:rPr>
        <w:t xml:space="preserve">, и образование как </w:t>
      </w:r>
      <w:r w:rsidRPr="008634D0">
        <w:rPr>
          <w:rFonts w:ascii="Times New Roman" w:hAnsi="Times New Roman" w:cs="Times New Roman"/>
          <w:i/>
          <w:sz w:val="24"/>
          <w:szCs w:val="24"/>
        </w:rPr>
        <w:t>результат</w:t>
      </w:r>
      <w:r w:rsidRPr="008A4AB8">
        <w:rPr>
          <w:rFonts w:ascii="Times New Roman" w:hAnsi="Times New Roman" w:cs="Times New Roman"/>
          <w:sz w:val="24"/>
          <w:szCs w:val="24"/>
        </w:rPr>
        <w:t>;</w:t>
      </w:r>
    </w:p>
    <w:p w:rsidR="00033F0D" w:rsidRDefault="00033F0D" w:rsidP="00033F0D">
      <w:pPr>
        <w:pStyle w:val="ad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t>выявление, наряду с предметной,</w:t>
      </w:r>
      <w:r w:rsidRPr="008A4AB8">
        <w:rPr>
          <w:rFonts w:ascii="Times New Roman" w:hAnsi="Times New Roman" w:cs="Times New Roman"/>
          <w:i/>
          <w:sz w:val="24"/>
          <w:szCs w:val="24"/>
        </w:rPr>
        <w:t xml:space="preserve"> универсальной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рабочих</w:t>
      </w:r>
      <w:r w:rsidRPr="008A4AB8">
        <w:rPr>
          <w:rFonts w:ascii="Times New Roman" w:hAnsi="Times New Roman" w:cs="Times New Roman"/>
          <w:sz w:val="24"/>
          <w:szCs w:val="24"/>
        </w:rPr>
        <w:t xml:space="preserve"> программ, направленной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УУД;</w:t>
      </w:r>
      <w:r w:rsidRPr="008A4A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F0D" w:rsidRPr="008A4AB8" w:rsidRDefault="00033F0D" w:rsidP="00033F0D">
      <w:pPr>
        <w:pStyle w:val="ad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прикладного уровня знаний;</w:t>
      </w:r>
    </w:p>
    <w:p w:rsidR="00033F0D" w:rsidRPr="008A4AB8" w:rsidRDefault="00033F0D" w:rsidP="00033F0D">
      <w:pPr>
        <w:pStyle w:val="ad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t xml:space="preserve">развитие и воплощение концептуальной идеи повышения роли эколого-краеведческого образования в воспитании духовности, нравственности, верности долгу служения Отечеству; </w:t>
      </w:r>
    </w:p>
    <w:p w:rsidR="00033F0D" w:rsidRPr="008A4AB8" w:rsidRDefault="00033F0D" w:rsidP="00033F0D">
      <w:pPr>
        <w:pStyle w:val="ad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t>формирование образовательной среды благоприятно влияющей на развитие познавательного интереса, повышение мотивационно-смысловой основы обучения, качества, получаемых в обучении результатов; личностных учебных достижений учащихся;</w:t>
      </w:r>
    </w:p>
    <w:p w:rsidR="00033F0D" w:rsidRPr="008A4AB8" w:rsidRDefault="00033F0D" w:rsidP="00033F0D">
      <w:pPr>
        <w:pStyle w:val="ad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t xml:space="preserve">реализация комплексно-целевого подхода в оценке образовательных результатов на основе, применяемой в гимназии, интегральной модели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информационно-управленческого </w:t>
      </w:r>
      <w:r w:rsidRPr="008A4AB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ниторинга</w:t>
      </w:r>
      <w:r w:rsidRPr="008A4AB8">
        <w:rPr>
          <w:rFonts w:ascii="Times New Roman" w:hAnsi="Times New Roman" w:cs="Times New Roman"/>
          <w:sz w:val="24"/>
          <w:szCs w:val="24"/>
        </w:rPr>
        <w:t>;</w:t>
      </w:r>
    </w:p>
    <w:p w:rsidR="00033F0D" w:rsidRPr="008A4AB8" w:rsidRDefault="00033F0D" w:rsidP="00033F0D">
      <w:pPr>
        <w:pStyle w:val="ad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t>создание оптимальных условий для формирования педагогической среды, характеризуемой синергетическим стилем отношений, согласованностью  целей, задач и основных направлений развития образовательной системы;</w:t>
      </w:r>
    </w:p>
    <w:p w:rsidR="00033F0D" w:rsidRPr="008A4AB8" w:rsidRDefault="00033F0D" w:rsidP="00033F0D">
      <w:pPr>
        <w:pStyle w:val="ad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lastRenderedPageBreak/>
        <w:t>модернизация структуры управления в условиях развития системных педагогических инноваций; освоение эффективных технологий управления учебно-воспитательным процессом (программно-целевого управления, управления по результатам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</w:t>
      </w:r>
      <w:r w:rsidRPr="008A4AB8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вариативных перспектив</w:t>
      </w:r>
      <w:r w:rsidRPr="008A4AB8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033F0D" w:rsidRPr="008A4AB8" w:rsidRDefault="00033F0D" w:rsidP="00033F0D">
      <w:pPr>
        <w:pStyle w:val="ad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t>неразрывная связь науки и образования;  дальнейшая работа по вовлечению учащихся, склонных к интеллектуальному труду с выраженной мотивацией к освоению знаний и исследованию,  в исследовательскую работу</w:t>
      </w:r>
      <w:r>
        <w:rPr>
          <w:rFonts w:ascii="Times New Roman" w:hAnsi="Times New Roman" w:cs="Times New Roman"/>
          <w:sz w:val="24"/>
          <w:szCs w:val="24"/>
        </w:rPr>
        <w:t xml:space="preserve"> и проектную деятельность</w:t>
      </w:r>
      <w:r w:rsidRPr="008A4AB8">
        <w:rPr>
          <w:rFonts w:ascii="Times New Roman" w:hAnsi="Times New Roman" w:cs="Times New Roman"/>
          <w:sz w:val="24"/>
          <w:szCs w:val="24"/>
        </w:rPr>
        <w:t>; формирование интеллектуальной элиты общества;</w:t>
      </w:r>
    </w:p>
    <w:p w:rsidR="00033F0D" w:rsidRPr="00101FD6" w:rsidRDefault="00033F0D" w:rsidP="00033F0D">
      <w:pPr>
        <w:pStyle w:val="ad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AB8">
        <w:rPr>
          <w:rFonts w:ascii="Times New Roman" w:hAnsi="Times New Roman" w:cs="Times New Roman"/>
          <w:sz w:val="24"/>
          <w:szCs w:val="24"/>
        </w:rPr>
        <w:t xml:space="preserve">интеграционное взаимодействие гимназии с образовательными учреждениями, другими организациями, объединениями, структурами и пр., с целью эффективной реализации основных направлений образовательной деятельности педагогического коллектива «МОБУ «Волховская городская гимназия № 3 имени Героя Советского Союза Александра Лукьянова». </w:t>
      </w:r>
    </w:p>
    <w:p w:rsidR="00322A67" w:rsidRDefault="00101FD6" w:rsidP="00322A67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оценки результатов.</w:t>
      </w:r>
    </w:p>
    <w:p w:rsidR="00322A67" w:rsidRPr="00322A67" w:rsidRDefault="00322A67" w:rsidP="00322A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2A67">
        <w:rPr>
          <w:rFonts w:ascii="Times New Roman" w:hAnsi="Times New Roman" w:cs="Times New Roman"/>
          <w:sz w:val="24"/>
          <w:szCs w:val="24"/>
        </w:rPr>
        <w:t>Оценка результатов</w:t>
      </w:r>
      <w:r w:rsidR="00941196">
        <w:rPr>
          <w:rFonts w:ascii="Times New Roman" w:hAnsi="Times New Roman" w:cs="Times New Roman"/>
          <w:sz w:val="24"/>
          <w:szCs w:val="24"/>
        </w:rPr>
        <w:t xml:space="preserve"> Программы развития</w:t>
      </w:r>
      <w:r w:rsidRPr="00322A67">
        <w:rPr>
          <w:rFonts w:ascii="Times New Roman" w:hAnsi="Times New Roman" w:cs="Times New Roman"/>
          <w:sz w:val="24"/>
          <w:szCs w:val="24"/>
        </w:rPr>
        <w:t xml:space="preserve"> будет осуществляться</w:t>
      </w:r>
      <w:r w:rsidR="00941196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322A67">
        <w:rPr>
          <w:rFonts w:ascii="Times New Roman" w:hAnsi="Times New Roman" w:cs="Times New Roman"/>
          <w:sz w:val="24"/>
          <w:szCs w:val="24"/>
        </w:rPr>
        <w:t xml:space="preserve">систем оценки информационно-управленческого мониторинга, методов качественного и количественного анализа, </w:t>
      </w:r>
      <w:r w:rsidR="00142B7B">
        <w:rPr>
          <w:rFonts w:ascii="Times New Roman" w:hAnsi="Times New Roman" w:cs="Times New Roman"/>
          <w:sz w:val="24"/>
          <w:szCs w:val="24"/>
        </w:rPr>
        <w:t>современных информационных</w:t>
      </w:r>
      <w:r w:rsidRPr="00322A67">
        <w:rPr>
          <w:rFonts w:ascii="Times New Roman" w:hAnsi="Times New Roman" w:cs="Times New Roman"/>
          <w:sz w:val="24"/>
          <w:szCs w:val="24"/>
        </w:rPr>
        <w:t xml:space="preserve"> технологий. </w:t>
      </w:r>
      <w:r w:rsidR="00142B7B">
        <w:rPr>
          <w:rFonts w:ascii="Times New Roman" w:hAnsi="Times New Roman" w:cs="Times New Roman"/>
          <w:sz w:val="24"/>
          <w:szCs w:val="24"/>
        </w:rPr>
        <w:t>Распространение информации</w:t>
      </w:r>
      <w:r w:rsidRPr="00322A67">
        <w:rPr>
          <w:rFonts w:ascii="Times New Roman" w:hAnsi="Times New Roman" w:cs="Times New Roman"/>
          <w:sz w:val="24"/>
          <w:szCs w:val="24"/>
        </w:rPr>
        <w:t xml:space="preserve"> мониторинга   будет размещаться на сайте,  в информационно-статистическом справочнике, использоваться в ежегодном Публичном докладе директора, отчете по самоанализу, публикациях в СМИ.  В оценке результатов  также будут применяться интерактивные технологии – «круглые столы», «мозговые штурмы» «экспресс-опросы» и пр., позволяющие своевременно анализировать и оценивать получаемые результаты, корректировать  управленческие решения, планировать дальнейшую работу в целях повышения эффекта</w:t>
      </w:r>
      <w:r w:rsidR="00142B7B">
        <w:rPr>
          <w:rFonts w:ascii="Times New Roman" w:hAnsi="Times New Roman" w:cs="Times New Roman"/>
          <w:sz w:val="24"/>
          <w:szCs w:val="24"/>
        </w:rPr>
        <w:t xml:space="preserve"> Программы развития</w:t>
      </w:r>
      <w:r w:rsidRPr="00322A67">
        <w:rPr>
          <w:rFonts w:ascii="Times New Roman" w:hAnsi="Times New Roman" w:cs="Times New Roman"/>
          <w:sz w:val="24"/>
          <w:szCs w:val="24"/>
        </w:rPr>
        <w:t xml:space="preserve"> в долгосрочной перспективе.</w:t>
      </w:r>
    </w:p>
    <w:p w:rsidR="00D50C69" w:rsidRPr="008F4513" w:rsidRDefault="00082083" w:rsidP="008F4513">
      <w:pPr>
        <w:pStyle w:val="a3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Аннотация реализуемых проектов.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Проект «Гимназический пресс-клуб»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издательской деятельности учащихся  (выпуск гимназической газеты 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« 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Gaudeamus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», информационных листов и т.д.)</w:t>
      </w:r>
      <w:r w:rsidR="00403D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Организация журналистской деятельности обучающихся 5-11 классов.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Проект «Гимназический пресс-клуб» нацелен на создание  в гимназии творческого коллектива единомышленников. Выбор данного проекта определен тем, что занятия журналистикой решают одну из главных задач воспитания – формирование социально- акти</w:t>
      </w:r>
      <w:r w:rsidR="00813EA4">
        <w:rPr>
          <w:rFonts w:ascii="Times New Roman" w:eastAsia="Times New Roman" w:hAnsi="Times New Roman" w:cs="Times New Roman"/>
          <w:bCs/>
          <w:sz w:val="24"/>
          <w:szCs w:val="24"/>
        </w:rPr>
        <w:t>вной личности.  Работа  пресс-клуба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способствует развитию творческих способностей  и коммуникативной компетенции учащихся с учетом  интеллектуальных и  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психологических особенностей учащихся.  Обучающиеся   могут попробовать себя в различных видах деятельности, определиться в выборе будущей профессии, подготовится к ЕГЭ.  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Проект направлен на формирование общеучебных  умений, навыков  и способов деятельности, необходимых для непрерывного образования.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Учащиеся в ходе обучения получают  практический опыт инновационной исследовательской деятельности, направленной на формирование творческого мышления  и получения навыков аналитической и коммуникативной компетенции. </w:t>
      </w:r>
    </w:p>
    <w:p w:rsidR="00082083" w:rsidRPr="008F4513" w:rsidRDefault="00813EA4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Сроки осуществления -2017-2022</w:t>
      </w:r>
      <w:r w:rsidR="00082083" w:rsidRPr="008F4513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6237F0" w:rsidRPr="008F4513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082083" w:rsidRPr="008F45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Куратор</w:t>
      </w:r>
      <w:r w:rsidR="00B0526F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проекта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заместитель директора по воспитательной работе -  Голик С.Н.</w:t>
      </w:r>
    </w:p>
    <w:p w:rsidR="00082083" w:rsidRPr="008F4513" w:rsidRDefault="009A1F42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Проект « Память</w:t>
      </w:r>
      <w:r w:rsidR="008F4513" w:rsidRPr="008F45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сердца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</w:p>
    <w:p w:rsidR="00082083" w:rsidRPr="00846D92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В рамках работы запланировано  создание  экспозиции</w:t>
      </w:r>
      <w:r w:rsidR="00813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виртуального музея, посвященной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Герою Советског</w:t>
      </w:r>
      <w:r w:rsidR="00813EA4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Союза Александру Лукьянову, 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сохранение </w:t>
      </w:r>
      <w:r w:rsidR="00813EA4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приумножение 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материа</w:t>
      </w:r>
      <w:r w:rsidR="00813EA4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лов музея Эвакогоспиталь  № 85, 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3EA4">
        <w:rPr>
          <w:rFonts w:ascii="Times New Roman" w:eastAsia="Times New Roman" w:hAnsi="Times New Roman" w:cs="Times New Roman"/>
          <w:bCs/>
          <w:sz w:val="24"/>
          <w:szCs w:val="24"/>
        </w:rPr>
        <w:t>с последующим размещением в новом здании гимназии с 2021 года.</w:t>
      </w:r>
      <w:r w:rsidR="00447CC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История школьного музея началась в </w:t>
      </w:r>
      <w:r w:rsidR="00447CC9">
        <w:rPr>
          <w:rFonts w:ascii="Times New Roman" w:hAnsi="Times New Roman" w:cs="Times New Roman"/>
          <w:sz w:val="24"/>
          <w:szCs w:val="24"/>
        </w:rPr>
        <w:t xml:space="preserve">1985 году, когда </w:t>
      </w:r>
      <w:r w:rsidRPr="008F4513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13EA4">
        <w:rPr>
          <w:rFonts w:ascii="Times New Roman" w:hAnsi="Times New Roman" w:cs="Times New Roman"/>
          <w:sz w:val="24"/>
          <w:szCs w:val="24"/>
        </w:rPr>
        <w:t xml:space="preserve">№3 </w:t>
      </w:r>
      <w:r w:rsidR="00447CC9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F4513">
        <w:rPr>
          <w:rFonts w:ascii="Times New Roman" w:hAnsi="Times New Roman" w:cs="Times New Roman"/>
          <w:sz w:val="24"/>
          <w:szCs w:val="24"/>
        </w:rPr>
        <w:t>откры</w:t>
      </w:r>
      <w:r w:rsidR="00447CC9">
        <w:rPr>
          <w:rFonts w:ascii="Times New Roman" w:hAnsi="Times New Roman" w:cs="Times New Roman"/>
          <w:sz w:val="24"/>
          <w:szCs w:val="24"/>
        </w:rPr>
        <w:t xml:space="preserve">та комната Боевой Славы. В 2005 году ей </w:t>
      </w:r>
      <w:r w:rsidRPr="008F4513">
        <w:rPr>
          <w:rFonts w:ascii="Times New Roman" w:hAnsi="Times New Roman" w:cs="Times New Roman"/>
          <w:sz w:val="24"/>
          <w:szCs w:val="24"/>
        </w:rPr>
        <w:t xml:space="preserve"> присвоен статус музея. За время работы </w:t>
      </w:r>
      <w:r w:rsidR="00447CC9">
        <w:rPr>
          <w:rFonts w:ascii="Times New Roman" w:hAnsi="Times New Roman" w:cs="Times New Roman"/>
          <w:sz w:val="24"/>
          <w:szCs w:val="24"/>
        </w:rPr>
        <w:t>музея сменилось несколько</w:t>
      </w:r>
      <w:r w:rsidRPr="008F4513">
        <w:rPr>
          <w:rFonts w:ascii="Times New Roman" w:hAnsi="Times New Roman" w:cs="Times New Roman"/>
          <w:sz w:val="24"/>
          <w:szCs w:val="24"/>
        </w:rPr>
        <w:t xml:space="preserve"> поко</w:t>
      </w:r>
      <w:r w:rsidR="00447CC9">
        <w:rPr>
          <w:rFonts w:ascii="Times New Roman" w:hAnsi="Times New Roman" w:cs="Times New Roman"/>
          <w:sz w:val="24"/>
          <w:szCs w:val="24"/>
        </w:rPr>
        <w:t>лений поисковиков, которыми найден</w:t>
      </w:r>
      <w:r w:rsidRPr="008F4513">
        <w:rPr>
          <w:rFonts w:ascii="Times New Roman" w:hAnsi="Times New Roman" w:cs="Times New Roman"/>
          <w:sz w:val="24"/>
          <w:szCs w:val="24"/>
        </w:rPr>
        <w:t xml:space="preserve"> 61 работник Эвакогос</w:t>
      </w:r>
      <w:r w:rsidR="00447CC9">
        <w:rPr>
          <w:rFonts w:ascii="Times New Roman" w:hAnsi="Times New Roman" w:cs="Times New Roman"/>
          <w:sz w:val="24"/>
          <w:szCs w:val="24"/>
        </w:rPr>
        <w:t>питаля №85,</w:t>
      </w:r>
      <w:r w:rsidRPr="008F4513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447CC9">
        <w:rPr>
          <w:rFonts w:ascii="Times New Roman" w:hAnsi="Times New Roman" w:cs="Times New Roman"/>
          <w:sz w:val="24"/>
          <w:szCs w:val="24"/>
        </w:rPr>
        <w:t>вший</w:t>
      </w:r>
      <w:r w:rsidRPr="008F4513">
        <w:rPr>
          <w:rFonts w:ascii="Times New Roman" w:hAnsi="Times New Roman" w:cs="Times New Roman"/>
          <w:sz w:val="24"/>
          <w:szCs w:val="24"/>
        </w:rPr>
        <w:t>ся</w:t>
      </w:r>
      <w:r w:rsidR="00447CC9">
        <w:rPr>
          <w:rFonts w:ascii="Times New Roman" w:hAnsi="Times New Roman" w:cs="Times New Roman"/>
          <w:sz w:val="24"/>
          <w:szCs w:val="24"/>
        </w:rPr>
        <w:t xml:space="preserve"> во время Великой Отечественной Войны</w:t>
      </w:r>
      <w:r w:rsidRPr="008F4513">
        <w:rPr>
          <w:rFonts w:ascii="Times New Roman" w:hAnsi="Times New Roman" w:cs="Times New Roman"/>
          <w:sz w:val="24"/>
          <w:szCs w:val="24"/>
        </w:rPr>
        <w:t xml:space="preserve"> в здании школы №3.В музее хранятся письма, личные вещи, медицинские инструменты,  собрана библиотека из книг о войне, подаренных ветеранами.Экскурсии по музею, переписка с ветеранами, личные встречи, ежегодные традиционные вечера, встречи с участниками войны, уроки мужеств</w:t>
      </w:r>
      <w:r w:rsidR="00447CC9">
        <w:rPr>
          <w:rFonts w:ascii="Times New Roman" w:hAnsi="Times New Roman" w:cs="Times New Roman"/>
          <w:sz w:val="24"/>
          <w:szCs w:val="24"/>
        </w:rPr>
        <w:t>а – это работа</w:t>
      </w:r>
      <w:r w:rsidR="00846D92">
        <w:rPr>
          <w:rFonts w:ascii="Times New Roman" w:hAnsi="Times New Roman" w:cs="Times New Roman"/>
          <w:sz w:val="24"/>
          <w:szCs w:val="24"/>
        </w:rPr>
        <w:t>, которая продолжается</w:t>
      </w:r>
      <w:r w:rsidR="00447CC9">
        <w:rPr>
          <w:rFonts w:ascii="Times New Roman" w:hAnsi="Times New Roman" w:cs="Times New Roman"/>
          <w:sz w:val="24"/>
          <w:szCs w:val="24"/>
        </w:rPr>
        <w:t xml:space="preserve"> в </w:t>
      </w:r>
      <w:r w:rsidR="00846D92">
        <w:rPr>
          <w:rFonts w:ascii="Times New Roman" w:hAnsi="Times New Roman" w:cs="Times New Roman"/>
          <w:sz w:val="24"/>
          <w:szCs w:val="24"/>
        </w:rPr>
        <w:t>реализуемого</w:t>
      </w:r>
      <w:r w:rsidR="00447CC9">
        <w:rPr>
          <w:rFonts w:ascii="Times New Roman" w:hAnsi="Times New Roman" w:cs="Times New Roman"/>
          <w:sz w:val="24"/>
          <w:szCs w:val="24"/>
        </w:rPr>
        <w:t xml:space="preserve">рамках проекта. 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В преддверии 70-летия Победы в Великой Отечественной войне педагогический коллектив МОБУ « Волховская городская гимна</w:t>
      </w:r>
      <w:r w:rsidR="00846D92">
        <w:rPr>
          <w:rFonts w:ascii="Times New Roman" w:hAnsi="Times New Roman" w:cs="Times New Roman"/>
          <w:sz w:val="24"/>
          <w:szCs w:val="24"/>
        </w:rPr>
        <w:t>зия» выступил</w:t>
      </w:r>
      <w:r w:rsidRPr="008F4513">
        <w:rPr>
          <w:rFonts w:ascii="Times New Roman" w:hAnsi="Times New Roman" w:cs="Times New Roman"/>
          <w:sz w:val="24"/>
          <w:szCs w:val="24"/>
        </w:rPr>
        <w:t xml:space="preserve">  с инициативой присвоения гимн</w:t>
      </w:r>
      <w:r w:rsidR="00846D92">
        <w:rPr>
          <w:rFonts w:ascii="Times New Roman" w:hAnsi="Times New Roman" w:cs="Times New Roman"/>
          <w:sz w:val="24"/>
          <w:szCs w:val="24"/>
        </w:rPr>
        <w:t>азии почетного  наименования  «</w:t>
      </w:r>
      <w:r w:rsidRPr="008F4513">
        <w:rPr>
          <w:rFonts w:ascii="Times New Roman" w:hAnsi="Times New Roman" w:cs="Times New Roman"/>
          <w:sz w:val="24"/>
          <w:szCs w:val="24"/>
        </w:rPr>
        <w:t xml:space="preserve">Гимназия имени Героя Советского Союза Александра  Лукьянова», когда-то школьная дружина уже носила почетное звание правофланговой имени Героя Советского  Союза Александра Лукьянова.  Таким образом, через годы,  возвращаясь  к своим истокам,    ученики  1-11 классов  приняли  </w:t>
      </w:r>
      <w:r w:rsidR="00846D92">
        <w:rPr>
          <w:rFonts w:ascii="Times New Roman" w:hAnsi="Times New Roman" w:cs="Times New Roman"/>
          <w:sz w:val="24"/>
          <w:szCs w:val="24"/>
        </w:rPr>
        <w:t>активное участие  в поисковой исследовательской работе</w:t>
      </w:r>
      <w:r w:rsidRPr="008F4513">
        <w:rPr>
          <w:rFonts w:ascii="Times New Roman" w:hAnsi="Times New Roman" w:cs="Times New Roman"/>
          <w:sz w:val="24"/>
          <w:szCs w:val="24"/>
        </w:rPr>
        <w:t>, посвященной памяти Александра Лукьянова.  В дальнейшем</w:t>
      </w:r>
      <w:r w:rsidR="00846D92">
        <w:rPr>
          <w:rFonts w:ascii="Times New Roman" w:hAnsi="Times New Roman" w:cs="Times New Roman"/>
          <w:sz w:val="24"/>
          <w:szCs w:val="24"/>
        </w:rPr>
        <w:t xml:space="preserve">  планируется работа по наполнению</w:t>
      </w:r>
      <w:r w:rsidRPr="008F4513">
        <w:rPr>
          <w:rFonts w:ascii="Times New Roman" w:hAnsi="Times New Roman" w:cs="Times New Roman"/>
          <w:sz w:val="24"/>
          <w:szCs w:val="24"/>
        </w:rPr>
        <w:t xml:space="preserve"> экспозиции</w:t>
      </w:r>
      <w:r w:rsidR="00846D92">
        <w:rPr>
          <w:rFonts w:ascii="Times New Roman" w:hAnsi="Times New Roman" w:cs="Times New Roman"/>
          <w:sz w:val="24"/>
          <w:szCs w:val="24"/>
        </w:rPr>
        <w:t xml:space="preserve"> виртуального музея</w:t>
      </w:r>
      <w:r w:rsidRPr="008F4513">
        <w:rPr>
          <w:rFonts w:ascii="Times New Roman" w:hAnsi="Times New Roman" w:cs="Times New Roman"/>
          <w:sz w:val="24"/>
          <w:szCs w:val="24"/>
        </w:rPr>
        <w:t xml:space="preserve">, посвященной памяти Героя Советского Союза  Александра Лукьянова. </w:t>
      </w:r>
    </w:p>
    <w:p w:rsidR="00082083" w:rsidRPr="008F4513" w:rsidRDefault="00846D92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осуществления - 2018-2023</w:t>
      </w:r>
      <w:r w:rsidR="006237F0" w:rsidRPr="008F4513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 xml:space="preserve">Куратор </w:t>
      </w:r>
      <w:r w:rsidR="00846D92">
        <w:rPr>
          <w:rFonts w:ascii="Times New Roman" w:eastAsia="Times New Roman" w:hAnsi="Times New Roman" w:cs="Times New Roman"/>
          <w:sz w:val="24"/>
          <w:szCs w:val="24"/>
        </w:rPr>
        <w:t xml:space="preserve">проекта: </w:t>
      </w:r>
      <w:r w:rsidRPr="008F4513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воспитательной работе  – Голик С.Н.</w:t>
      </w:r>
    </w:p>
    <w:p w:rsidR="00F22D6C" w:rsidRDefault="00F22D6C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2083" w:rsidRPr="008F4513" w:rsidRDefault="00F22D6C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Проект « Театральная гимназия» </w:t>
      </w:r>
      <w:r w:rsidR="00082083" w:rsidRPr="008F45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В рамках проекта  планируется ежегодное проведение театральных праздников.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 xml:space="preserve">Одно из основных направлений для педагогов гимназии - умение  приобщить   обучающихся  к  такой  деятельности, чтобы они ощущали свою самостоятельность, успешность от  общения друг с другом.  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 xml:space="preserve"> Новизна проекта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 между собой  и  дополняют друг друга, что способствует  формированию нравственных качеств  обучающихся.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Данный проект всесторонне развивает личность. Происходит приобщение каждого ребенка  к общечеловеческим ценностям.  Театральное искусство имеет незаменимые возможности  духовно-нравственного воздействия.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Театр – искусство коллективное,  поэтому в процессе  подготовки  у каждого воспитанника своя творческая задача.</w:t>
      </w:r>
    </w:p>
    <w:p w:rsidR="00082083" w:rsidRPr="008F4513" w:rsidRDefault="00BB72DA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осуществления – реализуется в долгосрочной перспективе.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="00B0526F" w:rsidRPr="008F4513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="00BB72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F4513">
        <w:rPr>
          <w:rFonts w:ascii="Times New Roman" w:eastAsia="Times New Roman" w:hAnsi="Times New Roman" w:cs="Times New Roman"/>
          <w:sz w:val="24"/>
          <w:szCs w:val="24"/>
        </w:rPr>
        <w:t>заведующая  кафедрой русского язы</w:t>
      </w:r>
      <w:r w:rsidR="008F4513" w:rsidRPr="008F4513">
        <w:rPr>
          <w:rFonts w:ascii="Times New Roman" w:eastAsia="Times New Roman" w:hAnsi="Times New Roman" w:cs="Times New Roman"/>
          <w:sz w:val="24"/>
          <w:szCs w:val="24"/>
        </w:rPr>
        <w:t>ка и литературы   – Гаврилина В.В.</w:t>
      </w:r>
    </w:p>
    <w:p w:rsidR="008F4513" w:rsidRPr="00726BF1" w:rsidRDefault="00726BF1" w:rsidP="00126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726BF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Проект. </w:t>
      </w:r>
      <w:r w:rsidR="008F4513" w:rsidRPr="00726BF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Киноакадемия Английского «English Movie Academy»</w:t>
      </w:r>
    </w:p>
    <w:p w:rsidR="008F4513" w:rsidRPr="008F4513" w:rsidRDefault="008F4513" w:rsidP="001264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5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Цель: </w:t>
      </w: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поддержка творческих и познавательных способностей учащихся в возрасте 11-17 лет через создание в школе учебно-информационной среды.</w:t>
      </w:r>
    </w:p>
    <w:p w:rsidR="008F4513" w:rsidRPr="008F4513" w:rsidRDefault="008F4513" w:rsidP="001264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5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Задачи:</w:t>
      </w:r>
    </w:p>
    <w:p w:rsidR="008F4513" w:rsidRPr="008F4513" w:rsidRDefault="008F4513" w:rsidP="00126477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внеурочной деятельности для самореализации одаренных учащихся в возрасте 11-17 лет;</w:t>
      </w:r>
    </w:p>
    <w:p w:rsidR="008F4513" w:rsidRPr="008F4513" w:rsidRDefault="008F4513" w:rsidP="00126477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учащихся в возрасте 11-17 лет к реализации образовательного проекта;</w:t>
      </w:r>
    </w:p>
    <w:p w:rsidR="008F4513" w:rsidRPr="008F4513" w:rsidRDefault="008F4513" w:rsidP="00126477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базы творческих работ участников проекта – в возрасте 11-17 лет;</w:t>
      </w:r>
    </w:p>
    <w:p w:rsidR="008F4513" w:rsidRPr="008F4513" w:rsidRDefault="008F4513" w:rsidP="00126477">
      <w:pPr>
        <w:pStyle w:val="a3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творческой интерактивной среды для работы;</w:t>
      </w:r>
    </w:p>
    <w:p w:rsidR="008F4513" w:rsidRPr="008F4513" w:rsidRDefault="008F4513" w:rsidP="00126477">
      <w:pPr>
        <w:pStyle w:val="a3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 xml:space="preserve">снятие языкового барьера, который мешает заговорить на изучаемом языке, даже при большом объеме теоретических знаний. </w:t>
      </w:r>
    </w:p>
    <w:p w:rsidR="008F4513" w:rsidRPr="008F4513" w:rsidRDefault="008F4513" w:rsidP="00126477">
      <w:pPr>
        <w:pStyle w:val="a3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приобретение навыков по нескольким дисциплинам (английский язык и литература, история, информатика)</w:t>
      </w:r>
    </w:p>
    <w:p w:rsidR="008F4513" w:rsidRPr="008F4513" w:rsidRDefault="008F4513" w:rsidP="00126477">
      <w:pPr>
        <w:pStyle w:val="a3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 xml:space="preserve"> раскрытие своих индивидуальных талантов.</w:t>
      </w:r>
    </w:p>
    <w:p w:rsidR="008F4513" w:rsidRPr="008F4513" w:rsidRDefault="008F4513" w:rsidP="0012647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513">
        <w:rPr>
          <w:rFonts w:ascii="Times New Roman" w:hAnsi="Times New Roman" w:cs="Times New Roman"/>
          <w:bCs/>
          <w:sz w:val="24"/>
          <w:szCs w:val="24"/>
        </w:rPr>
        <w:t>Формы работы:</w:t>
      </w:r>
    </w:p>
    <w:p w:rsidR="008F4513" w:rsidRPr="008F4513" w:rsidRDefault="008F4513" w:rsidP="0012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•</w:t>
      </w:r>
      <w:r w:rsidRPr="008F4513">
        <w:rPr>
          <w:rFonts w:ascii="Times New Roman" w:hAnsi="Times New Roman" w:cs="Times New Roman"/>
          <w:sz w:val="24"/>
          <w:szCs w:val="24"/>
        </w:rPr>
        <w:tab/>
        <w:t>плановые занятия видеостудии;</w:t>
      </w:r>
    </w:p>
    <w:p w:rsidR="008F4513" w:rsidRPr="008F4513" w:rsidRDefault="008F4513" w:rsidP="0012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•</w:t>
      </w:r>
      <w:r w:rsidRPr="008F4513">
        <w:rPr>
          <w:rFonts w:ascii="Times New Roman" w:hAnsi="Times New Roman" w:cs="Times New Roman"/>
          <w:sz w:val="24"/>
          <w:szCs w:val="24"/>
        </w:rPr>
        <w:tab/>
        <w:t>неформальное общение;</w:t>
      </w:r>
      <w:bookmarkStart w:id="0" w:name="_GoBack"/>
      <w:bookmarkEnd w:id="0"/>
    </w:p>
    <w:p w:rsidR="008F4513" w:rsidRPr="008F4513" w:rsidRDefault="008F4513" w:rsidP="0012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•</w:t>
      </w:r>
      <w:r w:rsidRPr="008F4513">
        <w:rPr>
          <w:rFonts w:ascii="Times New Roman" w:hAnsi="Times New Roman" w:cs="Times New Roman"/>
          <w:sz w:val="24"/>
          <w:szCs w:val="24"/>
        </w:rPr>
        <w:tab/>
        <w:t>индивидуальная работа по созданию кинопроекта.</w:t>
      </w:r>
    </w:p>
    <w:p w:rsidR="008F4513" w:rsidRPr="008F4513" w:rsidRDefault="008F4513" w:rsidP="0012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lastRenderedPageBreak/>
        <w:t>Участие в работе киностудии призвано научить детей не только осваивать приемы создания видеороликов (фильмов), но и побудить творческую деятельность, направленную на постановку и решение проблемных ситуаций при выполнении работы. Работа по выпуску видеофильма обеспечивает создание условий для взаимопонимания и сотрудничества между учащимися, учителями, равноправного общения, а также личностного роста обучающихся и педагогов</w:t>
      </w:r>
    </w:p>
    <w:p w:rsidR="008F4513" w:rsidRPr="008F4513" w:rsidRDefault="008F451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513">
        <w:rPr>
          <w:rFonts w:ascii="Times New Roman" w:hAnsi="Times New Roman" w:cs="Times New Roman"/>
          <w:sz w:val="24"/>
          <w:szCs w:val="24"/>
        </w:rPr>
        <w:t xml:space="preserve">  </w:t>
      </w:r>
      <w:r w:rsidRPr="008F45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Основные виды деятельности школьной киноакадемии</w:t>
      </w: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создание видеороликов различной тематики (видеоклипы, театральные постановки). В рамках программы, участники проекта создают фильмы.</w:t>
      </w:r>
    </w:p>
    <w:p w:rsidR="008F4513" w:rsidRPr="008F4513" w:rsidRDefault="008F4513" w:rsidP="001264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киностудии учащиеся могут выбрать близкое ему направление искусства</w:t>
      </w:r>
      <w:r w:rsidR="00726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профилю</w:t>
      </w: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оператор, актер, сценарист. </w:t>
      </w:r>
    </w:p>
    <w:p w:rsidR="00726BF1" w:rsidRDefault="00726BF1" w:rsidP="001264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Сроки осуществления – 2020 – 2023гг.</w:t>
      </w:r>
      <w:r w:rsidR="008F4513"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</w:t>
      </w:r>
    </w:p>
    <w:p w:rsidR="00726BF1" w:rsidRPr="00126477" w:rsidRDefault="00BB72DA" w:rsidP="001264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Куратор проекта: </w:t>
      </w:r>
      <w:r w:rsidR="00726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 кафедрой иностранных языков – Яшина Е.В.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Проект «Здоровье»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Проект рассматривается как средство развития практики работы гимназии по реализации программы «Здоровые дети».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Проект является интегрированным и включает в себя комплекс мер, направленных на охрану здоровья обучающихся: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уроки физической культуры в 1-11-ых классах по учебному плану;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реализация программ дополнительного образования детей спортивно-оздоровительной направленности;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привлечение максимального количества учащихся к занятиям в спортивных секциях;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участие в Спартакиаде школьников, спортивно-массовых мероприятиях района, городских соревнованиях;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программы психолого-педагогической поддержки учащихся;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проведение диагностики и мониторинга состояния здоровья учащихся;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организация питания школьников и осуществление контроля по питанию;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повышение безопасности пространственно-предметной школьной среды;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обучение приёмам личной безопасности в рамках программы ОБЖ;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реализация программы «Дорога и мы» по ПДД совместно с ДДЮТ;</w:t>
      </w:r>
    </w:p>
    <w:p w:rsidR="00082083" w:rsidRPr="008F4513" w:rsidRDefault="00082083" w:rsidP="0012647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комплекс мероприятий, нацеленных на формирование осознанного отношения учащихся к своему здоровью.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Проект реализуется педагогами школы при поддержке медицинских работников и педагогов-психологов.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BB72DA">
        <w:rPr>
          <w:rFonts w:ascii="Times New Roman" w:eastAsia="Times New Roman" w:hAnsi="Times New Roman" w:cs="Times New Roman"/>
          <w:sz w:val="24"/>
          <w:szCs w:val="24"/>
        </w:rPr>
        <w:t>роки осуществления – реализуется в долгосрочной перспективе.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 xml:space="preserve">Куратор </w:t>
      </w:r>
      <w:r w:rsidR="00B0526F" w:rsidRPr="008F4513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BB72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F4513">
        <w:rPr>
          <w:rFonts w:ascii="Times New Roman" w:eastAsia="Times New Roman" w:hAnsi="Times New Roman" w:cs="Times New Roman"/>
          <w:sz w:val="24"/>
          <w:szCs w:val="24"/>
        </w:rPr>
        <w:t>заместитель дире</w:t>
      </w:r>
      <w:r w:rsidR="00BB72DA">
        <w:rPr>
          <w:rFonts w:ascii="Times New Roman" w:eastAsia="Times New Roman" w:hAnsi="Times New Roman" w:cs="Times New Roman"/>
          <w:sz w:val="24"/>
          <w:szCs w:val="24"/>
        </w:rPr>
        <w:t xml:space="preserve">ктора по безопасности - </w:t>
      </w:r>
      <w:r w:rsidR="008F4513" w:rsidRPr="008F4513">
        <w:rPr>
          <w:rFonts w:ascii="Times New Roman" w:eastAsia="Times New Roman" w:hAnsi="Times New Roman" w:cs="Times New Roman"/>
          <w:sz w:val="24"/>
          <w:szCs w:val="24"/>
        </w:rPr>
        <w:t>Трухина Е.С.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Проект «Развитие ученического самоуправления»</w:t>
      </w:r>
      <w:r w:rsidRPr="008F4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 xml:space="preserve">    Одной из важнейших черт формирующегося в России гражданского общества является широкое вовлечение граждан в управление делами общества через различные формы. 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Опыт участие в управлении учащиеся могут приобрести еще в школе. Развитие ученического самоуправления - необходимый компонент системы гражданского образования. Данная форма сотрудничества взрослых и детей способствует демократизации школы, формированию приоритетных ценностей  гимназического  коллектива. Стратегия современной школы, направленная на воспитание активного гражданина,  истинного патриота своей Родины, возможна только в том случае, если в самом начале жизни учащиеся поймут, почувствуют, что они могут и способны организовать жизнь вокруг себя, быть активными ее участниками.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Все гимназические  события, потенциально открытые к развертыванию в режиме школьного  самоуправления, должны стать предметом заботы  самих обучающихся.           Предполагается поэтапная работа  в рамках самоуправления:</w:t>
      </w:r>
    </w:p>
    <w:p w:rsidR="00082083" w:rsidRPr="008F4513" w:rsidRDefault="00082083" w:rsidP="0012647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 xml:space="preserve"> Конкурс на лучший проект коллективно-творческого дела (например, в рамках годового цикла общегимназических  праздников).</w:t>
      </w:r>
    </w:p>
    <w:p w:rsidR="00082083" w:rsidRPr="008F4513" w:rsidRDefault="00082083" w:rsidP="0012647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Создание временных творческих групп по разработке проектов.</w:t>
      </w:r>
    </w:p>
    <w:p w:rsidR="00082083" w:rsidRPr="008F4513" w:rsidRDefault="00082083" w:rsidP="0012647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Определение экспертным советом старшеклассников лучшего проекта или лучших проектировщиков по результатам внутригруппового рейтинга в творческих группах.</w:t>
      </w:r>
    </w:p>
    <w:p w:rsidR="00082083" w:rsidRPr="008F4513" w:rsidRDefault="00082083" w:rsidP="0012647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Организация  «команды Дела» с привлечением всех заинтересованных лиц.</w:t>
      </w:r>
    </w:p>
    <w:p w:rsidR="00082083" w:rsidRPr="008F4513" w:rsidRDefault="00BB72DA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осуществления – 2018-2023</w:t>
      </w:r>
      <w:r w:rsidR="006237F0" w:rsidRPr="008F451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82083" w:rsidRPr="008F451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82083" w:rsidRPr="008F4513" w:rsidRDefault="00082083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 xml:space="preserve">Куратор </w:t>
      </w:r>
      <w:r w:rsidR="00BB72DA">
        <w:rPr>
          <w:rFonts w:ascii="Times New Roman" w:eastAsia="Times New Roman" w:hAnsi="Times New Roman" w:cs="Times New Roman"/>
          <w:sz w:val="24"/>
          <w:szCs w:val="24"/>
        </w:rPr>
        <w:t>проекта: з</w:t>
      </w:r>
      <w:r w:rsidRPr="008F4513">
        <w:rPr>
          <w:rFonts w:ascii="Times New Roman" w:eastAsia="Times New Roman" w:hAnsi="Times New Roman" w:cs="Times New Roman"/>
          <w:sz w:val="24"/>
          <w:szCs w:val="24"/>
        </w:rPr>
        <w:t>аместитель директора школы по ВР – Голик С.Н.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Проект «От школьной библиотеки к информационно - библиотечному центру»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Школьная библиотека рассматривается в Федеральном государственном стандарте как важнейший компонент учебного процесса, а также как одно из условий его реализации.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проекта: создание информационно-библиотечного центра (ИБЦ), как структурного подразделения гимназии, формирующего единую образовательную среду для реализации ФГОС и повышение качества информационно-библиотечного сопровождения учебно-воспитательного процесса.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Задачи:  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ресурсное обеспечение образовательного процесса;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информационное сопровождение учебно-воспитательного процесса;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расширение ассортимента и повышение качества информационно-библиотечных услуг.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направления: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автоматизация библиотечных процессов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расширение информационного пространства информационно-библиотечного центра.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Прогнозируемый результат: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создание   ИЦБ на базе библиотеки гимназии;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качества организации библиотечно-информационного обслуживания читателей;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широкого доступа учащихся и преподавателей к информационным ресурсам;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улучшение комплектования библиотечного фонда;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читательской компетенции детей и подростков;</w:t>
      </w:r>
    </w:p>
    <w:p w:rsidR="0090510D" w:rsidRDefault="0090510D" w:rsidP="0090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укрепление материально-технической базы. </w:t>
      </w:r>
    </w:p>
    <w:p w:rsidR="00666FBD" w:rsidRPr="008F4513" w:rsidRDefault="00BB72DA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осуществления – 2018 – 2023</w:t>
      </w:r>
      <w:r w:rsidR="00666FBD" w:rsidRPr="008F4513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666FBD" w:rsidRPr="008F4513" w:rsidRDefault="00BB72DA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проекта: </w:t>
      </w:r>
      <w:r w:rsidR="00666FBD" w:rsidRPr="008F4513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8F4513" w:rsidRPr="008F4513">
        <w:rPr>
          <w:rFonts w:ascii="Times New Roman" w:eastAsia="Times New Roman" w:hAnsi="Times New Roman" w:cs="Times New Roman"/>
          <w:sz w:val="24"/>
          <w:szCs w:val="24"/>
        </w:rPr>
        <w:t>ая библиотекой – Харитоненко М.А.</w:t>
      </w:r>
    </w:p>
    <w:p w:rsidR="00666FBD" w:rsidRPr="008F4513" w:rsidRDefault="00666FBD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45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Проект </w:t>
      </w:r>
      <w:r w:rsidR="006A66B9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403D71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шаг в науку: п</w:t>
      </w:r>
      <w:r w:rsidR="0063158A" w:rsidRPr="008F4513">
        <w:rPr>
          <w:rFonts w:ascii="Times New Roman" w:eastAsia="Times New Roman" w:hAnsi="Times New Roman" w:cs="Times New Roman"/>
          <w:sz w:val="24"/>
          <w:szCs w:val="24"/>
          <w:u w:val="single"/>
        </w:rPr>
        <w:t>роектно-исследовательская деятельность</w:t>
      </w:r>
      <w:r w:rsidR="00403D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старшеклассников</w:t>
      </w:r>
      <w:r w:rsidR="0063158A" w:rsidRPr="008F4513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63158A" w:rsidRPr="008F4513" w:rsidRDefault="0063158A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sz w:val="24"/>
          <w:szCs w:val="24"/>
        </w:rPr>
        <w:t>Целью проектно-исслед</w:t>
      </w:r>
      <w:r w:rsidR="00733691">
        <w:rPr>
          <w:rFonts w:ascii="Times New Roman" w:eastAsia="Times New Roman" w:hAnsi="Times New Roman" w:cs="Times New Roman"/>
          <w:sz w:val="24"/>
          <w:szCs w:val="24"/>
        </w:rPr>
        <w:t>овательской деятельности в рамках реализации ФГОС ОО</w:t>
      </w:r>
      <w:r w:rsidRPr="008F4513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творческой личности, ее самоопределения и самореализации. </w:t>
      </w:r>
      <w:r w:rsidR="0002030F" w:rsidRPr="008F4513">
        <w:rPr>
          <w:rFonts w:ascii="Times New Roman" w:eastAsia="Times New Roman" w:hAnsi="Times New Roman" w:cs="Times New Roman"/>
          <w:sz w:val="24"/>
          <w:szCs w:val="24"/>
        </w:rPr>
        <w:t>К задачам проекта</w:t>
      </w:r>
      <w:r w:rsidR="0002030F" w:rsidRPr="008F451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относится</w:t>
      </w:r>
      <w:r w:rsidR="0002030F" w:rsidRPr="008F4513">
        <w:rPr>
          <w:rFonts w:ascii="Times New Roman" w:eastAsia="+mn-ea" w:hAnsi="Times New Roman" w:cs="Times New Roman"/>
          <w:bCs/>
          <w:color w:val="333399"/>
          <w:kern w:val="24"/>
          <w:sz w:val="24"/>
          <w:szCs w:val="24"/>
          <w:lang w:eastAsia="ru-RU"/>
        </w:rPr>
        <w:t xml:space="preserve"> - </w:t>
      </w:r>
      <w:r w:rsidR="009A1F42" w:rsidRPr="008F4513">
        <w:rPr>
          <w:rFonts w:ascii="Times New Roman" w:eastAsia="Times New Roman" w:hAnsi="Times New Roman" w:cs="Times New Roman"/>
          <w:bCs/>
          <w:sz w:val="24"/>
          <w:szCs w:val="24"/>
        </w:rPr>
        <w:t>раннее раскрытие интересов к научно-поисковой деятельности</w:t>
      </w:r>
      <w:r w:rsidR="0002030F" w:rsidRPr="008F4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F42" w:rsidRPr="008F4513">
        <w:rPr>
          <w:rFonts w:ascii="Times New Roman" w:eastAsia="Times New Roman" w:hAnsi="Times New Roman" w:cs="Times New Roman"/>
          <w:bCs/>
          <w:sz w:val="24"/>
          <w:szCs w:val="24"/>
        </w:rPr>
        <w:t>повышение социального статуса знаний</w:t>
      </w:r>
      <w:r w:rsidR="0002030F" w:rsidRPr="008F4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13F4" w:rsidRPr="008F4513">
        <w:rPr>
          <w:rFonts w:ascii="Times New Roman" w:eastAsia="Times New Roman" w:hAnsi="Times New Roman" w:cs="Times New Roman"/>
          <w:sz w:val="24"/>
          <w:szCs w:val="24"/>
        </w:rPr>
        <w:t>мотивационно-смысловой основы обучения</w:t>
      </w:r>
      <w:r w:rsidR="00594079" w:rsidRPr="008F4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30F" w:rsidRPr="008F4513">
        <w:rPr>
          <w:rFonts w:ascii="Times New Roman" w:eastAsia="Times New Roman" w:hAnsi="Times New Roman" w:cs="Times New Roman"/>
          <w:bCs/>
          <w:sz w:val="24"/>
          <w:szCs w:val="24"/>
        </w:rPr>
        <w:t>пред</w:t>
      </w:r>
      <w:r w:rsidR="009A1F42" w:rsidRPr="008F4513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профессиональная ориентация учащихся</w:t>
      </w:r>
      <w:r w:rsidR="0002030F" w:rsidRPr="008F45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A1F42" w:rsidRPr="008F4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3953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проектно-исследовательской деятельности направлена на  развитие </w:t>
      </w:r>
      <w:r w:rsidR="009A1F42" w:rsidRPr="008F4513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познавательных и коммуникативны</w:t>
      </w:r>
      <w:r w:rsidR="00E34CDA">
        <w:rPr>
          <w:rFonts w:ascii="Times New Roman" w:eastAsia="Times New Roman" w:hAnsi="Times New Roman" w:cs="Times New Roman"/>
          <w:bCs/>
          <w:sz w:val="24"/>
          <w:szCs w:val="24"/>
        </w:rPr>
        <w:t>х навыков;</w:t>
      </w:r>
      <w:r w:rsidR="006A3953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1F42" w:rsidRPr="008F4513">
        <w:rPr>
          <w:rFonts w:ascii="Times New Roman" w:eastAsia="Times New Roman" w:hAnsi="Times New Roman" w:cs="Times New Roman"/>
          <w:bCs/>
          <w:sz w:val="24"/>
          <w:szCs w:val="24"/>
        </w:rPr>
        <w:t>критического,  про</w:t>
      </w:r>
      <w:r w:rsidR="00E34CDA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блемного и творческого мышления; </w:t>
      </w:r>
      <w:r w:rsidR="009A1F42" w:rsidRPr="008F4513">
        <w:rPr>
          <w:rFonts w:ascii="Times New Roman" w:eastAsia="Times New Roman" w:hAnsi="Times New Roman" w:cs="Times New Roman"/>
          <w:bCs/>
          <w:sz w:val="24"/>
          <w:szCs w:val="24"/>
        </w:rPr>
        <w:t>умения самостоятельно приобретать и конструировать свои знания,</w:t>
      </w:r>
      <w:r w:rsidR="006A3953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1F42" w:rsidRPr="008F4513">
        <w:rPr>
          <w:rFonts w:ascii="Times New Roman" w:eastAsia="Times New Roman" w:hAnsi="Times New Roman" w:cs="Times New Roman"/>
          <w:bCs/>
          <w:sz w:val="24"/>
          <w:szCs w:val="24"/>
        </w:rPr>
        <w:t>умения анализировать информацию и ориентироваться в информационном пространстве,</w:t>
      </w:r>
      <w:r w:rsidR="006A3953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1F42" w:rsidRPr="008F4513">
        <w:rPr>
          <w:rFonts w:ascii="Times New Roman" w:eastAsia="Times New Roman" w:hAnsi="Times New Roman" w:cs="Times New Roman"/>
          <w:bCs/>
          <w:sz w:val="24"/>
          <w:szCs w:val="24"/>
        </w:rPr>
        <w:t>умения использовать современные информационные технологии,</w:t>
      </w:r>
      <w:r w:rsidR="006A3953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1F42" w:rsidRPr="008F4513">
        <w:rPr>
          <w:rFonts w:ascii="Times New Roman" w:eastAsia="Times New Roman" w:hAnsi="Times New Roman" w:cs="Times New Roman"/>
          <w:bCs/>
          <w:sz w:val="24"/>
          <w:szCs w:val="24"/>
        </w:rPr>
        <w:t>умения оформлять и представлять материалы исследования</w:t>
      </w:r>
      <w:r w:rsidR="006A3953" w:rsidRPr="008F4513">
        <w:rPr>
          <w:rFonts w:ascii="Times New Roman" w:eastAsia="Times New Roman" w:hAnsi="Times New Roman" w:cs="Times New Roman"/>
          <w:bCs/>
          <w:sz w:val="24"/>
          <w:szCs w:val="24"/>
        </w:rPr>
        <w:t>, проекта</w:t>
      </w:r>
      <w:r w:rsidR="009A1F42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(отчет, стендовый доклад, презентация, публикация и пр.)</w:t>
      </w:r>
      <w:r w:rsidR="006A3953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Проект предусматривает </w:t>
      </w:r>
      <w:r w:rsidR="00E67A84" w:rsidRPr="008F4513">
        <w:rPr>
          <w:rFonts w:ascii="Times New Roman" w:eastAsia="Times New Roman" w:hAnsi="Times New Roman" w:cs="Times New Roman"/>
          <w:bCs/>
          <w:sz w:val="24"/>
          <w:szCs w:val="24"/>
        </w:rPr>
        <w:t>создание системы индивидуальных (групповых) занятий с одаренными учащимися в соответствии с Положением «</w:t>
      </w:r>
      <w:r w:rsidR="006A66B9">
        <w:rPr>
          <w:rFonts w:ascii="Times New Roman" w:eastAsia="Times New Roman" w:hAnsi="Times New Roman" w:cs="Times New Roman"/>
          <w:bCs/>
          <w:sz w:val="24"/>
          <w:szCs w:val="24"/>
        </w:rPr>
        <w:t>Об организации индивидуальных (</w:t>
      </w:r>
      <w:r w:rsidR="00E67A84" w:rsidRPr="008F4513">
        <w:rPr>
          <w:rFonts w:ascii="Times New Roman" w:eastAsia="Times New Roman" w:hAnsi="Times New Roman" w:cs="Times New Roman"/>
          <w:bCs/>
          <w:sz w:val="24"/>
          <w:szCs w:val="24"/>
        </w:rPr>
        <w:t>тьюторских</w:t>
      </w:r>
      <w:r w:rsidR="006A66B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67A84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учебных курсов», обучение педагогов методикам организации учебного исследования и проектов, организацию взаимодействия учителей-тьюторов с учащимися по выполняемым ими работам. Защита работ проводится </w:t>
      </w:r>
      <w:r w:rsidR="008F4513" w:rsidRPr="008F4513">
        <w:rPr>
          <w:rFonts w:ascii="Times New Roman" w:eastAsia="Times New Roman" w:hAnsi="Times New Roman" w:cs="Times New Roman"/>
          <w:bCs/>
          <w:sz w:val="24"/>
          <w:szCs w:val="24"/>
        </w:rPr>
        <w:t>на ежегодных ученических</w:t>
      </w:r>
      <w:r w:rsidR="00E67A84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конференциях. </w:t>
      </w:r>
    </w:p>
    <w:p w:rsidR="00E67A84" w:rsidRDefault="00E67A84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Куратор</w:t>
      </w:r>
      <w:r w:rsidR="00733691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проекта – заместитель директора по учебно-воспитательной работе, к.п.н. – Бенькович Т.М.</w:t>
      </w:r>
      <w:r w:rsidR="00733691">
        <w:rPr>
          <w:rFonts w:ascii="Times New Roman" w:eastAsia="Times New Roman" w:hAnsi="Times New Roman" w:cs="Times New Roman"/>
          <w:bCs/>
          <w:sz w:val="24"/>
          <w:szCs w:val="24"/>
        </w:rPr>
        <w:t>, заместитель директора по воспитательной работе Голик С.Н.</w:t>
      </w:r>
    </w:p>
    <w:p w:rsidR="00BB72DA" w:rsidRPr="008F4513" w:rsidRDefault="00BB72DA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реализации: проект реализуется в долгосрочной перспективе.</w:t>
      </w:r>
    </w:p>
    <w:p w:rsidR="00F22D6C" w:rsidRDefault="00F22D6C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67A84" w:rsidRPr="008F4513" w:rsidRDefault="009A1F42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Проект «Формирование ИКТ –</w:t>
      </w:r>
      <w:r w:rsidR="00754ACF" w:rsidRPr="008F45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компетентности участников образовательного процесса»</w:t>
      </w:r>
    </w:p>
    <w:p w:rsidR="009A1F42" w:rsidRPr="008F4513" w:rsidRDefault="009A1F42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предусматривает расширение сфер использования ИКТ в гимназии. ИКТ должны стать эффективным механизмом повышения качества образования. Формирование ИКТ-компетентности осуществляется </w:t>
      </w:r>
      <w:r w:rsidR="006E7682" w:rsidRPr="008F4513">
        <w:rPr>
          <w:rFonts w:ascii="Times New Roman" w:eastAsia="Times New Roman" w:hAnsi="Times New Roman" w:cs="Times New Roman"/>
          <w:bCs/>
          <w:sz w:val="24"/>
          <w:szCs w:val="24"/>
        </w:rPr>
        <w:t>через</w:t>
      </w:r>
      <w:r w:rsidR="0090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учебные предметы и</w:t>
      </w:r>
      <w:r w:rsidR="006E7682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курсы</w:t>
      </w:r>
      <w:r w:rsidR="00754ACF" w:rsidRPr="008F451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E7682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учебного плана. Формирование ИКТ-компетентности учителей осуществляется посредством посещения курсов повышения квалификации; внедрения в учебный процесс современных электронных учебных материалов, их интеграция с печатными учебными пособиями, организации семинаров-практикумов на базе гимназии, учреждений района и области и пр. Проект предусматривает формирование ИКТ – компетентности у родите</w:t>
      </w:r>
      <w:r w:rsidR="008F4513" w:rsidRPr="008F4513">
        <w:rPr>
          <w:rFonts w:ascii="Times New Roman" w:eastAsia="Times New Roman" w:hAnsi="Times New Roman" w:cs="Times New Roman"/>
          <w:bCs/>
          <w:sz w:val="24"/>
          <w:szCs w:val="24"/>
        </w:rPr>
        <w:t>лей через систему «Электронный журнал</w:t>
      </w:r>
      <w:r w:rsidR="006E7682" w:rsidRPr="008F4513">
        <w:rPr>
          <w:rFonts w:ascii="Times New Roman" w:eastAsia="Times New Roman" w:hAnsi="Times New Roman" w:cs="Times New Roman"/>
          <w:bCs/>
          <w:sz w:val="24"/>
          <w:szCs w:val="24"/>
        </w:rPr>
        <w:t>», сайт гимназии, другие образовательные сайты.</w:t>
      </w:r>
    </w:p>
    <w:p w:rsidR="006E7682" w:rsidRPr="008F4513" w:rsidRDefault="007F26F0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осуществления – 2020 – 2023</w:t>
      </w:r>
      <w:r w:rsidR="006E7682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гг.</w:t>
      </w:r>
    </w:p>
    <w:p w:rsidR="006E7682" w:rsidRDefault="006E7682" w:rsidP="001264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Куратор проекта: учитель информатики</w:t>
      </w:r>
      <w:r w:rsidR="00754ACF"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72D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54ACF" w:rsidRPr="008F4513">
        <w:rPr>
          <w:rFonts w:ascii="Times New Roman" w:eastAsia="Times New Roman" w:hAnsi="Times New Roman" w:cs="Times New Roman"/>
          <w:bCs/>
          <w:sz w:val="24"/>
          <w:szCs w:val="24"/>
        </w:rPr>
        <w:t>Кондратенко М.С.</w:t>
      </w:r>
    </w:p>
    <w:p w:rsidR="00D049E4" w:rsidRPr="00484D5E" w:rsidRDefault="00D049E4" w:rsidP="00D049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84D5E">
        <w:rPr>
          <w:rFonts w:ascii="Times New Roman" w:eastAsia="Times New Roman" w:hAnsi="Times New Roman" w:cs="Times New Roman"/>
          <w:sz w:val="24"/>
          <w:szCs w:val="24"/>
          <w:u w:val="single"/>
        </w:rPr>
        <w:t>Проект</w:t>
      </w:r>
      <w:r w:rsidRPr="00484D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«Инклюзивное образовательное пространство»</w:t>
      </w:r>
    </w:p>
    <w:p w:rsidR="00D049E4" w:rsidRPr="00484D5E" w:rsidRDefault="00D049E4" w:rsidP="00D049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84D5E">
        <w:rPr>
          <w:rFonts w:ascii="Times New Roman" w:hAnsi="Times New Roman" w:cs="Times New Roman"/>
          <w:sz w:val="24"/>
          <w:szCs w:val="24"/>
        </w:rPr>
        <w:t>Цель проекта - создание безопасных комфортных условий образовательной среды для сохранения здоровья всех участников образовательного процесса, предоставления качественных образовательных услуг с учетом индивидуальных особенностей обучающихся</w:t>
      </w:r>
    </w:p>
    <w:p w:rsidR="00D049E4" w:rsidRDefault="00D049E4" w:rsidP="007F26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предусматривает просветительскую и методическую работу с педагогами, специалистами и родителями, рациональную организацию учебного процесса, психологическую поддержку обучающихся, физкультурно-оздоровительную работу. </w:t>
      </w:r>
    </w:p>
    <w:p w:rsidR="007F26F0" w:rsidRPr="00484D5E" w:rsidRDefault="007F26F0" w:rsidP="007F26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осуществления – 2020 – 2023</w:t>
      </w:r>
      <w:r w:rsidRPr="00484D5E"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</w:p>
    <w:p w:rsidR="007F26F0" w:rsidRPr="008F4513" w:rsidRDefault="007F26F0" w:rsidP="007F26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bCs/>
          <w:sz w:val="24"/>
          <w:szCs w:val="24"/>
        </w:rPr>
        <w:t>Кураторы проекта: заместители директора по  учебно-воспитательной работе – Михайловская Н.И., Клементьева В.Н.</w:t>
      </w:r>
    </w:p>
    <w:p w:rsidR="007F26F0" w:rsidRDefault="007F26F0" w:rsidP="007F26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26F0">
        <w:rPr>
          <w:rFonts w:ascii="Times New Roman" w:hAnsi="Times New Roman" w:cs="Times New Roman"/>
          <w:sz w:val="24"/>
          <w:szCs w:val="24"/>
          <w:u w:val="single"/>
        </w:rPr>
        <w:t>Проект  « Милосердие»</w:t>
      </w:r>
    </w:p>
    <w:p w:rsidR="007F26F0" w:rsidRPr="007F26F0" w:rsidRDefault="007F26F0" w:rsidP="007F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Современному обществу нужны образованные, нравственные люди, которые могут самостоятельно принимать ответственные решения в ситуации выбора, способны к сотрудничеству, обладают развитым чувством ответственности не только за свою судьбу, но и за судьбу своей страны.  Сейчас, когда в обществе 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детства,  нельзя закрывать глаза на тот факт, что рядом с нами много людей, нуждающихся в нашей помощи. </w:t>
      </w:r>
      <w:r w:rsidRPr="007F26F0">
        <w:rPr>
          <w:rFonts w:ascii="Times New Roman" w:hAnsi="Times New Roman" w:cs="Times New Roman"/>
          <w:color w:val="000000"/>
          <w:sz w:val="24"/>
          <w:szCs w:val="24"/>
        </w:rPr>
        <w:t>Общеизвестно, что нельзя воспитывать нравственность, гуманизм (</w:t>
      </w:r>
      <w:r w:rsidRPr="007F26F0">
        <w:rPr>
          <w:rStyle w:val="af0"/>
          <w:rFonts w:ascii="Times New Roman" w:hAnsi="Times New Roman" w:cs="Times New Roman"/>
          <w:color w:val="000000"/>
          <w:sz w:val="24"/>
          <w:szCs w:val="24"/>
        </w:rPr>
        <w:t>милосердие</w:t>
      </w:r>
      <w:r w:rsidRPr="007F26F0">
        <w:rPr>
          <w:rFonts w:ascii="Times New Roman" w:hAnsi="Times New Roman" w:cs="Times New Roman"/>
          <w:color w:val="000000"/>
          <w:sz w:val="24"/>
          <w:szCs w:val="24"/>
        </w:rPr>
        <w:t xml:space="preserve"> в том числе) без включения в деятельность. Только через личный опыт человек может приобретать знания, умения, навыки, постигать суть человеческих ценностей, </w:t>
      </w:r>
      <w:r w:rsidRPr="007F2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взаимоотношений, норм и правил. Проект</w:t>
      </w:r>
      <w:r w:rsidRPr="00F22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D7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22D6C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>Милосердие</w:t>
      </w:r>
      <w:r w:rsidR="00403D7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F22D6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 на формирование нравственных ценностных ориентаций учащ</w:t>
      </w:r>
      <w:r w:rsidRPr="007F26F0">
        <w:rPr>
          <w:rFonts w:ascii="Times New Roman" w:hAnsi="Times New Roman" w:cs="Times New Roman"/>
          <w:color w:val="000000"/>
          <w:sz w:val="24"/>
          <w:szCs w:val="24"/>
        </w:rPr>
        <w:t>ихся  в условиях гимназического и  классного  коллективов, на развитие социального интереса и активное участие в жизни гимназии и города.</w:t>
      </w:r>
    </w:p>
    <w:p w:rsidR="007F26F0" w:rsidRDefault="007F26F0" w:rsidP="007F26F0">
      <w:pPr>
        <w:pStyle w:val="af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>Цель проекта:</w:t>
      </w:r>
      <w:r>
        <w:t xml:space="preserve"> организация и проведение благотворительных акций для детей-инвалидов, пожилых людей, детей с  трудной жизненной ситуацией, нуждающихся в поддержке.</w:t>
      </w:r>
    </w:p>
    <w:p w:rsidR="007F26F0" w:rsidRDefault="007F26F0" w:rsidP="007F26F0">
      <w:pPr>
        <w:pStyle w:val="af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Задачи:</w:t>
      </w:r>
    </w:p>
    <w:p w:rsidR="007F26F0" w:rsidRDefault="007F26F0" w:rsidP="007F26F0">
      <w:pPr>
        <w:pStyle w:val="af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оказание практической помощи детям из малообеспеченных семей, пожилым людям;    развитие у  учащихся гимназии инициативы по оказанию помощи нуждающимся; поощрение их личного желания добровольно и бескорыстно заботиться о детях и стариках, проявляя свои таланты и способности; приобретение навыков эффективной работы в команде; формирование милосердия и толерантности, обогащение эмоционального мира обучающихся  нравственными переживаниями. </w:t>
      </w:r>
    </w:p>
    <w:p w:rsidR="007F26F0" w:rsidRDefault="007F26F0" w:rsidP="007F26F0">
      <w:pPr>
        <w:pStyle w:val="af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Категория участников: подростки 11-18 лет. </w:t>
      </w:r>
    </w:p>
    <w:p w:rsidR="007F26F0" w:rsidRDefault="007F26F0" w:rsidP="007F26F0">
      <w:pPr>
        <w:pStyle w:val="af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Ожидаемый результат: </w:t>
      </w:r>
    </w:p>
    <w:p w:rsidR="007F26F0" w:rsidRDefault="007F26F0" w:rsidP="007F26F0">
      <w:pPr>
        <w:pStyle w:val="af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повышение нравственной культуры участников проекта, рост уверенности в себе, своих силах;</w:t>
      </w:r>
    </w:p>
    <w:p w:rsidR="007F26F0" w:rsidRDefault="007F26F0" w:rsidP="007F26F0">
      <w:pPr>
        <w:pStyle w:val="af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обогащение эмоционального мира участников чувством ответственности, милосердия, сострадания; </w:t>
      </w:r>
    </w:p>
    <w:p w:rsidR="007F26F0" w:rsidRDefault="007F26F0" w:rsidP="007F26F0">
      <w:pPr>
        <w:pStyle w:val="af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формирование активной гражданской позиции   участников проекта </w:t>
      </w:r>
    </w:p>
    <w:p w:rsidR="007F26F0" w:rsidRDefault="007F26F0" w:rsidP="007F26F0">
      <w:pPr>
        <w:pStyle w:val="af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через общественно-полезную практику; </w:t>
      </w:r>
    </w:p>
    <w:p w:rsidR="007F26F0" w:rsidRDefault="007F26F0" w:rsidP="007F26F0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 содействие процессу реабилитации и социальной адаптации детей – инвалидов,  детей – сирот, пожилых людей.</w:t>
      </w:r>
    </w:p>
    <w:p w:rsidR="007F26F0" w:rsidRDefault="007F26F0" w:rsidP="007F26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осуществления – 2018-2022 гг.</w:t>
      </w:r>
    </w:p>
    <w:p w:rsidR="007F26F0" w:rsidRDefault="007F26F0" w:rsidP="007F26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проекта – заместитель директора школы по ВР - Голик С.Н.</w:t>
      </w:r>
    </w:p>
    <w:p w:rsidR="007F26F0" w:rsidRPr="00484D5E" w:rsidRDefault="007F26F0" w:rsidP="007F26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083" w:rsidRPr="008F4513" w:rsidRDefault="00C5282A" w:rsidP="007F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Приложение</w:t>
      </w:r>
      <w:r w:rsidR="008F4513" w:rsidRPr="008F4513">
        <w:rPr>
          <w:rFonts w:ascii="Times New Roman" w:hAnsi="Times New Roman" w:cs="Times New Roman"/>
          <w:sz w:val="24"/>
          <w:szCs w:val="24"/>
        </w:rPr>
        <w:t xml:space="preserve"> 1</w:t>
      </w:r>
      <w:r w:rsidRPr="008F4513">
        <w:rPr>
          <w:rFonts w:ascii="Times New Roman" w:hAnsi="Times New Roman" w:cs="Times New Roman"/>
          <w:sz w:val="24"/>
          <w:szCs w:val="24"/>
        </w:rPr>
        <w:t>. Показатели финансовой деятельности.</w:t>
      </w:r>
    </w:p>
    <w:p w:rsidR="00C5282A" w:rsidRPr="008F4513" w:rsidRDefault="00C5282A" w:rsidP="007F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83" w:rsidRPr="008F4513" w:rsidRDefault="00082083" w:rsidP="007F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83" w:rsidRPr="008F4513" w:rsidRDefault="00082083" w:rsidP="007F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83" w:rsidRPr="008F4513" w:rsidRDefault="00082083" w:rsidP="007F26F0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8E1" w:rsidRPr="008F4513" w:rsidRDefault="00CA18E1" w:rsidP="007F26F0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8E1" w:rsidRPr="008F4513" w:rsidRDefault="00CA18E1" w:rsidP="007F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8E1" w:rsidRPr="008F4513" w:rsidRDefault="00CA18E1" w:rsidP="007F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BB" w:rsidRPr="008F4513" w:rsidRDefault="009D01BB" w:rsidP="007F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01BB" w:rsidRPr="008F4513" w:rsidSect="0031733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B7" w:rsidRDefault="00715AB7" w:rsidP="0031733E">
      <w:pPr>
        <w:spacing w:after="0" w:line="240" w:lineRule="auto"/>
      </w:pPr>
      <w:r>
        <w:separator/>
      </w:r>
    </w:p>
  </w:endnote>
  <w:endnote w:type="continuationSeparator" w:id="0">
    <w:p w:rsidR="00715AB7" w:rsidRDefault="00715AB7" w:rsidP="0031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82"/>
    </w:sdtPr>
    <w:sdtContent>
      <w:p w:rsidR="008D44C1" w:rsidRDefault="00595048">
        <w:pPr>
          <w:pStyle w:val="a6"/>
          <w:jc w:val="right"/>
        </w:pPr>
        <w:fldSimple w:instr=" PAGE   \* MERGEFORMAT ">
          <w:r w:rsidR="0050798D">
            <w:rPr>
              <w:noProof/>
            </w:rPr>
            <w:t>23</w:t>
          </w:r>
        </w:fldSimple>
      </w:p>
    </w:sdtContent>
  </w:sdt>
  <w:p w:rsidR="008D44C1" w:rsidRDefault="008D44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B7" w:rsidRDefault="00715AB7" w:rsidP="0031733E">
      <w:pPr>
        <w:spacing w:after="0" w:line="240" w:lineRule="auto"/>
      </w:pPr>
      <w:r>
        <w:separator/>
      </w:r>
    </w:p>
  </w:footnote>
  <w:footnote w:type="continuationSeparator" w:id="0">
    <w:p w:rsidR="00715AB7" w:rsidRDefault="00715AB7" w:rsidP="0031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4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4DE"/>
    <w:multiLevelType w:val="hybridMultilevel"/>
    <w:tmpl w:val="000039B3"/>
    <w:lvl w:ilvl="0" w:tplc="00002D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8270BC"/>
    <w:multiLevelType w:val="singleLevel"/>
    <w:tmpl w:val="725215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028E33C2"/>
    <w:multiLevelType w:val="hybridMultilevel"/>
    <w:tmpl w:val="29B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A495A"/>
    <w:multiLevelType w:val="hybridMultilevel"/>
    <w:tmpl w:val="C07A7A2A"/>
    <w:lvl w:ilvl="0" w:tplc="A0C667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131FD"/>
    <w:multiLevelType w:val="multilevel"/>
    <w:tmpl w:val="025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84524"/>
    <w:multiLevelType w:val="hybridMultilevel"/>
    <w:tmpl w:val="562EA874"/>
    <w:lvl w:ilvl="0" w:tplc="F51CF2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CF9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C91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C5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074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2CA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8D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49D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24C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4A1ADA"/>
    <w:multiLevelType w:val="hybridMultilevel"/>
    <w:tmpl w:val="EDB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27AE"/>
    <w:multiLevelType w:val="hybridMultilevel"/>
    <w:tmpl w:val="EDB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567A3"/>
    <w:multiLevelType w:val="hybridMultilevel"/>
    <w:tmpl w:val="C266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BA794A"/>
    <w:multiLevelType w:val="hybridMultilevel"/>
    <w:tmpl w:val="06C2A5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94D2C"/>
    <w:multiLevelType w:val="multilevel"/>
    <w:tmpl w:val="8F9E08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760EB0"/>
    <w:multiLevelType w:val="hybridMultilevel"/>
    <w:tmpl w:val="703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E2FB6"/>
    <w:multiLevelType w:val="hybridMultilevel"/>
    <w:tmpl w:val="29B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65B3"/>
    <w:multiLevelType w:val="hybridMultilevel"/>
    <w:tmpl w:val="EDB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031DA"/>
    <w:multiLevelType w:val="hybridMultilevel"/>
    <w:tmpl w:val="7B2A7CFA"/>
    <w:lvl w:ilvl="0" w:tplc="09A2C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E4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0A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63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87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0D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6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0F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2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32360D"/>
    <w:multiLevelType w:val="hybridMultilevel"/>
    <w:tmpl w:val="EDB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B718D"/>
    <w:multiLevelType w:val="hybridMultilevel"/>
    <w:tmpl w:val="EDB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757B"/>
    <w:multiLevelType w:val="hybridMultilevel"/>
    <w:tmpl w:val="E17CD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668D5"/>
    <w:multiLevelType w:val="hybridMultilevel"/>
    <w:tmpl w:val="766EB9C2"/>
    <w:lvl w:ilvl="0" w:tplc="C3C87C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C6549"/>
    <w:multiLevelType w:val="singleLevel"/>
    <w:tmpl w:val="E49A9F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E8C17BE"/>
    <w:multiLevelType w:val="hybridMultilevel"/>
    <w:tmpl w:val="EDB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E25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74171A"/>
    <w:multiLevelType w:val="multilevel"/>
    <w:tmpl w:val="2D2C6FB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754D4"/>
    <w:multiLevelType w:val="hybridMultilevel"/>
    <w:tmpl w:val="EDB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40379"/>
    <w:multiLevelType w:val="hybridMultilevel"/>
    <w:tmpl w:val="EDB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C532C"/>
    <w:multiLevelType w:val="singleLevel"/>
    <w:tmpl w:val="032CE6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621B72BE"/>
    <w:multiLevelType w:val="hybridMultilevel"/>
    <w:tmpl w:val="17F2E85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D336D"/>
    <w:multiLevelType w:val="hybridMultilevel"/>
    <w:tmpl w:val="33B4E5AE"/>
    <w:lvl w:ilvl="0" w:tplc="BD10BA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E0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6A10D42"/>
    <w:multiLevelType w:val="hybridMultilevel"/>
    <w:tmpl w:val="B34293DC"/>
    <w:lvl w:ilvl="0" w:tplc="D99AA5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01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CD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2A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24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06C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AB2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E7B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27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A527C3"/>
    <w:multiLevelType w:val="hybridMultilevel"/>
    <w:tmpl w:val="EDB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F3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0606214"/>
    <w:multiLevelType w:val="hybridMultilevel"/>
    <w:tmpl w:val="1A266A36"/>
    <w:lvl w:ilvl="0" w:tplc="025A7B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35820"/>
    <w:multiLevelType w:val="singleLevel"/>
    <w:tmpl w:val="24E0FC3E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36">
    <w:nsid w:val="754F1D56"/>
    <w:multiLevelType w:val="multilevel"/>
    <w:tmpl w:val="2F78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7072B0"/>
    <w:multiLevelType w:val="hybridMultilevel"/>
    <w:tmpl w:val="29B45B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4"/>
  </w:num>
  <w:num w:numId="4">
    <w:abstractNumId w:val="8"/>
  </w:num>
  <w:num w:numId="5">
    <w:abstractNumId w:val="32"/>
  </w:num>
  <w:num w:numId="6">
    <w:abstractNumId w:val="1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0"/>
  </w:num>
  <w:num w:numId="10">
    <w:abstractNumId w:val="21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29"/>
  </w:num>
  <w:num w:numId="17">
    <w:abstractNumId w:val="23"/>
  </w:num>
  <w:num w:numId="18">
    <w:abstractNumId w:val="3"/>
  </w:num>
  <w:num w:numId="19">
    <w:abstractNumId w:val="18"/>
  </w:num>
  <w:num w:numId="20">
    <w:abstractNumId w:val="14"/>
  </w:num>
  <w:num w:numId="21">
    <w:abstractNumId w:val="27"/>
  </w:num>
  <w:num w:numId="22">
    <w:abstractNumId w:val="33"/>
    <w:lvlOverride w:ilvl="0">
      <w:startOverride w:val="1"/>
    </w:lvlOverride>
  </w:num>
  <w:num w:numId="23">
    <w:abstractNumId w:val="35"/>
  </w:num>
  <w:num w:numId="24">
    <w:abstractNumId w:val="7"/>
  </w:num>
  <w:num w:numId="25">
    <w:abstractNumId w:val="26"/>
  </w:num>
  <w:num w:numId="26">
    <w:abstractNumId w:val="9"/>
  </w:num>
  <w:num w:numId="27">
    <w:abstractNumId w:val="22"/>
  </w:num>
  <w:num w:numId="28">
    <w:abstractNumId w:val="36"/>
  </w:num>
  <w:num w:numId="29">
    <w:abstractNumId w:val="10"/>
  </w:num>
  <w:num w:numId="30">
    <w:abstractNumId w:val="16"/>
  </w:num>
  <w:num w:numId="31">
    <w:abstractNumId w:val="31"/>
  </w:num>
  <w:num w:numId="32">
    <w:abstractNumId w:val="5"/>
  </w:num>
  <w:num w:numId="33">
    <w:abstractNumId w:val="34"/>
  </w:num>
  <w:num w:numId="34">
    <w:abstractNumId w:val="11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785C8A"/>
    <w:rsid w:val="000008E3"/>
    <w:rsid w:val="0001518B"/>
    <w:rsid w:val="0002030F"/>
    <w:rsid w:val="00033F0D"/>
    <w:rsid w:val="0005338A"/>
    <w:rsid w:val="00053912"/>
    <w:rsid w:val="00057C76"/>
    <w:rsid w:val="00063ADC"/>
    <w:rsid w:val="00075BC3"/>
    <w:rsid w:val="000806D2"/>
    <w:rsid w:val="00082083"/>
    <w:rsid w:val="00083CBB"/>
    <w:rsid w:val="00087FE4"/>
    <w:rsid w:val="000A3632"/>
    <w:rsid w:val="000A5C8E"/>
    <w:rsid w:val="000D0FFB"/>
    <w:rsid w:val="000F5172"/>
    <w:rsid w:val="00100131"/>
    <w:rsid w:val="00101472"/>
    <w:rsid w:val="00101FD6"/>
    <w:rsid w:val="00115E06"/>
    <w:rsid w:val="00116044"/>
    <w:rsid w:val="00126477"/>
    <w:rsid w:val="001274FF"/>
    <w:rsid w:val="00132114"/>
    <w:rsid w:val="001371E6"/>
    <w:rsid w:val="00142B7B"/>
    <w:rsid w:val="001436A9"/>
    <w:rsid w:val="00146CDB"/>
    <w:rsid w:val="0015378A"/>
    <w:rsid w:val="001600DA"/>
    <w:rsid w:val="00164272"/>
    <w:rsid w:val="00173083"/>
    <w:rsid w:val="00187AF0"/>
    <w:rsid w:val="00195656"/>
    <w:rsid w:val="00196E19"/>
    <w:rsid w:val="001A0160"/>
    <w:rsid w:val="001A4C3F"/>
    <w:rsid w:val="001A6D93"/>
    <w:rsid w:val="001A75B5"/>
    <w:rsid w:val="001C397C"/>
    <w:rsid w:val="001C75FA"/>
    <w:rsid w:val="001D3590"/>
    <w:rsid w:val="001D3F32"/>
    <w:rsid w:val="001D53DB"/>
    <w:rsid w:val="001D69A0"/>
    <w:rsid w:val="001E4EAE"/>
    <w:rsid w:val="001E50CF"/>
    <w:rsid w:val="001E6F49"/>
    <w:rsid w:val="001F2C09"/>
    <w:rsid w:val="001F7CBF"/>
    <w:rsid w:val="00201806"/>
    <w:rsid w:val="0020246B"/>
    <w:rsid w:val="0022498F"/>
    <w:rsid w:val="00225C62"/>
    <w:rsid w:val="002314B3"/>
    <w:rsid w:val="002327C5"/>
    <w:rsid w:val="00234B24"/>
    <w:rsid w:val="002378B0"/>
    <w:rsid w:val="00246A2D"/>
    <w:rsid w:val="00253B0D"/>
    <w:rsid w:val="00253BC3"/>
    <w:rsid w:val="002750CE"/>
    <w:rsid w:val="00280C6F"/>
    <w:rsid w:val="00284277"/>
    <w:rsid w:val="00291499"/>
    <w:rsid w:val="00292BD9"/>
    <w:rsid w:val="002A38AE"/>
    <w:rsid w:val="002A64CA"/>
    <w:rsid w:val="002C1322"/>
    <w:rsid w:val="002C7C6C"/>
    <w:rsid w:val="002D14DA"/>
    <w:rsid w:val="002D16B6"/>
    <w:rsid w:val="002D7D74"/>
    <w:rsid w:val="00300315"/>
    <w:rsid w:val="00312A6E"/>
    <w:rsid w:val="00314930"/>
    <w:rsid w:val="0031733E"/>
    <w:rsid w:val="003203B0"/>
    <w:rsid w:val="00322A67"/>
    <w:rsid w:val="00325AE4"/>
    <w:rsid w:val="003271C6"/>
    <w:rsid w:val="00341593"/>
    <w:rsid w:val="00346537"/>
    <w:rsid w:val="003469F3"/>
    <w:rsid w:val="00353AF3"/>
    <w:rsid w:val="00373DAD"/>
    <w:rsid w:val="003754E6"/>
    <w:rsid w:val="00375D38"/>
    <w:rsid w:val="003760A2"/>
    <w:rsid w:val="00376862"/>
    <w:rsid w:val="003836AE"/>
    <w:rsid w:val="00385669"/>
    <w:rsid w:val="00386D04"/>
    <w:rsid w:val="003A4275"/>
    <w:rsid w:val="003B1EE7"/>
    <w:rsid w:val="003B1F2D"/>
    <w:rsid w:val="003B76E4"/>
    <w:rsid w:val="003C08FB"/>
    <w:rsid w:val="003C4192"/>
    <w:rsid w:val="003D2075"/>
    <w:rsid w:val="003D2D19"/>
    <w:rsid w:val="003D306F"/>
    <w:rsid w:val="003E26E5"/>
    <w:rsid w:val="003F6E01"/>
    <w:rsid w:val="004019B6"/>
    <w:rsid w:val="00403D71"/>
    <w:rsid w:val="004174EA"/>
    <w:rsid w:val="00425781"/>
    <w:rsid w:val="00425902"/>
    <w:rsid w:val="004367FD"/>
    <w:rsid w:val="0044179E"/>
    <w:rsid w:val="004429B5"/>
    <w:rsid w:val="00447CC9"/>
    <w:rsid w:val="00453C1A"/>
    <w:rsid w:val="004560C8"/>
    <w:rsid w:val="00456533"/>
    <w:rsid w:val="00462745"/>
    <w:rsid w:val="00470DF7"/>
    <w:rsid w:val="00474E05"/>
    <w:rsid w:val="00484D5E"/>
    <w:rsid w:val="00496CD1"/>
    <w:rsid w:val="00496D51"/>
    <w:rsid w:val="004A2C68"/>
    <w:rsid w:val="004A75F1"/>
    <w:rsid w:val="004B6A88"/>
    <w:rsid w:val="004C5DFA"/>
    <w:rsid w:val="004D1EE6"/>
    <w:rsid w:val="004D3597"/>
    <w:rsid w:val="004D3B64"/>
    <w:rsid w:val="004D727D"/>
    <w:rsid w:val="004E6F02"/>
    <w:rsid w:val="004F10A4"/>
    <w:rsid w:val="0050798D"/>
    <w:rsid w:val="0052076A"/>
    <w:rsid w:val="00521826"/>
    <w:rsid w:val="005230C6"/>
    <w:rsid w:val="0052795C"/>
    <w:rsid w:val="00532A38"/>
    <w:rsid w:val="0053733A"/>
    <w:rsid w:val="0054691B"/>
    <w:rsid w:val="0058047D"/>
    <w:rsid w:val="00580BC2"/>
    <w:rsid w:val="00582658"/>
    <w:rsid w:val="005877F1"/>
    <w:rsid w:val="00594079"/>
    <w:rsid w:val="00595048"/>
    <w:rsid w:val="00597681"/>
    <w:rsid w:val="005A1C05"/>
    <w:rsid w:val="005A7022"/>
    <w:rsid w:val="005C1D48"/>
    <w:rsid w:val="005C5289"/>
    <w:rsid w:val="005C7222"/>
    <w:rsid w:val="005D01D7"/>
    <w:rsid w:val="005D1423"/>
    <w:rsid w:val="005D7854"/>
    <w:rsid w:val="005E7B79"/>
    <w:rsid w:val="005F4714"/>
    <w:rsid w:val="005F4D78"/>
    <w:rsid w:val="00617C7A"/>
    <w:rsid w:val="00622FD2"/>
    <w:rsid w:val="006237F0"/>
    <w:rsid w:val="006313F4"/>
    <w:rsid w:val="0063158A"/>
    <w:rsid w:val="00641823"/>
    <w:rsid w:val="00647124"/>
    <w:rsid w:val="006520B9"/>
    <w:rsid w:val="00660313"/>
    <w:rsid w:val="00661AB6"/>
    <w:rsid w:val="00662DB3"/>
    <w:rsid w:val="00666392"/>
    <w:rsid w:val="00666FBD"/>
    <w:rsid w:val="00674537"/>
    <w:rsid w:val="00675670"/>
    <w:rsid w:val="00676334"/>
    <w:rsid w:val="00676985"/>
    <w:rsid w:val="0068258A"/>
    <w:rsid w:val="006926D5"/>
    <w:rsid w:val="00695B19"/>
    <w:rsid w:val="006A28F8"/>
    <w:rsid w:val="006A3953"/>
    <w:rsid w:val="006A66B9"/>
    <w:rsid w:val="006B2E1E"/>
    <w:rsid w:val="006B4305"/>
    <w:rsid w:val="006C2A12"/>
    <w:rsid w:val="006C3E65"/>
    <w:rsid w:val="006C7A9E"/>
    <w:rsid w:val="006D2C07"/>
    <w:rsid w:val="006D576C"/>
    <w:rsid w:val="006D660D"/>
    <w:rsid w:val="006E363A"/>
    <w:rsid w:val="006E5F7B"/>
    <w:rsid w:val="006E7682"/>
    <w:rsid w:val="006F2A60"/>
    <w:rsid w:val="007105F2"/>
    <w:rsid w:val="00711B82"/>
    <w:rsid w:val="00713A45"/>
    <w:rsid w:val="00715AB7"/>
    <w:rsid w:val="0072159C"/>
    <w:rsid w:val="00726BF1"/>
    <w:rsid w:val="007273BC"/>
    <w:rsid w:val="00730AB9"/>
    <w:rsid w:val="00732113"/>
    <w:rsid w:val="00733691"/>
    <w:rsid w:val="00741AEA"/>
    <w:rsid w:val="00754ACF"/>
    <w:rsid w:val="00785C8A"/>
    <w:rsid w:val="00786929"/>
    <w:rsid w:val="00787E68"/>
    <w:rsid w:val="007961F6"/>
    <w:rsid w:val="007A29E1"/>
    <w:rsid w:val="007B4C86"/>
    <w:rsid w:val="007C1C48"/>
    <w:rsid w:val="007D4038"/>
    <w:rsid w:val="007D76A5"/>
    <w:rsid w:val="007E0746"/>
    <w:rsid w:val="007F0198"/>
    <w:rsid w:val="007F26F0"/>
    <w:rsid w:val="007F74F4"/>
    <w:rsid w:val="008007E0"/>
    <w:rsid w:val="00806A95"/>
    <w:rsid w:val="008125BD"/>
    <w:rsid w:val="00813EA4"/>
    <w:rsid w:val="00821F0D"/>
    <w:rsid w:val="00836D19"/>
    <w:rsid w:val="008447C9"/>
    <w:rsid w:val="00846D92"/>
    <w:rsid w:val="00851C1E"/>
    <w:rsid w:val="008576C2"/>
    <w:rsid w:val="00882000"/>
    <w:rsid w:val="008D22E9"/>
    <w:rsid w:val="008D44C1"/>
    <w:rsid w:val="008D46FA"/>
    <w:rsid w:val="008E240E"/>
    <w:rsid w:val="008E67E9"/>
    <w:rsid w:val="008F439D"/>
    <w:rsid w:val="008F4513"/>
    <w:rsid w:val="00900E8C"/>
    <w:rsid w:val="0090510D"/>
    <w:rsid w:val="00916BAA"/>
    <w:rsid w:val="00920297"/>
    <w:rsid w:val="00920DA9"/>
    <w:rsid w:val="00922713"/>
    <w:rsid w:val="00925CC1"/>
    <w:rsid w:val="009319E0"/>
    <w:rsid w:val="009321C4"/>
    <w:rsid w:val="00941196"/>
    <w:rsid w:val="009451B2"/>
    <w:rsid w:val="00945703"/>
    <w:rsid w:val="00945CD3"/>
    <w:rsid w:val="009476D5"/>
    <w:rsid w:val="009564CB"/>
    <w:rsid w:val="00984818"/>
    <w:rsid w:val="00987857"/>
    <w:rsid w:val="0099184B"/>
    <w:rsid w:val="0099497B"/>
    <w:rsid w:val="009A1F42"/>
    <w:rsid w:val="009A3AD4"/>
    <w:rsid w:val="009B5D73"/>
    <w:rsid w:val="009D01BB"/>
    <w:rsid w:val="009D442D"/>
    <w:rsid w:val="009E0B90"/>
    <w:rsid w:val="009F2F8A"/>
    <w:rsid w:val="009F5CDE"/>
    <w:rsid w:val="009F767A"/>
    <w:rsid w:val="00A02E3F"/>
    <w:rsid w:val="00A051BD"/>
    <w:rsid w:val="00A11A32"/>
    <w:rsid w:val="00A11AFE"/>
    <w:rsid w:val="00A15E12"/>
    <w:rsid w:val="00A22C06"/>
    <w:rsid w:val="00A41946"/>
    <w:rsid w:val="00A4302C"/>
    <w:rsid w:val="00A45647"/>
    <w:rsid w:val="00A46113"/>
    <w:rsid w:val="00A747F8"/>
    <w:rsid w:val="00A80AB1"/>
    <w:rsid w:val="00A879D9"/>
    <w:rsid w:val="00A91292"/>
    <w:rsid w:val="00A94235"/>
    <w:rsid w:val="00AA20E6"/>
    <w:rsid w:val="00AA4960"/>
    <w:rsid w:val="00AB220E"/>
    <w:rsid w:val="00AB536D"/>
    <w:rsid w:val="00AC0FE4"/>
    <w:rsid w:val="00AC75DF"/>
    <w:rsid w:val="00AC7BFB"/>
    <w:rsid w:val="00AD1BA7"/>
    <w:rsid w:val="00AD1D72"/>
    <w:rsid w:val="00AD286C"/>
    <w:rsid w:val="00AE3449"/>
    <w:rsid w:val="00AE4039"/>
    <w:rsid w:val="00AE6666"/>
    <w:rsid w:val="00AF5691"/>
    <w:rsid w:val="00AF6C01"/>
    <w:rsid w:val="00B00CF7"/>
    <w:rsid w:val="00B03260"/>
    <w:rsid w:val="00B0526F"/>
    <w:rsid w:val="00B06388"/>
    <w:rsid w:val="00B116FB"/>
    <w:rsid w:val="00B16121"/>
    <w:rsid w:val="00B162BA"/>
    <w:rsid w:val="00B21631"/>
    <w:rsid w:val="00B2698A"/>
    <w:rsid w:val="00B308BC"/>
    <w:rsid w:val="00B36EE4"/>
    <w:rsid w:val="00B470FC"/>
    <w:rsid w:val="00B47BDB"/>
    <w:rsid w:val="00B47C22"/>
    <w:rsid w:val="00B53AC2"/>
    <w:rsid w:val="00B63AB5"/>
    <w:rsid w:val="00B66C1F"/>
    <w:rsid w:val="00B8449D"/>
    <w:rsid w:val="00B87D33"/>
    <w:rsid w:val="00B9042E"/>
    <w:rsid w:val="00BB4492"/>
    <w:rsid w:val="00BB4F65"/>
    <w:rsid w:val="00BB72DA"/>
    <w:rsid w:val="00BC3F87"/>
    <w:rsid w:val="00BC4AC6"/>
    <w:rsid w:val="00BC5DB4"/>
    <w:rsid w:val="00BE3754"/>
    <w:rsid w:val="00BF126E"/>
    <w:rsid w:val="00BF1929"/>
    <w:rsid w:val="00BF2C24"/>
    <w:rsid w:val="00BF3C12"/>
    <w:rsid w:val="00BF5F68"/>
    <w:rsid w:val="00BF600A"/>
    <w:rsid w:val="00BF7C44"/>
    <w:rsid w:val="00C2465E"/>
    <w:rsid w:val="00C40FCC"/>
    <w:rsid w:val="00C5282A"/>
    <w:rsid w:val="00C5534F"/>
    <w:rsid w:val="00C6160A"/>
    <w:rsid w:val="00C655A5"/>
    <w:rsid w:val="00C70F22"/>
    <w:rsid w:val="00C727A9"/>
    <w:rsid w:val="00C7773E"/>
    <w:rsid w:val="00C8259C"/>
    <w:rsid w:val="00CA18E1"/>
    <w:rsid w:val="00CA2858"/>
    <w:rsid w:val="00CA28CF"/>
    <w:rsid w:val="00CA4CA6"/>
    <w:rsid w:val="00CA7DF3"/>
    <w:rsid w:val="00CB2408"/>
    <w:rsid w:val="00CB6F7D"/>
    <w:rsid w:val="00CC02DF"/>
    <w:rsid w:val="00CD0701"/>
    <w:rsid w:val="00CD43F6"/>
    <w:rsid w:val="00CD4A23"/>
    <w:rsid w:val="00CD4BB8"/>
    <w:rsid w:val="00CF2ECA"/>
    <w:rsid w:val="00CF4F6F"/>
    <w:rsid w:val="00D01006"/>
    <w:rsid w:val="00D012CB"/>
    <w:rsid w:val="00D049E4"/>
    <w:rsid w:val="00D1326D"/>
    <w:rsid w:val="00D21804"/>
    <w:rsid w:val="00D26EDB"/>
    <w:rsid w:val="00D3670F"/>
    <w:rsid w:val="00D50AD9"/>
    <w:rsid w:val="00D50C69"/>
    <w:rsid w:val="00D6501B"/>
    <w:rsid w:val="00D91CC1"/>
    <w:rsid w:val="00D92726"/>
    <w:rsid w:val="00DA49C7"/>
    <w:rsid w:val="00DC20BA"/>
    <w:rsid w:val="00DC6DF5"/>
    <w:rsid w:val="00DD4D4C"/>
    <w:rsid w:val="00DD5F1A"/>
    <w:rsid w:val="00DE1081"/>
    <w:rsid w:val="00DE3813"/>
    <w:rsid w:val="00DE7C10"/>
    <w:rsid w:val="00E056E9"/>
    <w:rsid w:val="00E263BD"/>
    <w:rsid w:val="00E31CFD"/>
    <w:rsid w:val="00E34CDA"/>
    <w:rsid w:val="00E405D1"/>
    <w:rsid w:val="00E4085F"/>
    <w:rsid w:val="00E45AA5"/>
    <w:rsid w:val="00E4640C"/>
    <w:rsid w:val="00E4658D"/>
    <w:rsid w:val="00E60C33"/>
    <w:rsid w:val="00E62A29"/>
    <w:rsid w:val="00E66AC7"/>
    <w:rsid w:val="00E6747F"/>
    <w:rsid w:val="00E67A84"/>
    <w:rsid w:val="00E86394"/>
    <w:rsid w:val="00E93163"/>
    <w:rsid w:val="00EB6F89"/>
    <w:rsid w:val="00ED436B"/>
    <w:rsid w:val="00EE65D7"/>
    <w:rsid w:val="00F01857"/>
    <w:rsid w:val="00F046B6"/>
    <w:rsid w:val="00F22D6C"/>
    <w:rsid w:val="00F235EF"/>
    <w:rsid w:val="00F2429B"/>
    <w:rsid w:val="00F26453"/>
    <w:rsid w:val="00F31F93"/>
    <w:rsid w:val="00F3237D"/>
    <w:rsid w:val="00F33850"/>
    <w:rsid w:val="00F35AEA"/>
    <w:rsid w:val="00F6092F"/>
    <w:rsid w:val="00F63E7B"/>
    <w:rsid w:val="00F6409A"/>
    <w:rsid w:val="00F649E3"/>
    <w:rsid w:val="00F67C60"/>
    <w:rsid w:val="00F71BF9"/>
    <w:rsid w:val="00F73C9E"/>
    <w:rsid w:val="00F761F8"/>
    <w:rsid w:val="00FA7590"/>
    <w:rsid w:val="00FB7C73"/>
    <w:rsid w:val="00FC4BAF"/>
    <w:rsid w:val="00FD7FF7"/>
    <w:rsid w:val="00FE1C5E"/>
    <w:rsid w:val="00FE3807"/>
    <w:rsid w:val="00FE6E99"/>
    <w:rsid w:val="00FE6FFF"/>
    <w:rsid w:val="00FF2A63"/>
    <w:rsid w:val="00FF3511"/>
    <w:rsid w:val="00F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1"/>
  </w:style>
  <w:style w:type="paragraph" w:styleId="1">
    <w:name w:val="heading 1"/>
    <w:basedOn w:val="a"/>
    <w:next w:val="a"/>
    <w:link w:val="10"/>
    <w:qFormat/>
    <w:rsid w:val="0099497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33E"/>
  </w:style>
  <w:style w:type="paragraph" w:styleId="a6">
    <w:name w:val="footer"/>
    <w:basedOn w:val="a"/>
    <w:link w:val="a7"/>
    <w:unhideWhenUsed/>
    <w:rsid w:val="0031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1733E"/>
  </w:style>
  <w:style w:type="paragraph" w:styleId="a8">
    <w:name w:val="No Spacing"/>
    <w:link w:val="a9"/>
    <w:uiPriority w:val="1"/>
    <w:qFormat/>
    <w:rsid w:val="0031733E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31733E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9949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994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949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F0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D01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2CB"/>
  </w:style>
  <w:style w:type="character" w:styleId="af">
    <w:name w:val="Hyperlink"/>
    <w:basedOn w:val="a0"/>
    <w:uiPriority w:val="99"/>
    <w:semiHidden/>
    <w:unhideWhenUsed/>
    <w:rsid w:val="001436A9"/>
    <w:rPr>
      <w:color w:val="0000FF"/>
      <w:u w:val="single"/>
    </w:rPr>
  </w:style>
  <w:style w:type="character" w:styleId="af0">
    <w:name w:val="Strong"/>
    <w:basedOn w:val="a0"/>
    <w:uiPriority w:val="22"/>
    <w:qFormat/>
    <w:rsid w:val="001436A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9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5B1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918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184B"/>
  </w:style>
  <w:style w:type="paragraph" w:styleId="3">
    <w:name w:val="Body Text 3"/>
    <w:basedOn w:val="a"/>
    <w:link w:val="30"/>
    <w:uiPriority w:val="99"/>
    <w:semiHidden/>
    <w:unhideWhenUsed/>
    <w:rsid w:val="00991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184B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A3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14">
    <w:name w:val="Font Style14"/>
    <w:basedOn w:val="a0"/>
    <w:uiPriority w:val="99"/>
    <w:rsid w:val="00D50C69"/>
    <w:rPr>
      <w:rFonts w:ascii="Times New Roman" w:hAnsi="Times New Roman" w:cs="Times New Roman"/>
      <w:sz w:val="18"/>
      <w:szCs w:val="18"/>
    </w:rPr>
  </w:style>
  <w:style w:type="paragraph" w:styleId="af3">
    <w:name w:val="Normal (Web)"/>
    <w:basedOn w:val="a"/>
    <w:uiPriority w:val="99"/>
    <w:unhideWhenUsed/>
    <w:rsid w:val="00D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50C69"/>
    <w:rPr>
      <w:i/>
      <w:iCs/>
    </w:rPr>
  </w:style>
  <w:style w:type="character" w:customStyle="1" w:styleId="apple-converted-space">
    <w:name w:val="apple-converted-space"/>
    <w:basedOn w:val="a0"/>
    <w:rsid w:val="00D50C69"/>
  </w:style>
  <w:style w:type="paragraph" w:customStyle="1" w:styleId="c4">
    <w:name w:val="c4"/>
    <w:basedOn w:val="a"/>
    <w:rsid w:val="00D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4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2018-12-20T13:03:00Z</cp:lastPrinted>
  <dcterms:created xsi:type="dcterms:W3CDTF">2019-12-23T10:30:00Z</dcterms:created>
  <dcterms:modified xsi:type="dcterms:W3CDTF">2019-12-23T10:30:00Z</dcterms:modified>
</cp:coreProperties>
</file>